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AE3" w:rsidRPr="006B372C" w:rsidRDefault="00081AE3" w:rsidP="00CD4EAE">
      <w:pPr>
        <w:jc w:val="center"/>
        <w:rPr>
          <w:rFonts w:cs="Times New Roman"/>
          <w:b/>
          <w:sz w:val="28"/>
          <w:szCs w:val="28"/>
          <w:lang w:val="en-US"/>
        </w:rPr>
      </w:pPr>
      <w:r w:rsidRPr="006B372C">
        <w:rPr>
          <w:rFonts w:cs="Times New Roman"/>
          <w:b/>
          <w:sz w:val="28"/>
          <w:szCs w:val="28"/>
          <w:lang w:val="en-US"/>
        </w:rPr>
        <w:t>ĐẶT VẤN ĐỀ</w:t>
      </w:r>
    </w:p>
    <w:p w:rsidR="00CD4EAE" w:rsidRPr="006B372C" w:rsidRDefault="00CD4EAE" w:rsidP="00CD4EAE">
      <w:pPr>
        <w:ind w:firstLine="284"/>
        <w:jc w:val="both"/>
        <w:rPr>
          <w:rFonts w:cs="Times New Roman"/>
          <w:iCs/>
          <w:sz w:val="24"/>
          <w:szCs w:val="24"/>
          <w:lang w:val="en-US"/>
        </w:rPr>
      </w:pPr>
      <w:r w:rsidRPr="006B372C">
        <w:rPr>
          <w:rFonts w:cs="Times New Roman"/>
          <w:sz w:val="24"/>
          <w:szCs w:val="24"/>
        </w:rPr>
        <w:t xml:space="preserve">Sinh thái rừng là một môn khoa học tổng quan về rừng, nó nghiên cứu về các mối quan hệ giữa các thành phần trong rừng. Đó là các quy luật tái sinh, sinh trưởng và phát triển. Sự thay đổi của hệ sinh thái quần xã thực vật theo thời gian và không gian, nghiên cứu các chỉ tiêu nhằm phân cấp vùng sinh thái và kiểu rừng. </w:t>
      </w:r>
      <w:r w:rsidRPr="006B372C">
        <w:rPr>
          <w:rFonts w:cs="Times New Roman"/>
          <w:sz w:val="24"/>
          <w:szCs w:val="24"/>
          <w:lang w:val="en-US"/>
        </w:rPr>
        <w:t>Là ngành học chủ yếu bên cạnh Lâm học giúp cho sinh viên Lâm Nghiệp vận dụng được những kiến thức thực tế từ đó đem ra ngoài thực t</w:t>
      </w:r>
      <w:r w:rsidR="002E3184" w:rsidRPr="006B372C">
        <w:rPr>
          <w:rFonts w:cs="Times New Roman"/>
          <w:sz w:val="24"/>
          <w:szCs w:val="24"/>
          <w:lang w:val="en-US"/>
        </w:rPr>
        <w:t>iễn</w:t>
      </w:r>
      <w:r w:rsidRPr="006B372C">
        <w:rPr>
          <w:rFonts w:cs="Times New Roman"/>
          <w:sz w:val="24"/>
          <w:szCs w:val="24"/>
          <w:lang w:val="en-US"/>
        </w:rPr>
        <w:t xml:space="preserve"> làm việc. </w:t>
      </w:r>
      <w:r w:rsidRPr="006B372C">
        <w:rPr>
          <w:rFonts w:cs="Times New Roman"/>
          <w:iCs/>
          <w:sz w:val="24"/>
          <w:szCs w:val="24"/>
        </w:rPr>
        <w:t xml:space="preserve">Sinh thái rừng là một công cụ giúpchúng ta có thể lập kế họach và đề ra biện pháp, phương pháp để tiếnhành nuôi dưỡng tái sinh, phát triển và khai thác sử dụng tài nguyên rừng một cách hợp lý có hiệu quả nhất. Với mục tiêu khai thác rừng một cách bền vững, nhằm thu được nguồn lợi môt cách lâu dài từ rừng. Chính vì môn học này có vai trò quan trọng như vậy mà công tác thực tập của môn </w:t>
      </w:r>
      <w:r w:rsidR="002E3184" w:rsidRPr="006B372C">
        <w:rPr>
          <w:rFonts w:cs="Times New Roman"/>
          <w:iCs/>
          <w:sz w:val="24"/>
          <w:szCs w:val="24"/>
          <w:lang w:val="en-US"/>
        </w:rPr>
        <w:t>S</w:t>
      </w:r>
      <w:r w:rsidRPr="006B372C">
        <w:rPr>
          <w:rFonts w:cs="Times New Roman"/>
          <w:iCs/>
          <w:sz w:val="24"/>
          <w:szCs w:val="24"/>
        </w:rPr>
        <w:t>inh thái rừng lại càng quan trọng, nhằm giúp sinh viên nắm vững lý thuyết hơn, gắn lý thuyết đã học với thực tiễn bên ngoài, rèn luyện khả năng điều tra thiết kế các biện pháp kĩ thuật lâm sinh</w:t>
      </w:r>
      <w:r w:rsidR="002E3184" w:rsidRPr="006B372C">
        <w:rPr>
          <w:rFonts w:cs="Times New Roman"/>
          <w:iCs/>
          <w:sz w:val="24"/>
          <w:szCs w:val="24"/>
          <w:lang w:val="en-US"/>
        </w:rPr>
        <w:t xml:space="preserve"> vào snh trưởng phát</w:t>
      </w:r>
      <w:r w:rsidR="00DA414E" w:rsidRPr="006B372C">
        <w:rPr>
          <w:rFonts w:cs="Times New Roman"/>
          <w:iCs/>
          <w:sz w:val="24"/>
          <w:szCs w:val="24"/>
          <w:lang w:val="en-US"/>
        </w:rPr>
        <w:t xml:space="preserve"> triển và khai thác rừng.</w:t>
      </w:r>
    </w:p>
    <w:p w:rsidR="00CD4EAE" w:rsidRDefault="00CD4EAE" w:rsidP="00CD4EAE">
      <w:pPr>
        <w:ind w:firstLine="284"/>
        <w:jc w:val="both"/>
        <w:rPr>
          <w:rFonts w:cs="Times New Roman"/>
          <w:iCs/>
          <w:sz w:val="24"/>
          <w:szCs w:val="24"/>
          <w:lang w:val="en-US"/>
        </w:rPr>
      </w:pPr>
      <w:r w:rsidRPr="006B372C">
        <w:rPr>
          <w:rFonts w:cs="Times New Roman"/>
          <w:iCs/>
          <w:sz w:val="24"/>
          <w:szCs w:val="24"/>
          <w:lang w:val="en-US"/>
        </w:rPr>
        <w:t>Từ nhận thức trên trong quá trình thực tập nhóm thực tập chúng em đã rất cố gắng thực hiện hết khả năng của mình để hoàn thành đợt thực tập. Trong quá trình làm việc</w:t>
      </w:r>
      <w:r w:rsidR="00367B97">
        <w:rPr>
          <w:rFonts w:cs="Times New Roman"/>
          <w:iCs/>
          <w:sz w:val="24"/>
          <w:szCs w:val="24"/>
          <w:lang w:val="en-US"/>
        </w:rPr>
        <w:t xml:space="preserve"> chũng em</w:t>
      </w:r>
      <w:r w:rsidRPr="006B372C">
        <w:rPr>
          <w:rFonts w:cs="Times New Roman"/>
          <w:iCs/>
          <w:sz w:val="24"/>
          <w:szCs w:val="24"/>
          <w:lang w:val="en-US"/>
        </w:rPr>
        <w:t xml:space="preserve"> đã nhận được rất nhiều sự trợ giúp</w:t>
      </w:r>
      <w:r w:rsidR="00367B97">
        <w:rPr>
          <w:rFonts w:cs="Times New Roman"/>
          <w:iCs/>
          <w:sz w:val="24"/>
          <w:szCs w:val="24"/>
          <w:lang w:val="en-US"/>
        </w:rPr>
        <w:t>, hướng dẫn</w:t>
      </w:r>
      <w:r w:rsidRPr="006B372C">
        <w:rPr>
          <w:rFonts w:cs="Times New Roman"/>
          <w:iCs/>
          <w:sz w:val="24"/>
          <w:szCs w:val="24"/>
          <w:lang w:val="en-US"/>
        </w:rPr>
        <w:t xml:space="preserve"> từ</w:t>
      </w:r>
      <w:r w:rsidR="00367B97">
        <w:rPr>
          <w:rFonts w:cs="Times New Roman"/>
          <w:iCs/>
          <w:sz w:val="24"/>
          <w:szCs w:val="24"/>
          <w:lang w:val="en-US"/>
        </w:rPr>
        <w:t xml:space="preserve"> các thầy cô</w:t>
      </w:r>
      <w:r w:rsidRPr="006B372C">
        <w:rPr>
          <w:rFonts w:cs="Times New Roman"/>
          <w:iCs/>
          <w:sz w:val="24"/>
          <w:szCs w:val="24"/>
          <w:lang w:val="en-US"/>
        </w:rPr>
        <w:t xml:space="preserve"> giáo</w:t>
      </w:r>
      <w:r w:rsidR="00367B97">
        <w:rPr>
          <w:rFonts w:cs="Times New Roman"/>
          <w:iCs/>
          <w:sz w:val="24"/>
          <w:szCs w:val="24"/>
          <w:lang w:val="en-US"/>
        </w:rPr>
        <w:t xml:space="preserve"> trong bộ môn</w:t>
      </w:r>
      <w:r w:rsidRPr="006B372C">
        <w:rPr>
          <w:rFonts w:cs="Times New Roman"/>
          <w:iCs/>
          <w:sz w:val="24"/>
          <w:szCs w:val="24"/>
          <w:lang w:val="en-US"/>
        </w:rPr>
        <w:t xml:space="preserve"> nên quá trình làm việc được diễn ra </w:t>
      </w:r>
      <w:r w:rsidR="00DA414E" w:rsidRPr="006B372C">
        <w:rPr>
          <w:rFonts w:cs="Times New Roman"/>
          <w:iCs/>
          <w:sz w:val="24"/>
          <w:szCs w:val="24"/>
          <w:lang w:val="en-US"/>
        </w:rPr>
        <w:t>với hiệu quả cao</w:t>
      </w:r>
      <w:r w:rsidRPr="006B372C">
        <w:rPr>
          <w:rFonts w:cs="Times New Roman"/>
          <w:iCs/>
          <w:sz w:val="24"/>
          <w:szCs w:val="24"/>
          <w:lang w:val="en-US"/>
        </w:rPr>
        <w:t xml:space="preserve">. </w:t>
      </w:r>
    </w:p>
    <w:p w:rsidR="00367B97" w:rsidRPr="00367B97" w:rsidRDefault="00367B97" w:rsidP="00367B97">
      <w:pPr>
        <w:spacing w:before="100" w:beforeAutospacing="1" w:after="120" w:line="20" w:lineRule="atLeast"/>
        <w:ind w:firstLine="288"/>
        <w:jc w:val="both"/>
        <w:rPr>
          <w:rFonts w:cs="Times New Roman"/>
          <w:sz w:val="24"/>
          <w:szCs w:val="24"/>
        </w:rPr>
      </w:pPr>
      <w:r w:rsidRPr="00367B97">
        <w:rPr>
          <w:rFonts w:cs="Times New Roman"/>
          <w:sz w:val="24"/>
          <w:szCs w:val="24"/>
        </w:rPr>
        <w:t>Do thời gian thực tập còn chưa dài và năng lực, hiểu biết của bản thân còn yếu kém nên bài báo cáo hoàn thành sơ sài, còn nhiều thiếu sót. Em rất mong sẽ nhận được những ý kiến, phê bình của các thầy cô để những lần thực tập sau em có thể làm tốt hơn nữa.</w:t>
      </w:r>
    </w:p>
    <w:p w:rsidR="00367B97" w:rsidRPr="00367B97" w:rsidRDefault="00367B97" w:rsidP="00367B97">
      <w:pPr>
        <w:spacing w:before="100" w:beforeAutospacing="1" w:after="120" w:line="20" w:lineRule="atLeast"/>
        <w:ind w:firstLine="288"/>
        <w:jc w:val="both"/>
        <w:rPr>
          <w:rFonts w:cs="Times New Roman"/>
          <w:sz w:val="24"/>
          <w:szCs w:val="24"/>
        </w:rPr>
      </w:pPr>
      <w:r w:rsidRPr="00367B97">
        <w:rPr>
          <w:rFonts w:cs="Times New Roman"/>
          <w:sz w:val="24"/>
          <w:szCs w:val="24"/>
        </w:rPr>
        <w:t>Em xin chân thành cảm ơn!</w:t>
      </w:r>
    </w:p>
    <w:p w:rsidR="00367B97" w:rsidRPr="006B372C" w:rsidRDefault="00367B97" w:rsidP="00CD4EAE">
      <w:pPr>
        <w:ind w:firstLine="284"/>
        <w:jc w:val="both"/>
        <w:rPr>
          <w:rFonts w:cs="Times New Roman"/>
          <w:iCs/>
          <w:sz w:val="24"/>
          <w:szCs w:val="24"/>
          <w:lang w:val="en-US"/>
        </w:rPr>
      </w:pPr>
    </w:p>
    <w:p w:rsidR="00CD4EAE" w:rsidRPr="006B372C" w:rsidRDefault="00CD4EAE" w:rsidP="00CD4EAE">
      <w:pPr>
        <w:ind w:firstLine="284"/>
        <w:jc w:val="both"/>
        <w:rPr>
          <w:rFonts w:cs="Times New Roman"/>
          <w:b/>
          <w:sz w:val="24"/>
          <w:szCs w:val="24"/>
          <w:lang w:val="en-US"/>
        </w:rPr>
      </w:pPr>
    </w:p>
    <w:p w:rsidR="00081AE3" w:rsidRPr="006B372C" w:rsidRDefault="00081AE3" w:rsidP="00CD4EAE">
      <w:pPr>
        <w:jc w:val="both"/>
        <w:rPr>
          <w:rFonts w:cs="Times New Roman"/>
          <w:b/>
          <w:sz w:val="24"/>
          <w:szCs w:val="24"/>
          <w:lang w:val="en-US"/>
        </w:rPr>
      </w:pPr>
      <w:r w:rsidRPr="006B372C">
        <w:rPr>
          <w:rFonts w:cs="Times New Roman"/>
          <w:b/>
          <w:sz w:val="24"/>
          <w:szCs w:val="24"/>
          <w:lang w:val="en-US"/>
        </w:rPr>
        <w:br w:type="page"/>
      </w:r>
    </w:p>
    <w:p w:rsidR="000B6EE0" w:rsidRPr="006B372C" w:rsidRDefault="00081AE3" w:rsidP="00CD4EAE">
      <w:pPr>
        <w:jc w:val="center"/>
        <w:rPr>
          <w:rFonts w:cs="Times New Roman"/>
          <w:b/>
          <w:sz w:val="24"/>
          <w:szCs w:val="24"/>
          <w:lang w:val="en-US"/>
        </w:rPr>
      </w:pPr>
      <w:r w:rsidRPr="006B372C">
        <w:rPr>
          <w:rFonts w:cs="Times New Roman"/>
          <w:b/>
          <w:sz w:val="24"/>
          <w:szCs w:val="24"/>
          <w:lang w:val="en-US"/>
        </w:rPr>
        <w:lastRenderedPageBreak/>
        <w:t>NỘI DUNG</w:t>
      </w:r>
    </w:p>
    <w:p w:rsidR="00081AE3" w:rsidRPr="006B372C" w:rsidRDefault="00081AE3" w:rsidP="00CD4EAE">
      <w:pPr>
        <w:pStyle w:val="ListParagraph"/>
        <w:numPr>
          <w:ilvl w:val="0"/>
          <w:numId w:val="1"/>
        </w:numPr>
        <w:ind w:left="284" w:hanging="284"/>
        <w:jc w:val="both"/>
        <w:rPr>
          <w:rFonts w:cs="Times New Roman"/>
          <w:b/>
          <w:sz w:val="24"/>
          <w:szCs w:val="24"/>
          <w:lang w:val="en-US"/>
        </w:rPr>
      </w:pPr>
      <w:r w:rsidRPr="006B372C">
        <w:rPr>
          <w:rFonts w:cs="Times New Roman"/>
          <w:b/>
          <w:sz w:val="24"/>
          <w:szCs w:val="24"/>
          <w:lang w:val="en-US"/>
        </w:rPr>
        <w:t>Nội dung</w:t>
      </w:r>
    </w:p>
    <w:p w:rsidR="00081AE3" w:rsidRPr="006B372C" w:rsidRDefault="00081AE3" w:rsidP="00CD4EAE">
      <w:pPr>
        <w:ind w:firstLine="284"/>
        <w:jc w:val="both"/>
        <w:rPr>
          <w:rFonts w:cs="Times New Roman"/>
          <w:sz w:val="24"/>
          <w:szCs w:val="24"/>
          <w:lang w:val="en-US"/>
        </w:rPr>
      </w:pPr>
      <w:r w:rsidRPr="006B372C">
        <w:rPr>
          <w:rFonts w:cs="Times New Roman"/>
          <w:sz w:val="24"/>
          <w:szCs w:val="24"/>
          <w:lang w:val="en-US"/>
        </w:rPr>
        <w:t>Tìm hiểu 1 số nhân tố sinh thái trong hệ sinh thái rừng tự nhiên.</w:t>
      </w:r>
    </w:p>
    <w:p w:rsidR="00081AE3" w:rsidRPr="006B372C" w:rsidRDefault="00081AE3" w:rsidP="00CD4EAE">
      <w:pPr>
        <w:pStyle w:val="ListParagraph"/>
        <w:numPr>
          <w:ilvl w:val="0"/>
          <w:numId w:val="2"/>
        </w:numPr>
        <w:jc w:val="both"/>
        <w:rPr>
          <w:rFonts w:cs="Times New Roman"/>
          <w:sz w:val="24"/>
          <w:szCs w:val="24"/>
          <w:lang w:val="en-US"/>
        </w:rPr>
      </w:pPr>
      <w:r w:rsidRPr="006B372C">
        <w:rPr>
          <w:rFonts w:cs="Times New Roman"/>
          <w:sz w:val="24"/>
          <w:szCs w:val="24"/>
          <w:lang w:val="en-US"/>
        </w:rPr>
        <w:t>Các khái niệm</w:t>
      </w:r>
    </w:p>
    <w:p w:rsidR="00081AE3" w:rsidRPr="006B372C" w:rsidRDefault="00081AE3" w:rsidP="00CD4EAE">
      <w:pPr>
        <w:pStyle w:val="ListParagraph"/>
        <w:numPr>
          <w:ilvl w:val="0"/>
          <w:numId w:val="2"/>
        </w:numPr>
        <w:jc w:val="both"/>
        <w:rPr>
          <w:rFonts w:cs="Times New Roman"/>
          <w:sz w:val="24"/>
          <w:szCs w:val="24"/>
          <w:lang w:val="en-US"/>
        </w:rPr>
      </w:pPr>
      <w:r w:rsidRPr="006B372C">
        <w:rPr>
          <w:rFonts w:cs="Times New Roman"/>
          <w:sz w:val="24"/>
          <w:szCs w:val="24"/>
          <w:lang w:val="en-US"/>
        </w:rPr>
        <w:t>Cách phân chia các nhân tố sinh thái (theo vai trò, tính chất...)</w:t>
      </w:r>
    </w:p>
    <w:p w:rsidR="00081AE3" w:rsidRPr="006B372C" w:rsidRDefault="00081AE3" w:rsidP="00DA414E">
      <w:pPr>
        <w:pStyle w:val="ListParagraph"/>
        <w:numPr>
          <w:ilvl w:val="0"/>
          <w:numId w:val="2"/>
        </w:numPr>
        <w:jc w:val="both"/>
        <w:rPr>
          <w:rFonts w:cs="Times New Roman"/>
          <w:sz w:val="24"/>
          <w:szCs w:val="24"/>
          <w:lang w:val="en-US"/>
        </w:rPr>
      </w:pPr>
      <w:r w:rsidRPr="006B372C">
        <w:rPr>
          <w:rFonts w:cs="Times New Roman"/>
          <w:sz w:val="24"/>
          <w:szCs w:val="24"/>
          <w:lang w:val="en-US"/>
        </w:rPr>
        <w:t>Điều tra 1 số đặc điểm về cấu trúc và động thái của rừng tự nhiên.</w:t>
      </w:r>
    </w:p>
    <w:p w:rsidR="00081AE3" w:rsidRPr="006B372C" w:rsidRDefault="00081AE3" w:rsidP="00DA414E">
      <w:pPr>
        <w:pStyle w:val="ListParagraph"/>
        <w:numPr>
          <w:ilvl w:val="0"/>
          <w:numId w:val="2"/>
        </w:numPr>
        <w:jc w:val="both"/>
        <w:rPr>
          <w:rFonts w:cs="Times New Roman"/>
          <w:sz w:val="24"/>
          <w:szCs w:val="24"/>
          <w:lang w:val="en-US"/>
        </w:rPr>
      </w:pPr>
      <w:r w:rsidRPr="006B372C">
        <w:rPr>
          <w:rFonts w:cs="Times New Roman"/>
          <w:sz w:val="24"/>
          <w:szCs w:val="24"/>
          <w:lang w:val="en-US"/>
        </w:rPr>
        <w:t>Điều tra tình hình lớp cây bụi, thảm tươi.</w:t>
      </w:r>
    </w:p>
    <w:p w:rsidR="00081AE3" w:rsidRPr="006B372C" w:rsidRDefault="00081AE3" w:rsidP="00CD4EAE">
      <w:pPr>
        <w:pStyle w:val="ListParagraph"/>
        <w:numPr>
          <w:ilvl w:val="0"/>
          <w:numId w:val="1"/>
        </w:numPr>
        <w:ind w:left="284" w:hanging="284"/>
        <w:jc w:val="both"/>
        <w:rPr>
          <w:rFonts w:cs="Times New Roman"/>
          <w:b/>
          <w:sz w:val="24"/>
          <w:szCs w:val="24"/>
          <w:lang w:val="en-US"/>
        </w:rPr>
      </w:pPr>
      <w:r w:rsidRPr="006B372C">
        <w:rPr>
          <w:rFonts w:cs="Times New Roman"/>
          <w:b/>
          <w:sz w:val="24"/>
          <w:szCs w:val="24"/>
          <w:lang w:val="en-US"/>
        </w:rPr>
        <w:t>Phương pháp tiến hành</w:t>
      </w:r>
    </w:p>
    <w:p w:rsidR="00081AE3" w:rsidRPr="006B372C" w:rsidRDefault="00081AE3" w:rsidP="00CD4EAE">
      <w:pPr>
        <w:pStyle w:val="ListParagraph"/>
        <w:numPr>
          <w:ilvl w:val="1"/>
          <w:numId w:val="1"/>
        </w:numPr>
        <w:ind w:left="284" w:hanging="284"/>
        <w:jc w:val="both"/>
        <w:rPr>
          <w:rFonts w:cs="Times New Roman"/>
          <w:i/>
          <w:sz w:val="24"/>
          <w:szCs w:val="24"/>
          <w:lang w:val="en-US"/>
        </w:rPr>
      </w:pPr>
      <w:r w:rsidRPr="006B372C">
        <w:rPr>
          <w:rFonts w:cs="Times New Roman"/>
          <w:i/>
          <w:sz w:val="24"/>
          <w:szCs w:val="24"/>
          <w:lang w:val="en-US"/>
        </w:rPr>
        <w:t>Tìm hiểu 1 số nhân tố sinh thái trong HST rừng tự nhiên</w:t>
      </w:r>
    </w:p>
    <w:p w:rsidR="00081AE3" w:rsidRPr="006B372C" w:rsidRDefault="00081AE3" w:rsidP="00CD4EAE">
      <w:pPr>
        <w:pStyle w:val="ListParagraph"/>
        <w:numPr>
          <w:ilvl w:val="0"/>
          <w:numId w:val="2"/>
        </w:numPr>
        <w:jc w:val="both"/>
        <w:rPr>
          <w:rFonts w:cs="Times New Roman"/>
          <w:sz w:val="24"/>
          <w:szCs w:val="24"/>
          <w:lang w:val="en-US"/>
        </w:rPr>
      </w:pPr>
      <w:r w:rsidRPr="006B372C">
        <w:rPr>
          <w:rFonts w:cs="Times New Roman"/>
          <w:sz w:val="24"/>
          <w:szCs w:val="24"/>
          <w:lang w:val="en-US"/>
        </w:rPr>
        <w:t>Mục tiêu: xác định được 1 số nhân tố sinh thái cơ bản có ảnh hưởng tới HST rừng tự nhiên. Lập bảng phân loại các nhân tố sinh thái.</w:t>
      </w:r>
    </w:p>
    <w:p w:rsidR="00081AE3" w:rsidRPr="006B372C" w:rsidRDefault="00081AE3" w:rsidP="00CD4EAE">
      <w:pPr>
        <w:pStyle w:val="ListParagraph"/>
        <w:numPr>
          <w:ilvl w:val="0"/>
          <w:numId w:val="2"/>
        </w:numPr>
        <w:jc w:val="both"/>
        <w:rPr>
          <w:rFonts w:cs="Times New Roman"/>
          <w:sz w:val="24"/>
          <w:szCs w:val="24"/>
          <w:lang w:val="en-US"/>
        </w:rPr>
      </w:pPr>
      <w:r w:rsidRPr="006B372C">
        <w:rPr>
          <w:rFonts w:cs="Times New Roman"/>
          <w:sz w:val="24"/>
          <w:szCs w:val="24"/>
          <w:lang w:val="en-US"/>
        </w:rPr>
        <w:t xml:space="preserve">Phương pháp: </w:t>
      </w:r>
    </w:p>
    <w:p w:rsidR="00081AE3" w:rsidRPr="006B372C" w:rsidRDefault="00081AE3" w:rsidP="00CB4BFC">
      <w:pPr>
        <w:pStyle w:val="ListParagraph"/>
        <w:ind w:left="567"/>
        <w:jc w:val="both"/>
        <w:rPr>
          <w:rFonts w:cs="Times New Roman"/>
          <w:sz w:val="24"/>
          <w:szCs w:val="24"/>
          <w:lang w:val="en-US"/>
        </w:rPr>
      </w:pPr>
      <w:r w:rsidRPr="006B372C">
        <w:rPr>
          <w:rFonts w:cs="Times New Roman"/>
          <w:sz w:val="24"/>
          <w:szCs w:val="24"/>
          <w:lang w:val="en-US"/>
        </w:rPr>
        <w:t>+</w:t>
      </w:r>
      <w:r w:rsidR="00211D26" w:rsidRPr="006B372C">
        <w:rPr>
          <w:rFonts w:cs="Times New Roman"/>
          <w:sz w:val="24"/>
          <w:szCs w:val="24"/>
          <w:lang w:val="en-US"/>
        </w:rPr>
        <w:t>)</w:t>
      </w:r>
      <w:r w:rsidR="00CD4EAE" w:rsidRPr="006B372C">
        <w:rPr>
          <w:rFonts w:cs="Times New Roman"/>
          <w:sz w:val="24"/>
          <w:szCs w:val="24"/>
          <w:lang w:val="en-US"/>
        </w:rPr>
        <w:t xml:space="preserve"> L</w:t>
      </w:r>
      <w:r w:rsidRPr="006B372C">
        <w:rPr>
          <w:rFonts w:cs="Times New Roman"/>
          <w:sz w:val="24"/>
          <w:szCs w:val="24"/>
          <w:lang w:val="en-US"/>
        </w:rPr>
        <w:t xml:space="preserve">ập ô tiêu chuẩn: có </w:t>
      </w:r>
      <w:r w:rsidR="000C319A" w:rsidRPr="006B372C">
        <w:rPr>
          <w:rFonts w:cs="Times New Roman"/>
          <w:position w:val="-10"/>
          <w:sz w:val="24"/>
          <w:szCs w:val="24"/>
        </w:rPr>
        <w:object w:dxaOrig="1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6pt;height:22.85pt" o:ole="">
            <v:imagedata r:id="rId8" o:title=""/>
          </v:shape>
          <o:OLEObject Type="Embed" ProgID="Equation.DSMT4" ShapeID="_x0000_i1025" DrawAspect="Content" ObjectID="_1484116449" r:id="rId9"/>
        </w:object>
      </w:r>
    </w:p>
    <w:p w:rsidR="00081AE3" w:rsidRPr="006B372C" w:rsidRDefault="00081AE3" w:rsidP="00CD4EAE">
      <w:pPr>
        <w:pStyle w:val="ListParagraph"/>
        <w:ind w:left="644" w:hanging="77"/>
        <w:jc w:val="both"/>
        <w:rPr>
          <w:rFonts w:cs="Times New Roman"/>
          <w:sz w:val="24"/>
          <w:szCs w:val="24"/>
          <w:lang w:val="en-US"/>
        </w:rPr>
      </w:pPr>
      <w:r w:rsidRPr="006B372C">
        <w:rPr>
          <w:rFonts w:cs="Times New Roman"/>
          <w:sz w:val="24"/>
          <w:szCs w:val="24"/>
          <w:lang w:val="en-US"/>
        </w:rPr>
        <w:t xml:space="preserve">    Lập ô tiêu chuẩn theo 2 cách:</w:t>
      </w:r>
      <w:r w:rsidR="00211D26" w:rsidRPr="006B372C">
        <w:rPr>
          <w:rFonts w:cs="Times New Roman"/>
          <w:sz w:val="24"/>
          <w:szCs w:val="24"/>
          <w:lang w:val="en-US"/>
        </w:rPr>
        <w:t xml:space="preserve"> </w:t>
      </w:r>
      <w:r w:rsidR="00DA414E" w:rsidRPr="006B372C">
        <w:rPr>
          <w:rFonts w:cs="Times New Roman"/>
          <w:sz w:val="24"/>
          <w:szCs w:val="24"/>
          <w:lang w:val="en-US"/>
        </w:rPr>
        <w:t>-</w:t>
      </w:r>
      <w:r w:rsidR="00211D26" w:rsidRPr="006B372C">
        <w:rPr>
          <w:rFonts w:cs="Times New Roman"/>
          <w:sz w:val="24"/>
          <w:szCs w:val="24"/>
          <w:lang w:val="en-US"/>
        </w:rPr>
        <w:t xml:space="preserve"> P</w:t>
      </w:r>
      <w:r w:rsidRPr="006B372C">
        <w:rPr>
          <w:rFonts w:cs="Times New Roman"/>
          <w:sz w:val="24"/>
          <w:szCs w:val="24"/>
          <w:lang w:val="en-US"/>
        </w:rPr>
        <w:t>itago (sử dụng cạnh 3-4-5m)</w:t>
      </w:r>
    </w:p>
    <w:p w:rsidR="00081AE3" w:rsidRPr="006B372C" w:rsidRDefault="00DA414E" w:rsidP="00DA414E">
      <w:pPr>
        <w:pStyle w:val="ListParagraph"/>
        <w:ind w:left="644"/>
        <w:jc w:val="both"/>
        <w:rPr>
          <w:rFonts w:cs="Times New Roman"/>
          <w:sz w:val="24"/>
          <w:szCs w:val="24"/>
          <w:lang w:val="en-US"/>
        </w:rPr>
      </w:pPr>
      <w:r w:rsidRPr="006B372C">
        <w:rPr>
          <w:rFonts w:cs="Times New Roman"/>
          <w:sz w:val="24"/>
          <w:szCs w:val="24"/>
          <w:lang w:val="en-US"/>
        </w:rPr>
        <w:t xml:space="preserve">                                                  - </w:t>
      </w:r>
      <w:r w:rsidR="00211D26" w:rsidRPr="006B372C">
        <w:rPr>
          <w:rFonts w:cs="Times New Roman"/>
          <w:sz w:val="24"/>
          <w:szCs w:val="24"/>
          <w:lang w:val="en-US"/>
        </w:rPr>
        <w:t>Dùng địa bàn</w:t>
      </w:r>
    </w:p>
    <w:p w:rsidR="00211D26" w:rsidRPr="006B372C" w:rsidRDefault="00211D26" w:rsidP="00CD4EAE">
      <w:pPr>
        <w:pStyle w:val="ListParagraph"/>
        <w:ind w:left="567" w:firstLine="284"/>
        <w:jc w:val="both"/>
        <w:rPr>
          <w:rFonts w:cs="Times New Roman"/>
          <w:sz w:val="24"/>
          <w:szCs w:val="24"/>
          <w:lang w:val="en-US"/>
        </w:rPr>
      </w:pPr>
      <w:r w:rsidRPr="006B372C">
        <w:rPr>
          <w:rFonts w:cs="Times New Roman"/>
          <w:sz w:val="24"/>
          <w:szCs w:val="24"/>
          <w:lang w:val="en-US"/>
        </w:rPr>
        <w:t xml:space="preserve">Điều kiện khép góc: sai số </w:t>
      </w:r>
      <w:r w:rsidR="000C319A" w:rsidRPr="006B372C">
        <w:rPr>
          <w:rFonts w:cs="Times New Roman"/>
          <w:position w:val="-24"/>
          <w:sz w:val="24"/>
          <w:szCs w:val="24"/>
        </w:rPr>
        <w:object w:dxaOrig="660" w:dyaOrig="620">
          <v:shape id="_x0000_i1026" type="#_x0000_t75" style="width:38.75pt;height:36.7pt" o:ole="">
            <v:imagedata r:id="rId10" o:title=""/>
          </v:shape>
          <o:OLEObject Type="Embed" ProgID="Equation.DSMT4" ShapeID="_x0000_i1026" DrawAspect="Content" ObjectID="_1484116450" r:id="rId11"/>
        </w:object>
      </w:r>
      <w:r w:rsidRPr="006B372C">
        <w:rPr>
          <w:rFonts w:cs="Times New Roman"/>
          <w:sz w:val="24"/>
          <w:szCs w:val="24"/>
          <w:lang w:val="en-US"/>
        </w:rPr>
        <w:t xml:space="preserve"> chu vi hình chữ nhật</w:t>
      </w:r>
    </w:p>
    <w:p w:rsidR="00211D26" w:rsidRPr="006B372C" w:rsidRDefault="00211D26" w:rsidP="00CD4EAE">
      <w:pPr>
        <w:pStyle w:val="ListParagraph"/>
        <w:ind w:left="567"/>
        <w:jc w:val="both"/>
        <w:rPr>
          <w:rFonts w:cs="Times New Roman"/>
          <w:sz w:val="24"/>
          <w:szCs w:val="24"/>
          <w:lang w:val="en-US"/>
        </w:rPr>
      </w:pPr>
      <w:r w:rsidRPr="006B372C">
        <w:rPr>
          <w:rFonts w:cs="Times New Roman"/>
          <w:sz w:val="24"/>
          <w:szCs w:val="24"/>
          <w:lang w:val="en-US"/>
        </w:rPr>
        <w:t>+) Xác định 30 điểm: Trong ô tiêu chuẩn lập 5 tuyến song song cách đều và trên mỗi tuyến xác định 6 điểm</w:t>
      </w:r>
      <w:r w:rsidR="00DA414E" w:rsidRPr="006B372C">
        <w:rPr>
          <w:rFonts w:cs="Times New Roman"/>
          <w:sz w:val="24"/>
          <w:szCs w:val="24"/>
          <w:lang w:val="en-US"/>
        </w:rPr>
        <w:t>.</w:t>
      </w:r>
    </w:p>
    <w:p w:rsidR="00211D26" w:rsidRPr="006B372C" w:rsidRDefault="00211D26" w:rsidP="00CD4EAE">
      <w:pPr>
        <w:pStyle w:val="ListParagraph"/>
        <w:ind w:left="567"/>
        <w:jc w:val="both"/>
        <w:rPr>
          <w:rFonts w:cs="Times New Roman"/>
          <w:sz w:val="24"/>
          <w:szCs w:val="24"/>
          <w:lang w:val="en-US"/>
        </w:rPr>
      </w:pPr>
      <w:r w:rsidRPr="006B372C">
        <w:rPr>
          <w:rFonts w:cs="Times New Roman"/>
          <w:sz w:val="24"/>
          <w:szCs w:val="24"/>
          <w:lang w:val="en-US"/>
        </w:rPr>
        <w:t>+) Thời gian đo: tiến hành đo vào lúc 10h</w:t>
      </w:r>
      <w:r w:rsidR="00DA414E" w:rsidRPr="006B372C">
        <w:rPr>
          <w:rFonts w:cs="Times New Roman"/>
          <w:sz w:val="24"/>
          <w:szCs w:val="24"/>
          <w:lang w:val="en-US"/>
        </w:rPr>
        <w:t>30</w:t>
      </w:r>
      <w:r w:rsidRPr="006B372C">
        <w:rPr>
          <w:rFonts w:cs="Times New Roman"/>
          <w:sz w:val="24"/>
          <w:szCs w:val="24"/>
          <w:lang w:val="en-US"/>
        </w:rPr>
        <w:t xml:space="preserve"> – 1</w:t>
      </w:r>
      <w:r w:rsidR="00DA414E" w:rsidRPr="006B372C">
        <w:rPr>
          <w:rFonts w:cs="Times New Roman"/>
          <w:sz w:val="24"/>
          <w:szCs w:val="24"/>
          <w:lang w:val="en-US"/>
        </w:rPr>
        <w:t>4</w:t>
      </w:r>
      <w:r w:rsidRPr="006B372C">
        <w:rPr>
          <w:rFonts w:cs="Times New Roman"/>
          <w:sz w:val="24"/>
          <w:szCs w:val="24"/>
          <w:lang w:val="en-US"/>
        </w:rPr>
        <w:t>h</w:t>
      </w:r>
    </w:p>
    <w:p w:rsidR="00211D26" w:rsidRPr="006B372C" w:rsidRDefault="00211D26" w:rsidP="00CD4EAE">
      <w:pPr>
        <w:pStyle w:val="ListParagraph"/>
        <w:ind w:left="3544" w:hanging="2977"/>
        <w:jc w:val="both"/>
        <w:rPr>
          <w:rFonts w:cs="Times New Roman"/>
          <w:sz w:val="24"/>
          <w:szCs w:val="24"/>
          <w:lang w:val="en-US"/>
        </w:rPr>
      </w:pPr>
      <w:r w:rsidRPr="006B372C">
        <w:rPr>
          <w:rFonts w:cs="Times New Roman"/>
          <w:sz w:val="24"/>
          <w:szCs w:val="24"/>
          <w:lang w:val="en-US"/>
        </w:rPr>
        <w:t>+) Sử dụng máy đo: Xác định 1 số nhân tố sinh thái như nhiệt độ, độ ẩm, bức xạ mặt trời, tốc độ gió...</w:t>
      </w:r>
    </w:p>
    <w:p w:rsidR="00211D26" w:rsidRPr="006B372C" w:rsidRDefault="00211D26" w:rsidP="00CD4EAE">
      <w:pPr>
        <w:pStyle w:val="ListParagraph"/>
        <w:ind w:left="3544" w:hanging="709"/>
        <w:jc w:val="both"/>
        <w:rPr>
          <w:rFonts w:cs="Times New Roman"/>
          <w:sz w:val="24"/>
          <w:szCs w:val="24"/>
          <w:lang w:val="en-US"/>
        </w:rPr>
      </w:pPr>
      <w:r w:rsidRPr="006B372C">
        <w:rPr>
          <w:rFonts w:cs="Times New Roman"/>
          <w:sz w:val="24"/>
          <w:szCs w:val="24"/>
          <w:lang w:val="en-US"/>
        </w:rPr>
        <w:t>Đo ở 2 đơn vị: ngoài nơi trống và dưới tán rừng từ đó so sánh.</w:t>
      </w:r>
    </w:p>
    <w:p w:rsidR="00211D26" w:rsidRPr="006B372C" w:rsidRDefault="00211D26" w:rsidP="00CD4EAE">
      <w:pPr>
        <w:pStyle w:val="ListParagraph"/>
        <w:numPr>
          <w:ilvl w:val="0"/>
          <w:numId w:val="2"/>
        </w:numPr>
        <w:jc w:val="both"/>
        <w:rPr>
          <w:rFonts w:cs="Times New Roman"/>
          <w:sz w:val="24"/>
          <w:szCs w:val="24"/>
          <w:lang w:val="en-US"/>
        </w:rPr>
      </w:pPr>
      <w:r w:rsidRPr="006B372C">
        <w:rPr>
          <w:rFonts w:cs="Times New Roman"/>
          <w:sz w:val="24"/>
          <w:szCs w:val="24"/>
          <w:lang w:val="en-US"/>
        </w:rPr>
        <w:t>Nhóm nhân tố sinh vật: kể tên các loài cây quan sát trong ô tiêu chuẩn, các loài động vật, côn trùng...từ đó cho biết mức độ phong phú loài tại vùng?</w:t>
      </w:r>
    </w:p>
    <w:p w:rsidR="00211D26" w:rsidRPr="006B372C" w:rsidRDefault="00211D26" w:rsidP="00CD4EAE">
      <w:pPr>
        <w:pStyle w:val="ListParagraph"/>
        <w:numPr>
          <w:ilvl w:val="0"/>
          <w:numId w:val="2"/>
        </w:numPr>
        <w:jc w:val="both"/>
        <w:rPr>
          <w:rFonts w:cs="Times New Roman"/>
          <w:sz w:val="24"/>
          <w:szCs w:val="24"/>
          <w:lang w:val="en-US"/>
        </w:rPr>
      </w:pPr>
      <w:r w:rsidRPr="006B372C">
        <w:rPr>
          <w:rFonts w:cs="Times New Roman"/>
          <w:sz w:val="24"/>
          <w:szCs w:val="24"/>
          <w:lang w:val="en-US"/>
        </w:rPr>
        <w:t xml:space="preserve">Các hoạt động của con người: </w:t>
      </w:r>
      <w:r w:rsidR="00DA414E" w:rsidRPr="006B372C">
        <w:rPr>
          <w:rFonts w:cs="Times New Roman"/>
          <w:sz w:val="24"/>
          <w:szCs w:val="24"/>
          <w:lang w:val="en-US"/>
        </w:rPr>
        <w:t xml:space="preserve">từ những quan sát thực tế trong khu vực thực tập đưa ra một số </w:t>
      </w:r>
      <w:r w:rsidRPr="006B372C">
        <w:rPr>
          <w:rFonts w:cs="Times New Roman"/>
          <w:sz w:val="24"/>
          <w:szCs w:val="24"/>
          <w:lang w:val="en-US"/>
        </w:rPr>
        <w:t>hoạt động của con người tác động vào HST rừ</w:t>
      </w:r>
      <w:r w:rsidR="00DA414E" w:rsidRPr="006B372C">
        <w:rPr>
          <w:rFonts w:cs="Times New Roman"/>
          <w:sz w:val="24"/>
          <w:szCs w:val="24"/>
          <w:lang w:val="en-US"/>
        </w:rPr>
        <w:t>ng</w:t>
      </w:r>
      <w:r w:rsidRPr="006B372C">
        <w:rPr>
          <w:rFonts w:cs="Times New Roman"/>
          <w:sz w:val="24"/>
          <w:szCs w:val="24"/>
          <w:lang w:val="en-US"/>
        </w:rPr>
        <w:t>, rồi nhận xét và đưa ra những kiến nghị, giải pháp...</w:t>
      </w:r>
    </w:p>
    <w:p w:rsidR="00211D26" w:rsidRPr="006B372C" w:rsidRDefault="00A017C2" w:rsidP="00CD4EAE">
      <w:pPr>
        <w:pStyle w:val="ListParagraph"/>
        <w:numPr>
          <w:ilvl w:val="1"/>
          <w:numId w:val="1"/>
        </w:numPr>
        <w:ind w:left="284" w:hanging="284"/>
        <w:jc w:val="both"/>
        <w:rPr>
          <w:rFonts w:cs="Times New Roman"/>
          <w:i/>
          <w:sz w:val="24"/>
          <w:szCs w:val="24"/>
          <w:lang w:val="en-US"/>
        </w:rPr>
      </w:pPr>
      <w:r w:rsidRPr="006B372C">
        <w:rPr>
          <w:rFonts w:cs="Times New Roman"/>
          <w:i/>
          <w:sz w:val="24"/>
          <w:szCs w:val="24"/>
          <w:lang w:val="en-US"/>
        </w:rPr>
        <w:t>Điều tra 1 số đặc điểm về cấu trúc và động thái rừng.</w:t>
      </w:r>
    </w:p>
    <w:p w:rsidR="00A017C2" w:rsidRPr="006B372C" w:rsidRDefault="00A017C2" w:rsidP="00CD4EAE">
      <w:pPr>
        <w:pStyle w:val="ListParagraph"/>
        <w:numPr>
          <w:ilvl w:val="0"/>
          <w:numId w:val="2"/>
        </w:numPr>
        <w:ind w:left="284" w:hanging="284"/>
        <w:jc w:val="both"/>
        <w:rPr>
          <w:rFonts w:cs="Times New Roman"/>
          <w:sz w:val="24"/>
          <w:szCs w:val="24"/>
          <w:lang w:val="en-US"/>
        </w:rPr>
      </w:pPr>
      <w:r w:rsidRPr="006B372C">
        <w:rPr>
          <w:rFonts w:cs="Times New Roman"/>
          <w:sz w:val="24"/>
          <w:szCs w:val="24"/>
          <w:lang w:val="en-US"/>
        </w:rPr>
        <w:t xml:space="preserve">Mục tiêu: Xác định được </w:t>
      </w:r>
      <w:bookmarkStart w:id="0" w:name="OLE_LINK1"/>
      <w:bookmarkStart w:id="1" w:name="OLE_LINK2"/>
      <w:r w:rsidRPr="006B372C">
        <w:rPr>
          <w:rFonts w:cs="Times New Roman"/>
          <w:sz w:val="24"/>
          <w:szCs w:val="24"/>
          <w:lang w:val="en-US"/>
        </w:rPr>
        <w:t>1 số đặc điểm về cấu trúc và động thái rừng làm cơ sở đề xuất các giải pháp tác động vào rừng 1 cách hợp lý nhất.</w:t>
      </w:r>
      <w:bookmarkEnd w:id="0"/>
      <w:bookmarkEnd w:id="1"/>
    </w:p>
    <w:p w:rsidR="00A017C2" w:rsidRPr="006B372C" w:rsidRDefault="00A017C2" w:rsidP="00CD4EAE">
      <w:pPr>
        <w:pStyle w:val="ListParagraph"/>
        <w:numPr>
          <w:ilvl w:val="0"/>
          <w:numId w:val="2"/>
        </w:numPr>
        <w:ind w:left="284" w:hanging="284"/>
        <w:jc w:val="both"/>
        <w:rPr>
          <w:rFonts w:cs="Times New Roman"/>
          <w:sz w:val="24"/>
          <w:szCs w:val="24"/>
          <w:lang w:val="en-US"/>
        </w:rPr>
      </w:pPr>
      <w:r w:rsidRPr="006B372C">
        <w:rPr>
          <w:rFonts w:cs="Times New Roman"/>
          <w:sz w:val="24"/>
          <w:szCs w:val="24"/>
          <w:lang w:val="en-US"/>
        </w:rPr>
        <w:t>Phương pháp:</w:t>
      </w:r>
    </w:p>
    <w:p w:rsidR="00A017C2" w:rsidRPr="006B372C" w:rsidRDefault="00A017C2" w:rsidP="00CD4EAE">
      <w:pPr>
        <w:pStyle w:val="ListParagraph"/>
        <w:numPr>
          <w:ilvl w:val="0"/>
          <w:numId w:val="4"/>
        </w:numPr>
        <w:jc w:val="both"/>
        <w:rPr>
          <w:rFonts w:cs="Times New Roman"/>
          <w:sz w:val="24"/>
          <w:szCs w:val="24"/>
          <w:lang w:val="en-US"/>
        </w:rPr>
      </w:pPr>
      <w:r w:rsidRPr="006B372C">
        <w:rPr>
          <w:rFonts w:cs="Times New Roman"/>
          <w:sz w:val="24"/>
          <w:szCs w:val="24"/>
          <w:lang w:val="en-US"/>
        </w:rPr>
        <w:t>Phương pháp thu thập số liệu</w:t>
      </w:r>
    </w:p>
    <w:p w:rsidR="00A017C2" w:rsidRPr="006B372C" w:rsidRDefault="00A017C2" w:rsidP="00CD4EAE">
      <w:pPr>
        <w:pStyle w:val="ListParagraph"/>
        <w:numPr>
          <w:ilvl w:val="0"/>
          <w:numId w:val="6"/>
        </w:numPr>
        <w:jc w:val="both"/>
        <w:rPr>
          <w:rFonts w:cs="Times New Roman"/>
          <w:sz w:val="24"/>
          <w:szCs w:val="24"/>
          <w:lang w:val="en-US"/>
        </w:rPr>
      </w:pPr>
      <w:r w:rsidRPr="006B372C">
        <w:rPr>
          <w:rFonts w:cs="Times New Roman"/>
          <w:sz w:val="24"/>
          <w:szCs w:val="24"/>
          <w:lang w:val="en-US"/>
        </w:rPr>
        <w:t xml:space="preserve">Lập ô tiêu chuẩn </w:t>
      </w:r>
      <w:r w:rsidR="000C319A" w:rsidRPr="006B372C">
        <w:rPr>
          <w:rFonts w:cs="Times New Roman"/>
          <w:position w:val="-10"/>
          <w:sz w:val="24"/>
          <w:szCs w:val="24"/>
        </w:rPr>
        <w:object w:dxaOrig="1920" w:dyaOrig="360">
          <v:shape id="_x0000_i1027" type="#_x0000_t75" style="width:123.9pt;height:22.85pt" o:ole="">
            <v:imagedata r:id="rId12" o:title=""/>
          </v:shape>
          <o:OLEObject Type="Embed" ProgID="Equation.DSMT4" ShapeID="_x0000_i1027" DrawAspect="Content" ObjectID="_1484116451" r:id="rId13"/>
        </w:object>
      </w:r>
      <w:r w:rsidRPr="006B372C">
        <w:rPr>
          <w:rFonts w:cs="Times New Roman"/>
          <w:sz w:val="24"/>
          <w:szCs w:val="24"/>
          <w:lang w:val="en-US"/>
        </w:rPr>
        <w:t>.</w:t>
      </w:r>
    </w:p>
    <w:p w:rsidR="00AB029D" w:rsidRPr="006B372C" w:rsidRDefault="00AB029D" w:rsidP="00CD4EAE">
      <w:pPr>
        <w:pStyle w:val="ListParagraph"/>
        <w:numPr>
          <w:ilvl w:val="1"/>
          <w:numId w:val="7"/>
        </w:numPr>
        <w:jc w:val="both"/>
        <w:rPr>
          <w:rFonts w:cs="Times New Roman"/>
          <w:sz w:val="24"/>
          <w:szCs w:val="24"/>
          <w:lang w:val="en-US"/>
        </w:rPr>
      </w:pPr>
      <w:r w:rsidRPr="006B372C">
        <w:rPr>
          <w:rFonts w:cs="Times New Roman"/>
          <w:sz w:val="24"/>
          <w:szCs w:val="24"/>
          <w:lang w:val="en-US"/>
        </w:rPr>
        <w:t>Mô tả ô tiêu chuẩn đó.</w:t>
      </w:r>
    </w:p>
    <w:p w:rsidR="00AB029D" w:rsidRPr="006B372C" w:rsidRDefault="00AB029D" w:rsidP="00CD4EAE">
      <w:pPr>
        <w:pStyle w:val="ListParagraph"/>
        <w:numPr>
          <w:ilvl w:val="1"/>
          <w:numId w:val="7"/>
        </w:numPr>
        <w:jc w:val="both"/>
        <w:rPr>
          <w:rFonts w:cs="Times New Roman"/>
          <w:sz w:val="24"/>
          <w:szCs w:val="24"/>
          <w:lang w:val="en-US"/>
        </w:rPr>
      </w:pPr>
      <w:r w:rsidRPr="006B372C">
        <w:rPr>
          <w:rFonts w:cs="Times New Roman"/>
          <w:sz w:val="24"/>
          <w:szCs w:val="24"/>
          <w:lang w:val="en-US"/>
        </w:rPr>
        <w:t>Điều tra tầng cây cao.</w:t>
      </w:r>
      <w:r w:rsidR="00CB4BFC" w:rsidRPr="006B372C">
        <w:rPr>
          <w:rFonts w:cs="Times New Roman"/>
          <w:sz w:val="24"/>
          <w:szCs w:val="24"/>
          <w:lang w:val="en-US"/>
        </w:rPr>
        <w:t xml:space="preserve"> Các bước gồm có:</w:t>
      </w:r>
    </w:p>
    <w:p w:rsidR="00AB029D" w:rsidRPr="006B372C" w:rsidRDefault="00AB029D" w:rsidP="00CD4EAE">
      <w:pPr>
        <w:pStyle w:val="ListParagraph"/>
        <w:numPr>
          <w:ilvl w:val="0"/>
          <w:numId w:val="8"/>
        </w:numPr>
        <w:ind w:left="1560" w:hanging="142"/>
        <w:jc w:val="both"/>
        <w:rPr>
          <w:rFonts w:cs="Times New Roman"/>
          <w:sz w:val="24"/>
          <w:szCs w:val="24"/>
          <w:lang w:val="en-US"/>
        </w:rPr>
      </w:pPr>
      <w:r w:rsidRPr="006B372C">
        <w:rPr>
          <w:rFonts w:cs="Times New Roman"/>
          <w:sz w:val="24"/>
          <w:szCs w:val="24"/>
          <w:lang w:val="en-US"/>
        </w:rPr>
        <w:t>Đánh số thứ tự tất cả cây trong ô tiêu chuẩn.</w:t>
      </w:r>
    </w:p>
    <w:p w:rsidR="00AB029D" w:rsidRPr="006B372C" w:rsidRDefault="00AB029D" w:rsidP="00CD4EAE">
      <w:pPr>
        <w:pStyle w:val="ListParagraph"/>
        <w:numPr>
          <w:ilvl w:val="0"/>
          <w:numId w:val="8"/>
        </w:numPr>
        <w:ind w:left="1560" w:hanging="142"/>
        <w:jc w:val="both"/>
        <w:rPr>
          <w:rFonts w:cs="Times New Roman"/>
          <w:sz w:val="24"/>
          <w:szCs w:val="24"/>
          <w:lang w:val="en-US"/>
        </w:rPr>
      </w:pPr>
      <w:r w:rsidRPr="006B372C">
        <w:rPr>
          <w:rFonts w:cs="Times New Roman"/>
          <w:sz w:val="24"/>
          <w:szCs w:val="24"/>
          <w:lang w:val="en-US"/>
        </w:rPr>
        <w:t xml:space="preserve">Điều tra các chỉ tiêu sinh trưởng: </w:t>
      </w:r>
      <w:r w:rsidR="000C319A" w:rsidRPr="006B372C">
        <w:rPr>
          <w:rFonts w:cs="Times New Roman"/>
          <w:position w:val="-12"/>
          <w:sz w:val="24"/>
          <w:szCs w:val="24"/>
        </w:rPr>
        <w:object w:dxaOrig="1780" w:dyaOrig="360">
          <v:shape id="_x0000_i1028" type="#_x0000_t75" style="width:114.25pt;height:22.85pt" o:ole="">
            <v:imagedata r:id="rId14" o:title=""/>
          </v:shape>
          <o:OLEObject Type="Embed" ProgID="Equation.DSMT4" ShapeID="_x0000_i1028" DrawAspect="Content" ObjectID="_1484116452" r:id="rId15"/>
        </w:object>
      </w:r>
      <w:r w:rsidRPr="006B372C">
        <w:rPr>
          <w:rFonts w:cs="Times New Roman"/>
          <w:sz w:val="24"/>
          <w:szCs w:val="24"/>
          <w:lang w:val="en-US"/>
        </w:rPr>
        <w:t>.</w:t>
      </w:r>
    </w:p>
    <w:p w:rsidR="00AB029D" w:rsidRPr="006B372C" w:rsidRDefault="00AB029D" w:rsidP="00CD4EAE">
      <w:pPr>
        <w:pStyle w:val="ListParagraph"/>
        <w:numPr>
          <w:ilvl w:val="0"/>
          <w:numId w:val="8"/>
        </w:numPr>
        <w:ind w:left="1560" w:hanging="142"/>
        <w:jc w:val="both"/>
        <w:rPr>
          <w:rFonts w:cs="Times New Roman"/>
          <w:sz w:val="24"/>
          <w:szCs w:val="24"/>
          <w:lang w:val="en-US"/>
        </w:rPr>
      </w:pPr>
      <w:r w:rsidRPr="006B372C">
        <w:rPr>
          <w:rFonts w:cs="Times New Roman"/>
          <w:sz w:val="24"/>
          <w:szCs w:val="24"/>
          <w:lang w:val="en-US"/>
        </w:rPr>
        <w:t>Điều tra 1 số đặc điểm cấu trúc của tầng cây cao: loài cây, tầng thứ (vẽ trắc đồ đứng), độ tàn che (vẽ trắc đồ bằng, phương pháp cho điểm).</w:t>
      </w:r>
    </w:p>
    <w:p w:rsidR="008B124B" w:rsidRPr="006B372C" w:rsidRDefault="008B124B" w:rsidP="00CD4EAE">
      <w:pPr>
        <w:pStyle w:val="ListParagraph"/>
        <w:numPr>
          <w:ilvl w:val="1"/>
          <w:numId w:val="7"/>
        </w:numPr>
        <w:jc w:val="both"/>
        <w:rPr>
          <w:rFonts w:cs="Times New Roman"/>
          <w:sz w:val="24"/>
          <w:szCs w:val="24"/>
          <w:lang w:val="en-US"/>
        </w:rPr>
      </w:pPr>
      <w:r w:rsidRPr="006B372C">
        <w:rPr>
          <w:rFonts w:cs="Times New Roman"/>
          <w:sz w:val="24"/>
          <w:szCs w:val="24"/>
          <w:lang w:val="en-US"/>
        </w:rPr>
        <w:lastRenderedPageBreak/>
        <w:t>Điều tra cây tái sinh.</w:t>
      </w:r>
      <w:r w:rsidR="00CB4BFC" w:rsidRPr="006B372C">
        <w:rPr>
          <w:rFonts w:cs="Times New Roman"/>
          <w:sz w:val="24"/>
          <w:szCs w:val="24"/>
          <w:lang w:val="en-US"/>
        </w:rPr>
        <w:t xml:space="preserve"> Các bước gồm có:</w:t>
      </w:r>
    </w:p>
    <w:p w:rsidR="00AB029D" w:rsidRPr="006B372C" w:rsidRDefault="00AB029D" w:rsidP="00CD4EAE">
      <w:pPr>
        <w:pStyle w:val="ListParagraph"/>
        <w:numPr>
          <w:ilvl w:val="0"/>
          <w:numId w:val="9"/>
        </w:numPr>
        <w:ind w:left="1560" w:hanging="142"/>
        <w:jc w:val="both"/>
        <w:rPr>
          <w:rFonts w:cs="Times New Roman"/>
          <w:sz w:val="24"/>
          <w:szCs w:val="24"/>
          <w:lang w:val="en-US"/>
        </w:rPr>
      </w:pPr>
      <w:r w:rsidRPr="006B372C">
        <w:rPr>
          <w:rFonts w:cs="Times New Roman"/>
          <w:sz w:val="24"/>
          <w:szCs w:val="24"/>
          <w:lang w:val="en-US"/>
        </w:rPr>
        <w:t xml:space="preserve">Lập các ô dạng bản (25 ô), mỗi ô có diện tích </w:t>
      </w:r>
      <w:r w:rsidRPr="006B372C">
        <w:rPr>
          <w:rFonts w:cs="Times New Roman"/>
          <w:position w:val="-6"/>
          <w:sz w:val="24"/>
          <w:szCs w:val="24"/>
        </w:rPr>
        <w:object w:dxaOrig="840" w:dyaOrig="320">
          <v:shape id="_x0000_i1029" type="#_x0000_t75" style="width:42.25pt;height:15.9pt" o:ole="">
            <v:imagedata r:id="rId16" o:title=""/>
          </v:shape>
          <o:OLEObject Type="Embed" ProgID="Equation.DSMT4" ShapeID="_x0000_i1029" DrawAspect="Content" ObjectID="_1484116453" r:id="rId17"/>
        </w:object>
      </w:r>
      <w:r w:rsidRPr="006B372C">
        <w:rPr>
          <w:rFonts w:cs="Times New Roman"/>
          <w:sz w:val="24"/>
          <w:szCs w:val="24"/>
          <w:lang w:val="en-US"/>
        </w:rPr>
        <w:t xml:space="preserve"> được bố trí đều trên 5 tuyến. Cách bố trí các ô dạng bản: xác định chiều dài các tuyến rồi tính tổng sau đó tính L (m); thứ 2 là xác định khoảng cách giữa các ô dạng bản là </w:t>
      </w:r>
      <w:r w:rsidR="000C319A" w:rsidRPr="006B372C">
        <w:rPr>
          <w:rFonts w:cs="Times New Roman"/>
          <w:position w:val="-24"/>
          <w:sz w:val="24"/>
          <w:szCs w:val="24"/>
        </w:rPr>
        <w:object w:dxaOrig="700" w:dyaOrig="620">
          <v:shape id="_x0000_i1030" type="#_x0000_t75" style="width:42.25pt;height:36.7pt" o:ole="">
            <v:imagedata r:id="rId18" o:title=""/>
          </v:shape>
          <o:OLEObject Type="Embed" ProgID="Equation.DSMT4" ShapeID="_x0000_i1030" DrawAspect="Content" ObjectID="_1484116454" r:id="rId19"/>
        </w:object>
      </w:r>
      <w:r w:rsidRPr="006B372C">
        <w:rPr>
          <w:rFonts w:cs="Times New Roman"/>
          <w:sz w:val="24"/>
          <w:szCs w:val="24"/>
          <w:lang w:val="en-US"/>
        </w:rPr>
        <w:t xml:space="preserve"> (m). Ô dạng bản đầu tiên bố trí lui vào phía bên trong 1 khoảng </w:t>
      </w:r>
      <w:r w:rsidRPr="006B372C">
        <w:rPr>
          <w:rFonts w:cs="Times New Roman"/>
          <w:position w:val="-24"/>
          <w:sz w:val="24"/>
          <w:szCs w:val="24"/>
        </w:rPr>
        <w:object w:dxaOrig="240" w:dyaOrig="620">
          <v:shape id="_x0000_i1031" type="#_x0000_t75" style="width:11.75pt;height:30.45pt" o:ole="">
            <v:imagedata r:id="rId20" o:title=""/>
          </v:shape>
          <o:OLEObject Type="Embed" ProgID="Equation.DSMT4" ShapeID="_x0000_i1031" DrawAspect="Content" ObjectID="_1484116455" r:id="rId21"/>
        </w:object>
      </w:r>
      <w:r w:rsidRPr="006B372C">
        <w:rPr>
          <w:rFonts w:cs="Times New Roman"/>
          <w:sz w:val="24"/>
          <w:szCs w:val="24"/>
          <w:lang w:val="en-US"/>
        </w:rPr>
        <w:t xml:space="preserve"> (m)</w:t>
      </w:r>
    </w:p>
    <w:p w:rsidR="00AB029D" w:rsidRPr="006B372C" w:rsidRDefault="00AB029D" w:rsidP="00CD4EAE">
      <w:pPr>
        <w:pStyle w:val="ListParagraph"/>
        <w:numPr>
          <w:ilvl w:val="0"/>
          <w:numId w:val="9"/>
        </w:numPr>
        <w:ind w:left="1560" w:hanging="142"/>
        <w:jc w:val="both"/>
        <w:rPr>
          <w:rFonts w:cs="Times New Roman"/>
          <w:sz w:val="24"/>
          <w:szCs w:val="24"/>
          <w:lang w:val="en-US"/>
        </w:rPr>
      </w:pPr>
      <w:r w:rsidRPr="006B372C">
        <w:rPr>
          <w:rFonts w:cs="Times New Roman"/>
          <w:sz w:val="24"/>
          <w:szCs w:val="24"/>
          <w:lang w:val="en-US"/>
        </w:rPr>
        <w:t>Xác định: tên loài, H</w:t>
      </w:r>
      <w:r w:rsidRPr="006B372C">
        <w:rPr>
          <w:rFonts w:cs="Times New Roman"/>
          <w:sz w:val="24"/>
          <w:szCs w:val="24"/>
          <w:vertAlign w:val="subscript"/>
          <w:lang w:val="en-US"/>
        </w:rPr>
        <w:t>TB</w:t>
      </w:r>
      <w:r w:rsidRPr="006B372C">
        <w:rPr>
          <w:rFonts w:cs="Times New Roman"/>
          <w:sz w:val="24"/>
          <w:szCs w:val="24"/>
          <w:lang w:val="en-US"/>
        </w:rPr>
        <w:t xml:space="preserve"> cây tái sinh, chất lượng sinh trưởng.</w:t>
      </w:r>
    </w:p>
    <w:p w:rsidR="00AB029D" w:rsidRPr="006B372C" w:rsidRDefault="00AB029D" w:rsidP="00CD4EAE">
      <w:pPr>
        <w:pStyle w:val="ListParagraph"/>
        <w:numPr>
          <w:ilvl w:val="0"/>
          <w:numId w:val="9"/>
        </w:numPr>
        <w:ind w:left="1560" w:hanging="142"/>
        <w:jc w:val="both"/>
        <w:rPr>
          <w:rFonts w:cs="Times New Roman"/>
          <w:sz w:val="24"/>
          <w:szCs w:val="24"/>
          <w:lang w:val="en-US"/>
        </w:rPr>
      </w:pPr>
      <w:r w:rsidRPr="006B372C">
        <w:rPr>
          <w:rFonts w:cs="Times New Roman"/>
          <w:sz w:val="24"/>
          <w:szCs w:val="24"/>
          <w:lang w:val="en-US"/>
        </w:rPr>
        <w:t>Xác định nguồn gốc và số lượng cây tái sinh</w:t>
      </w:r>
    </w:p>
    <w:p w:rsidR="00AB029D" w:rsidRPr="006B372C" w:rsidRDefault="00AB029D" w:rsidP="00CD4EAE">
      <w:pPr>
        <w:pStyle w:val="ListParagraph"/>
        <w:numPr>
          <w:ilvl w:val="0"/>
          <w:numId w:val="9"/>
        </w:numPr>
        <w:ind w:left="1560" w:hanging="142"/>
        <w:jc w:val="both"/>
        <w:rPr>
          <w:rFonts w:cs="Times New Roman"/>
          <w:sz w:val="24"/>
          <w:szCs w:val="24"/>
          <w:lang w:val="en-US"/>
        </w:rPr>
      </w:pPr>
      <w:r w:rsidRPr="006B372C">
        <w:rPr>
          <w:rFonts w:cs="Times New Roman"/>
          <w:sz w:val="24"/>
          <w:szCs w:val="24"/>
          <w:lang w:val="en-US"/>
        </w:rPr>
        <w:t>Mật độ cây tái sinh</w:t>
      </w:r>
    </w:p>
    <w:p w:rsidR="008B124B" w:rsidRPr="006B372C" w:rsidRDefault="00AB029D" w:rsidP="00CD4EAE">
      <w:pPr>
        <w:pStyle w:val="ListParagraph"/>
        <w:numPr>
          <w:ilvl w:val="0"/>
          <w:numId w:val="9"/>
        </w:numPr>
        <w:ind w:left="1560" w:hanging="142"/>
        <w:jc w:val="both"/>
        <w:rPr>
          <w:rFonts w:cs="Times New Roman"/>
          <w:sz w:val="24"/>
          <w:szCs w:val="24"/>
          <w:lang w:val="en-US"/>
        </w:rPr>
      </w:pPr>
      <w:r w:rsidRPr="006B372C">
        <w:rPr>
          <w:rFonts w:cs="Times New Roman"/>
          <w:sz w:val="24"/>
          <w:szCs w:val="24"/>
          <w:lang w:val="en-US"/>
        </w:rPr>
        <w:t>Mạng hình phân bố cây tái sinh</w:t>
      </w:r>
    </w:p>
    <w:p w:rsidR="008B124B" w:rsidRPr="006B372C" w:rsidRDefault="008B124B" w:rsidP="00CD4EAE">
      <w:pPr>
        <w:pStyle w:val="ListParagraph"/>
        <w:numPr>
          <w:ilvl w:val="1"/>
          <w:numId w:val="9"/>
        </w:numPr>
        <w:ind w:left="1418" w:hanging="284"/>
        <w:jc w:val="both"/>
        <w:rPr>
          <w:rFonts w:cs="Times New Roman"/>
          <w:sz w:val="24"/>
          <w:szCs w:val="24"/>
          <w:lang w:val="en-US"/>
        </w:rPr>
      </w:pPr>
      <w:r w:rsidRPr="006B372C">
        <w:rPr>
          <w:rFonts w:cs="Times New Roman"/>
          <w:sz w:val="24"/>
          <w:szCs w:val="24"/>
          <w:lang w:val="en-US"/>
        </w:rPr>
        <w:t>Điều tra tình hình cây bụi, thảm tươi.</w:t>
      </w:r>
      <w:r w:rsidR="00CB4BFC" w:rsidRPr="006B372C">
        <w:rPr>
          <w:rFonts w:cs="Times New Roman"/>
          <w:sz w:val="24"/>
          <w:szCs w:val="24"/>
          <w:lang w:val="en-US"/>
        </w:rPr>
        <w:t xml:space="preserve"> Các bước gồm có:</w:t>
      </w:r>
    </w:p>
    <w:p w:rsidR="008B124B" w:rsidRPr="006B372C" w:rsidRDefault="008B124B" w:rsidP="00CD4EAE">
      <w:pPr>
        <w:pStyle w:val="ListParagraph"/>
        <w:numPr>
          <w:ilvl w:val="0"/>
          <w:numId w:val="13"/>
        </w:numPr>
        <w:ind w:left="1560" w:hanging="142"/>
        <w:jc w:val="both"/>
        <w:rPr>
          <w:rFonts w:cs="Times New Roman"/>
          <w:sz w:val="24"/>
          <w:szCs w:val="24"/>
          <w:lang w:val="en-US"/>
        </w:rPr>
      </w:pPr>
      <w:r w:rsidRPr="006B372C">
        <w:rPr>
          <w:rFonts w:cs="Times New Roman"/>
          <w:sz w:val="24"/>
          <w:szCs w:val="24"/>
          <w:lang w:val="en-US"/>
        </w:rPr>
        <w:t>Lập 5 ô dạng bản có</w:t>
      </w:r>
      <w:r w:rsidR="00BF7233" w:rsidRPr="006B372C">
        <w:rPr>
          <w:rFonts w:cs="Times New Roman"/>
          <w:sz w:val="24"/>
          <w:szCs w:val="24"/>
          <w:lang w:val="en-US"/>
        </w:rPr>
        <w:t xml:space="preserve"> S = 4 m</w:t>
      </w:r>
      <w:r w:rsidR="00BF7233" w:rsidRPr="006B372C">
        <w:rPr>
          <w:rFonts w:cs="Times New Roman"/>
          <w:sz w:val="24"/>
          <w:szCs w:val="24"/>
          <w:vertAlign w:val="superscript"/>
          <w:lang w:val="en-US"/>
        </w:rPr>
        <w:t>2</w:t>
      </w:r>
      <w:r w:rsidR="00BF7233" w:rsidRPr="006B372C">
        <w:rPr>
          <w:rFonts w:cs="Times New Roman"/>
          <w:sz w:val="24"/>
          <w:szCs w:val="24"/>
          <w:lang w:val="en-US"/>
        </w:rPr>
        <w:t xml:space="preserve"> / ô</w:t>
      </w:r>
      <w:r w:rsidRPr="006B372C">
        <w:rPr>
          <w:rFonts w:cs="Times New Roman"/>
          <w:sz w:val="24"/>
          <w:szCs w:val="24"/>
          <w:lang w:val="en-US"/>
        </w:rPr>
        <w:t xml:space="preserve"> . Cách lập có thể lập 4 ô dạng bản ở 4 góc ô tiêu chuẩn và 1 ô dạng bản ở giữa.</w:t>
      </w:r>
    </w:p>
    <w:p w:rsidR="008B124B" w:rsidRPr="006B372C" w:rsidRDefault="008B124B" w:rsidP="00CD4EAE">
      <w:pPr>
        <w:pStyle w:val="ListParagraph"/>
        <w:numPr>
          <w:ilvl w:val="0"/>
          <w:numId w:val="13"/>
        </w:numPr>
        <w:ind w:left="1560" w:hanging="142"/>
        <w:jc w:val="both"/>
        <w:rPr>
          <w:rFonts w:cs="Times New Roman"/>
          <w:sz w:val="24"/>
          <w:szCs w:val="24"/>
          <w:lang w:val="en-US"/>
        </w:rPr>
      </w:pPr>
      <w:r w:rsidRPr="006B372C">
        <w:rPr>
          <w:rFonts w:cs="Times New Roman"/>
          <w:sz w:val="24"/>
          <w:szCs w:val="24"/>
          <w:lang w:val="en-US"/>
        </w:rPr>
        <w:t>Xác định: tên các loài cây chủ yếu, H</w:t>
      </w:r>
      <w:r w:rsidRPr="006B372C">
        <w:rPr>
          <w:rFonts w:cs="Times New Roman"/>
          <w:sz w:val="24"/>
          <w:szCs w:val="24"/>
          <w:vertAlign w:val="subscript"/>
          <w:lang w:val="en-US"/>
        </w:rPr>
        <w:t>TB</w:t>
      </w:r>
      <w:r w:rsidRPr="006B372C">
        <w:rPr>
          <w:rFonts w:cs="Times New Roman"/>
          <w:sz w:val="24"/>
          <w:szCs w:val="24"/>
          <w:lang w:val="en-US"/>
        </w:rPr>
        <w:t>, độ che phủ...</w:t>
      </w:r>
    </w:p>
    <w:p w:rsidR="008B124B" w:rsidRPr="006B372C" w:rsidRDefault="008B124B" w:rsidP="00CD4EAE">
      <w:pPr>
        <w:pStyle w:val="ListParagraph"/>
        <w:numPr>
          <w:ilvl w:val="0"/>
          <w:numId w:val="4"/>
        </w:numPr>
        <w:jc w:val="both"/>
        <w:rPr>
          <w:rFonts w:cs="Times New Roman"/>
          <w:sz w:val="24"/>
          <w:szCs w:val="24"/>
          <w:lang w:val="en-US"/>
        </w:rPr>
      </w:pPr>
      <w:r w:rsidRPr="006B372C">
        <w:rPr>
          <w:rFonts w:cs="Times New Roman"/>
          <w:sz w:val="24"/>
          <w:szCs w:val="24"/>
          <w:lang w:val="en-US"/>
        </w:rPr>
        <w:t>Phương pháp nội nghiệp</w:t>
      </w:r>
    </w:p>
    <w:p w:rsidR="008B124B" w:rsidRPr="006B372C" w:rsidRDefault="008B124B" w:rsidP="00CD4EAE">
      <w:pPr>
        <w:pStyle w:val="ListParagraph"/>
        <w:numPr>
          <w:ilvl w:val="0"/>
          <w:numId w:val="6"/>
        </w:numPr>
        <w:jc w:val="both"/>
        <w:rPr>
          <w:rFonts w:cs="Times New Roman"/>
          <w:sz w:val="24"/>
          <w:szCs w:val="24"/>
          <w:lang w:val="en-US"/>
        </w:rPr>
      </w:pPr>
      <w:r w:rsidRPr="006B372C">
        <w:rPr>
          <w:rFonts w:cs="Times New Roman"/>
          <w:sz w:val="24"/>
          <w:szCs w:val="24"/>
          <w:lang w:val="en-US"/>
        </w:rPr>
        <w:t>Điều tra tầ</w:t>
      </w:r>
      <w:r w:rsidR="00CB4BFC" w:rsidRPr="006B372C">
        <w:rPr>
          <w:rFonts w:cs="Times New Roman"/>
          <w:sz w:val="24"/>
          <w:szCs w:val="24"/>
          <w:lang w:val="en-US"/>
        </w:rPr>
        <w:t>ng cây cao. Các bước gồm có:</w:t>
      </w:r>
    </w:p>
    <w:p w:rsidR="008B124B" w:rsidRPr="006B372C" w:rsidRDefault="008B124B" w:rsidP="00CD4EAE">
      <w:pPr>
        <w:pStyle w:val="ListParagraph"/>
        <w:numPr>
          <w:ilvl w:val="0"/>
          <w:numId w:val="15"/>
        </w:numPr>
        <w:jc w:val="both"/>
        <w:rPr>
          <w:rFonts w:cs="Times New Roman"/>
          <w:sz w:val="24"/>
          <w:szCs w:val="24"/>
          <w:lang w:val="en-US"/>
        </w:rPr>
      </w:pPr>
      <w:r w:rsidRPr="006B372C">
        <w:rPr>
          <w:rFonts w:cs="Times New Roman"/>
          <w:sz w:val="24"/>
          <w:szCs w:val="24"/>
          <w:lang w:val="en-US"/>
        </w:rPr>
        <w:t>Với các chỉ tiêu sinh trưởng: tính các giá trị trung bình, sai tiêu chuẩn, hệ số biến động, mô tả cấu trúc N/D, N/H, D/H...</w:t>
      </w:r>
    </w:p>
    <w:p w:rsidR="008B124B" w:rsidRPr="006B372C" w:rsidRDefault="008B124B" w:rsidP="00CD4EAE">
      <w:pPr>
        <w:pStyle w:val="ListParagraph"/>
        <w:numPr>
          <w:ilvl w:val="0"/>
          <w:numId w:val="15"/>
        </w:numPr>
        <w:jc w:val="both"/>
        <w:rPr>
          <w:rFonts w:cs="Times New Roman"/>
          <w:sz w:val="24"/>
          <w:szCs w:val="24"/>
          <w:lang w:val="en-US"/>
        </w:rPr>
      </w:pPr>
      <w:r w:rsidRPr="006B372C">
        <w:rPr>
          <w:rFonts w:cs="Times New Roman"/>
          <w:sz w:val="24"/>
          <w:szCs w:val="24"/>
          <w:lang w:val="en-US"/>
        </w:rPr>
        <w:t>Viết công thức tổ thành loài từ đó nhận xét, phân tích</w:t>
      </w:r>
    </w:p>
    <w:p w:rsidR="008B124B" w:rsidRPr="006B372C" w:rsidRDefault="008B124B" w:rsidP="00CD4EAE">
      <w:pPr>
        <w:pStyle w:val="ListParagraph"/>
        <w:numPr>
          <w:ilvl w:val="0"/>
          <w:numId w:val="15"/>
        </w:numPr>
        <w:jc w:val="both"/>
        <w:rPr>
          <w:rFonts w:cs="Times New Roman"/>
          <w:sz w:val="24"/>
          <w:szCs w:val="24"/>
          <w:lang w:val="en-US"/>
        </w:rPr>
      </w:pPr>
      <w:r w:rsidRPr="006B372C">
        <w:rPr>
          <w:rFonts w:cs="Times New Roman"/>
          <w:sz w:val="24"/>
          <w:szCs w:val="24"/>
          <w:lang w:val="en-US"/>
        </w:rPr>
        <w:t>Cấu trúc độ tàn che: phương pháp cho điểm, vẽ trắc đồ bằng từ đó đưa ra so sánh.</w:t>
      </w:r>
    </w:p>
    <w:p w:rsidR="008B124B" w:rsidRPr="006B372C" w:rsidRDefault="008B124B" w:rsidP="00CD4EAE">
      <w:pPr>
        <w:pStyle w:val="ListParagraph"/>
        <w:numPr>
          <w:ilvl w:val="0"/>
          <w:numId w:val="15"/>
        </w:numPr>
        <w:jc w:val="both"/>
        <w:rPr>
          <w:rFonts w:cs="Times New Roman"/>
          <w:sz w:val="24"/>
          <w:szCs w:val="24"/>
          <w:lang w:val="en-US"/>
        </w:rPr>
      </w:pPr>
      <w:r w:rsidRPr="006B372C">
        <w:rPr>
          <w:rFonts w:cs="Times New Roman"/>
          <w:sz w:val="24"/>
          <w:szCs w:val="24"/>
          <w:lang w:val="en-US"/>
        </w:rPr>
        <w:t xml:space="preserve">Tính mật độ rừng: </w:t>
      </w:r>
      <w:r w:rsidR="000C319A" w:rsidRPr="006B372C">
        <w:rPr>
          <w:rFonts w:cs="Times New Roman"/>
          <w:position w:val="-30"/>
          <w:sz w:val="24"/>
          <w:szCs w:val="24"/>
        </w:rPr>
        <w:object w:dxaOrig="1260" w:dyaOrig="680">
          <v:shape id="_x0000_i1032" type="#_x0000_t75" style="width:73.4pt;height:38.75pt" o:ole="">
            <v:imagedata r:id="rId22" o:title=""/>
          </v:shape>
          <o:OLEObject Type="Embed" ProgID="Equation.DSMT4" ShapeID="_x0000_i1032" DrawAspect="Content" ObjectID="_1484116456" r:id="rId23"/>
        </w:object>
      </w:r>
      <w:r w:rsidRPr="006B372C">
        <w:rPr>
          <w:rFonts w:cs="Times New Roman"/>
          <w:sz w:val="24"/>
          <w:szCs w:val="24"/>
          <w:lang w:val="en-US"/>
        </w:rPr>
        <w:t xml:space="preserve"> (cây/ha)</w:t>
      </w:r>
    </w:p>
    <w:p w:rsidR="008B124B" w:rsidRPr="006B372C" w:rsidRDefault="00CB4BFC" w:rsidP="00CD4EAE">
      <w:pPr>
        <w:pStyle w:val="ListParagraph"/>
        <w:numPr>
          <w:ilvl w:val="0"/>
          <w:numId w:val="6"/>
        </w:numPr>
        <w:jc w:val="both"/>
        <w:rPr>
          <w:rFonts w:cs="Times New Roman"/>
          <w:sz w:val="24"/>
          <w:szCs w:val="24"/>
          <w:lang w:val="en-US"/>
        </w:rPr>
      </w:pPr>
      <w:r w:rsidRPr="006B372C">
        <w:rPr>
          <w:rFonts w:cs="Times New Roman"/>
          <w:sz w:val="24"/>
          <w:szCs w:val="24"/>
          <w:lang w:val="en-US"/>
        </w:rPr>
        <w:t>Điều tra cây tái sinh. Các bước gồm có:</w:t>
      </w:r>
    </w:p>
    <w:p w:rsidR="000C319A" w:rsidRPr="006B372C" w:rsidRDefault="000C319A" w:rsidP="00CD4EAE">
      <w:pPr>
        <w:pStyle w:val="ListParagraph"/>
        <w:numPr>
          <w:ilvl w:val="0"/>
          <w:numId w:val="16"/>
        </w:numPr>
        <w:jc w:val="both"/>
        <w:rPr>
          <w:rFonts w:cs="Times New Roman"/>
          <w:sz w:val="24"/>
          <w:szCs w:val="24"/>
          <w:lang w:val="en-US"/>
        </w:rPr>
      </w:pPr>
      <w:r w:rsidRPr="006B372C">
        <w:rPr>
          <w:rFonts w:cs="Times New Roman"/>
          <w:sz w:val="24"/>
          <w:szCs w:val="24"/>
          <w:lang w:val="en-US"/>
        </w:rPr>
        <w:t>Tính toán tương tự như với cây tầng cao</w:t>
      </w:r>
    </w:p>
    <w:p w:rsidR="000C319A" w:rsidRPr="006B372C" w:rsidRDefault="000C319A" w:rsidP="00CD4EAE">
      <w:pPr>
        <w:pStyle w:val="ListParagraph"/>
        <w:numPr>
          <w:ilvl w:val="0"/>
          <w:numId w:val="16"/>
        </w:numPr>
        <w:jc w:val="both"/>
        <w:rPr>
          <w:rFonts w:cs="Times New Roman"/>
          <w:sz w:val="24"/>
          <w:szCs w:val="24"/>
          <w:lang w:val="en-US"/>
        </w:rPr>
      </w:pPr>
      <w:r w:rsidRPr="006B372C">
        <w:rPr>
          <w:rFonts w:cs="Times New Roman"/>
          <w:sz w:val="24"/>
          <w:szCs w:val="24"/>
          <w:lang w:val="en-US"/>
        </w:rPr>
        <w:t>Tỷ lệ cây tái sinh có triển vọng</w:t>
      </w:r>
    </w:p>
    <w:p w:rsidR="000C319A" w:rsidRPr="006B372C" w:rsidRDefault="000C319A" w:rsidP="00CD4EAE">
      <w:pPr>
        <w:pStyle w:val="ListParagraph"/>
        <w:numPr>
          <w:ilvl w:val="0"/>
          <w:numId w:val="16"/>
        </w:numPr>
        <w:jc w:val="both"/>
        <w:rPr>
          <w:rFonts w:cs="Times New Roman"/>
          <w:sz w:val="24"/>
          <w:szCs w:val="24"/>
          <w:lang w:val="en-US"/>
        </w:rPr>
      </w:pPr>
      <w:r w:rsidRPr="006B372C">
        <w:rPr>
          <w:rFonts w:cs="Times New Roman"/>
          <w:sz w:val="24"/>
          <w:szCs w:val="24"/>
          <w:lang w:val="en-US"/>
        </w:rPr>
        <w:t>Mạng hình phân bố cây tái sinh</w:t>
      </w:r>
    </w:p>
    <w:p w:rsidR="000C319A" w:rsidRPr="006B372C" w:rsidRDefault="000C319A" w:rsidP="00CD4EAE">
      <w:pPr>
        <w:pStyle w:val="ListParagraph"/>
        <w:numPr>
          <w:ilvl w:val="0"/>
          <w:numId w:val="6"/>
        </w:numPr>
        <w:jc w:val="both"/>
        <w:rPr>
          <w:rFonts w:cs="Times New Roman"/>
          <w:sz w:val="24"/>
          <w:szCs w:val="24"/>
          <w:lang w:val="en-US"/>
        </w:rPr>
      </w:pPr>
      <w:r w:rsidRPr="006B372C">
        <w:rPr>
          <w:rFonts w:cs="Times New Roman"/>
          <w:sz w:val="24"/>
          <w:szCs w:val="24"/>
          <w:lang w:val="en-US"/>
        </w:rPr>
        <w:t>Nhận biết và phân biệt 1 số HST: rừng tự nhiên, rừng trồng..</w:t>
      </w:r>
    </w:p>
    <w:p w:rsidR="000C319A" w:rsidRPr="006B372C" w:rsidRDefault="000C319A" w:rsidP="00CD4EAE">
      <w:pPr>
        <w:jc w:val="both"/>
        <w:rPr>
          <w:rFonts w:cs="Times New Roman"/>
          <w:sz w:val="24"/>
          <w:szCs w:val="24"/>
          <w:lang w:val="en-US"/>
        </w:rPr>
      </w:pPr>
    </w:p>
    <w:p w:rsidR="00A8206A" w:rsidRPr="006B372C" w:rsidRDefault="00A8206A" w:rsidP="00CB4BFC">
      <w:pPr>
        <w:jc w:val="center"/>
        <w:rPr>
          <w:rFonts w:cs="Times New Roman"/>
          <w:b/>
          <w:sz w:val="24"/>
          <w:szCs w:val="24"/>
          <w:lang w:val="en-US"/>
        </w:rPr>
      </w:pPr>
      <w:r w:rsidRPr="006B372C">
        <w:rPr>
          <w:rFonts w:cs="Times New Roman"/>
          <w:b/>
          <w:sz w:val="24"/>
          <w:szCs w:val="24"/>
          <w:lang w:val="en-US"/>
        </w:rPr>
        <w:t>KẾT QUẢ VÀ THẢO LUẬN</w:t>
      </w:r>
    </w:p>
    <w:p w:rsidR="001B7080" w:rsidRPr="006B372C" w:rsidRDefault="001B7080" w:rsidP="001B7080">
      <w:pPr>
        <w:pStyle w:val="ListParagraph"/>
        <w:numPr>
          <w:ilvl w:val="0"/>
          <w:numId w:val="34"/>
        </w:numPr>
        <w:ind w:left="284" w:hanging="284"/>
        <w:jc w:val="both"/>
        <w:rPr>
          <w:rFonts w:cs="Times New Roman"/>
          <w:i/>
          <w:sz w:val="24"/>
          <w:szCs w:val="24"/>
          <w:lang w:val="en-US"/>
        </w:rPr>
      </w:pPr>
      <w:r w:rsidRPr="006B372C">
        <w:rPr>
          <w:rFonts w:cs="Times New Roman"/>
          <w:i/>
          <w:sz w:val="24"/>
          <w:szCs w:val="24"/>
          <w:lang w:val="en-US"/>
        </w:rPr>
        <w:t>Điều kiện cơ bản của khu vực nghiên cứu</w:t>
      </w:r>
    </w:p>
    <w:p w:rsidR="001B7080" w:rsidRPr="006B372C" w:rsidRDefault="001B7080" w:rsidP="00CD4EAE">
      <w:pPr>
        <w:ind w:firstLine="284"/>
        <w:jc w:val="both"/>
        <w:rPr>
          <w:rFonts w:cs="Times New Roman"/>
          <w:sz w:val="24"/>
          <w:szCs w:val="24"/>
          <w:lang w:val="en-US"/>
        </w:rPr>
      </w:pPr>
      <w:r w:rsidRPr="006B372C">
        <w:rPr>
          <w:rFonts w:cs="Times New Roman"/>
          <w:sz w:val="24"/>
          <w:szCs w:val="24"/>
          <w:lang w:val="en-US"/>
        </w:rPr>
        <w:t>Địa điểm: khu vực rừng tự nhiên trên Tây Thiên, rừng trồng trên Thiền viện Trúc Lâm</w:t>
      </w:r>
    </w:p>
    <w:p w:rsidR="001B7080" w:rsidRPr="006B372C" w:rsidRDefault="001B7080" w:rsidP="001B7080">
      <w:pPr>
        <w:pStyle w:val="ListParagraph"/>
        <w:numPr>
          <w:ilvl w:val="0"/>
          <w:numId w:val="34"/>
        </w:numPr>
        <w:ind w:left="284" w:hanging="284"/>
        <w:jc w:val="both"/>
        <w:rPr>
          <w:rFonts w:cs="Times New Roman"/>
          <w:i/>
          <w:sz w:val="24"/>
          <w:szCs w:val="24"/>
          <w:lang w:val="en-US"/>
        </w:rPr>
      </w:pPr>
      <w:r w:rsidRPr="006B372C">
        <w:rPr>
          <w:rFonts w:cs="Times New Roman"/>
          <w:i/>
          <w:sz w:val="24"/>
          <w:szCs w:val="24"/>
          <w:lang w:val="en-US"/>
        </w:rPr>
        <w:t>Kết quả nghiên cứu</w:t>
      </w:r>
    </w:p>
    <w:p w:rsidR="008876B0" w:rsidRPr="006B372C" w:rsidRDefault="00A8206A" w:rsidP="00CD4EAE">
      <w:pPr>
        <w:ind w:firstLine="284"/>
        <w:jc w:val="both"/>
        <w:rPr>
          <w:rFonts w:cs="Times New Roman"/>
          <w:b/>
          <w:sz w:val="24"/>
          <w:szCs w:val="24"/>
          <w:lang w:val="en-US"/>
        </w:rPr>
      </w:pPr>
      <w:r w:rsidRPr="006B372C">
        <w:rPr>
          <w:rFonts w:cs="Times New Roman"/>
          <w:sz w:val="24"/>
          <w:szCs w:val="24"/>
          <w:lang w:val="en-US"/>
        </w:rPr>
        <w:t>Quá trình lập các ô tiêu chuẩn và điều tra thực tế, kết quả đã tổng hợp và thể hiện trong các bảng số liệu dướ</w:t>
      </w:r>
      <w:r w:rsidR="008876B0" w:rsidRPr="006B372C">
        <w:rPr>
          <w:rFonts w:cs="Times New Roman"/>
          <w:sz w:val="24"/>
          <w:szCs w:val="24"/>
          <w:lang w:val="en-US"/>
        </w:rPr>
        <w:t>i đ</w:t>
      </w:r>
      <w:bookmarkStart w:id="2" w:name="_GoBack"/>
      <w:bookmarkEnd w:id="2"/>
      <w:r w:rsidR="008876B0" w:rsidRPr="006B372C">
        <w:rPr>
          <w:rFonts w:cs="Times New Roman"/>
          <w:sz w:val="24"/>
          <w:szCs w:val="24"/>
          <w:lang w:val="en-US"/>
        </w:rPr>
        <w:t>ây:</w:t>
      </w:r>
    </w:p>
    <w:p w:rsidR="00EA59F7" w:rsidRPr="006B372C" w:rsidRDefault="008876B0" w:rsidP="005E6598">
      <w:pPr>
        <w:pStyle w:val="ListParagraph"/>
        <w:numPr>
          <w:ilvl w:val="0"/>
          <w:numId w:val="23"/>
        </w:numPr>
        <w:ind w:left="284" w:hanging="284"/>
        <w:jc w:val="both"/>
        <w:rPr>
          <w:rFonts w:cs="Times New Roman"/>
          <w:sz w:val="24"/>
          <w:szCs w:val="24"/>
          <w:lang w:val="en-US"/>
        </w:rPr>
      </w:pPr>
      <w:r w:rsidRPr="006B372C">
        <w:rPr>
          <w:rFonts w:cs="Times New Roman"/>
          <w:b/>
          <w:sz w:val="24"/>
          <w:szCs w:val="24"/>
          <w:lang w:val="en-US"/>
        </w:rPr>
        <w:t>Kết quả điều tra rừng tự nhiên</w:t>
      </w:r>
    </w:p>
    <w:p w:rsidR="00EA59F7" w:rsidRPr="006B372C" w:rsidRDefault="00EA59F7" w:rsidP="001B7080">
      <w:pPr>
        <w:ind w:firstLine="284"/>
        <w:jc w:val="both"/>
        <w:rPr>
          <w:rFonts w:cs="Times New Roman"/>
          <w:sz w:val="24"/>
          <w:szCs w:val="24"/>
          <w:lang w:val="en-US"/>
        </w:rPr>
      </w:pPr>
      <w:r w:rsidRPr="006B372C">
        <w:rPr>
          <w:rFonts w:cs="Times New Roman"/>
          <w:sz w:val="24"/>
          <w:szCs w:val="24"/>
          <w:lang w:val="en-US"/>
        </w:rPr>
        <w:lastRenderedPageBreak/>
        <w:t>Các chỉ tiêu thống kê, sai tiêu chuẩn, phương pháp và quy luật phân bố số cây theo đường kính (N/D</w:t>
      </w:r>
      <w:r w:rsidRPr="006B372C">
        <w:rPr>
          <w:rFonts w:cs="Times New Roman"/>
          <w:sz w:val="24"/>
          <w:szCs w:val="24"/>
          <w:vertAlign w:val="subscript"/>
          <w:lang w:val="en-US"/>
        </w:rPr>
        <w:t>1.3</w:t>
      </w:r>
      <w:r w:rsidRPr="006B372C">
        <w:rPr>
          <w:rFonts w:cs="Times New Roman"/>
          <w:sz w:val="24"/>
          <w:szCs w:val="24"/>
          <w:lang w:val="en-US"/>
        </w:rPr>
        <w:t>) và quy luật phân bố số cây theo chiều cao (N/H) và biểu đồ của chúng được mô tả ở biểu sau:</w:t>
      </w:r>
    </w:p>
    <w:p w:rsidR="00A8206A" w:rsidRPr="006B372C" w:rsidRDefault="00144303" w:rsidP="00CD4EAE">
      <w:pPr>
        <w:ind w:firstLine="284"/>
        <w:jc w:val="both"/>
        <w:rPr>
          <w:rFonts w:cs="Times New Roman"/>
          <w:b/>
          <w:sz w:val="24"/>
          <w:szCs w:val="24"/>
          <w:lang w:val="en-US"/>
        </w:rPr>
      </w:pPr>
      <w:r w:rsidRPr="006B372C">
        <w:rPr>
          <w:rFonts w:cs="Times New Roman"/>
          <w:b/>
          <w:sz w:val="24"/>
          <w:szCs w:val="24"/>
          <w:lang w:val="en-US"/>
        </w:rPr>
        <w:t>Với trường hợp mẫu lớn (n&gt;30)</w:t>
      </w:r>
    </w:p>
    <w:p w:rsidR="00144303" w:rsidRPr="006B372C" w:rsidRDefault="00144303" w:rsidP="00CD4EAE">
      <w:pPr>
        <w:pStyle w:val="ListParagraph"/>
        <w:numPr>
          <w:ilvl w:val="0"/>
          <w:numId w:val="17"/>
        </w:numPr>
        <w:ind w:left="284" w:hanging="284"/>
        <w:jc w:val="both"/>
        <w:rPr>
          <w:rFonts w:cs="Times New Roman"/>
          <w:i/>
          <w:sz w:val="24"/>
          <w:szCs w:val="24"/>
          <w:lang w:val="en-US"/>
        </w:rPr>
      </w:pPr>
      <w:r w:rsidRPr="006B372C">
        <w:rPr>
          <w:rFonts w:cs="Times New Roman"/>
          <w:i/>
          <w:sz w:val="24"/>
          <w:szCs w:val="24"/>
          <w:lang w:val="en-US"/>
        </w:rPr>
        <w:t>Với chỉ tiêu D</w:t>
      </w:r>
      <w:r w:rsidRPr="006B372C">
        <w:rPr>
          <w:rFonts w:cs="Times New Roman"/>
          <w:i/>
          <w:sz w:val="24"/>
          <w:szCs w:val="24"/>
          <w:vertAlign w:val="subscript"/>
          <w:lang w:val="en-US"/>
        </w:rPr>
        <w:t>1.3</w:t>
      </w:r>
    </w:p>
    <w:tbl>
      <w:tblPr>
        <w:tblW w:w="6760" w:type="dxa"/>
        <w:tblInd w:w="108" w:type="dxa"/>
        <w:tblLook w:val="04A0"/>
      </w:tblPr>
      <w:tblGrid>
        <w:gridCol w:w="2576"/>
        <w:gridCol w:w="1096"/>
        <w:gridCol w:w="1116"/>
        <w:gridCol w:w="1096"/>
        <w:gridCol w:w="1116"/>
      </w:tblGrid>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val="en-US" w:eastAsia="vi-VN"/>
              </w:rPr>
            </w:pPr>
            <w:r w:rsidRPr="006B372C">
              <w:rPr>
                <w:rFonts w:eastAsia="Times New Roman" w:cs="Times New Roman"/>
                <w:color w:val="000000"/>
                <w:sz w:val="24"/>
                <w:szCs w:val="24"/>
                <w:lang w:eastAsia="vi-VN"/>
              </w:rPr>
              <w:t>Số t</w:t>
            </w:r>
            <w:r w:rsidRPr="006B372C">
              <w:rPr>
                <w:rFonts w:eastAsia="Times New Roman" w:cs="Times New Roman"/>
                <w:color w:val="000000"/>
                <w:sz w:val="24"/>
                <w:szCs w:val="24"/>
                <w:lang w:val="en-US" w:eastAsia="vi-VN"/>
              </w:rPr>
              <w:t>ổ</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m</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Cự li tổ</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k</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4</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Cự li tổ</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xi</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rsidR="009A3580" w:rsidRPr="006B372C" w:rsidRDefault="002E3184"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F</w:t>
            </w:r>
            <w:r w:rsidR="009A3580" w:rsidRPr="006B372C">
              <w:rPr>
                <w:rFonts w:eastAsia="Times New Roman" w:cs="Times New Roman"/>
                <w:color w:val="000000"/>
                <w:sz w:val="24"/>
                <w:szCs w:val="24"/>
                <w:lang w:eastAsia="vi-VN"/>
              </w:rPr>
              <w:t>i</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fi*xi</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fi*xi^2</w:t>
            </w:r>
          </w:p>
        </w:tc>
      </w:tr>
      <w:tr w:rsidR="009A3580" w:rsidRPr="006B372C" w:rsidTr="009A3580">
        <w:trPr>
          <w:trHeight w:val="285"/>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6.1-10.1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8.1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19</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153.9</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1246.59</w:t>
            </w:r>
          </w:p>
        </w:tc>
      </w:tr>
      <w:tr w:rsidR="009A3580" w:rsidRPr="006B372C" w:rsidTr="009A3580">
        <w:trPr>
          <w:trHeight w:val="285"/>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10.1-14.1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12.1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15</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181.5</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2196.15</w:t>
            </w:r>
          </w:p>
        </w:tc>
      </w:tr>
      <w:tr w:rsidR="009A3580" w:rsidRPr="006B372C" w:rsidTr="009A3580">
        <w:trPr>
          <w:trHeight w:val="285"/>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14.1-18.1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16.1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6</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96.6</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1555.26</w:t>
            </w:r>
          </w:p>
        </w:tc>
      </w:tr>
      <w:tr w:rsidR="009A3580" w:rsidRPr="006B372C" w:rsidTr="009A3580">
        <w:trPr>
          <w:trHeight w:val="285"/>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18.1-22.1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20.1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4</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80.4</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1616.04</w:t>
            </w:r>
          </w:p>
        </w:tc>
      </w:tr>
      <w:tr w:rsidR="009A3580" w:rsidRPr="006B372C" w:rsidTr="009A3580">
        <w:trPr>
          <w:trHeight w:val="285"/>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22.1-26.1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24.1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4</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96.4</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2323.24</w:t>
            </w:r>
          </w:p>
        </w:tc>
      </w:tr>
      <w:tr w:rsidR="009A3580" w:rsidRPr="006B372C" w:rsidTr="009A3580">
        <w:trPr>
          <w:trHeight w:val="285"/>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26.1-30.1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28.1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28.1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789.61</w:t>
            </w:r>
          </w:p>
        </w:tc>
      </w:tr>
      <w:tr w:rsidR="009A3580" w:rsidRPr="006B372C" w:rsidTr="009A3580">
        <w:trPr>
          <w:trHeight w:val="285"/>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30.1-34.1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32.1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0</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0</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0</w:t>
            </w:r>
          </w:p>
        </w:tc>
      </w:tr>
      <w:tr w:rsidR="009A3580" w:rsidRPr="006B372C" w:rsidTr="009A3580">
        <w:trPr>
          <w:trHeight w:val="285"/>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34.1-38.1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36.1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36.1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1303.21</w:t>
            </w:r>
          </w:p>
        </w:tc>
      </w:tr>
      <w:tr w:rsidR="009A3580" w:rsidRPr="006B372C" w:rsidTr="009A3580">
        <w:trPr>
          <w:trHeight w:val="285"/>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38.1-42.1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40.1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40.1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1608.01</w:t>
            </w:r>
          </w:p>
        </w:tc>
      </w:tr>
      <w:tr w:rsidR="009A3580" w:rsidRPr="006B372C" w:rsidTr="009A3580">
        <w:trPr>
          <w:trHeight w:val="300"/>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Tổng :</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 </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 </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713.1</w:t>
            </w:r>
          </w:p>
        </w:tc>
        <w:tc>
          <w:tcPr>
            <w:tcW w:w="1096" w:type="dxa"/>
            <w:tcBorders>
              <w:top w:val="nil"/>
              <w:left w:val="nil"/>
              <w:bottom w:val="single" w:sz="4" w:space="0" w:color="auto"/>
              <w:right w:val="single" w:sz="4" w:space="0" w:color="auto"/>
            </w:tcBorders>
            <w:shd w:val="clear" w:color="auto" w:fill="auto"/>
            <w:vAlign w:val="bottom"/>
            <w:hideMark/>
          </w:tcPr>
          <w:p w:rsidR="009A3580" w:rsidRPr="006B372C" w:rsidRDefault="009A3580"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12638.11</w:t>
            </w: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val="en-US" w:eastAsia="vi-VN"/>
              </w:rPr>
            </w:pPr>
          </w:p>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Suy ra:</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Xtb</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24.1</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Tổng biến động:</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Qx</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2667.294</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B4083F"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 xml:space="preserve">Sai </w:t>
            </w:r>
            <w:r w:rsidRPr="006B372C">
              <w:rPr>
                <w:rFonts w:eastAsia="Times New Roman" w:cs="Times New Roman"/>
                <w:color w:val="000000"/>
                <w:sz w:val="24"/>
                <w:szCs w:val="24"/>
                <w:lang w:val="en-US" w:eastAsia="vi-VN"/>
              </w:rPr>
              <w:t>t</w:t>
            </w:r>
            <w:r w:rsidR="009A3580" w:rsidRPr="006B372C">
              <w:rPr>
                <w:rFonts w:eastAsia="Times New Roman" w:cs="Times New Roman"/>
                <w:color w:val="000000"/>
                <w:sz w:val="24"/>
                <w:szCs w:val="24"/>
                <w:lang w:eastAsia="vi-VN"/>
              </w:rPr>
              <w:t>iêu chuẩn:</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7.303827</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Hệ số biến động:</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30.30633</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Phạm vi biến động:</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R</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val="en-US" w:eastAsia="vi-VN"/>
              </w:rPr>
            </w:pPr>
            <w:r w:rsidRPr="006B372C">
              <w:rPr>
                <w:rFonts w:eastAsia="Times New Roman" w:cs="Times New Roman"/>
                <w:color w:val="000000"/>
                <w:sz w:val="24"/>
                <w:szCs w:val="24"/>
                <w:lang w:eastAsia="vi-VN"/>
              </w:rPr>
              <w:t>34.25</w:t>
            </w: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val="en-US" w:eastAsia="vi-VN"/>
              </w:rPr>
            </w:pPr>
          </w:p>
          <w:p w:rsidR="009A3580" w:rsidRPr="006B372C" w:rsidRDefault="009A3580" w:rsidP="00CD4EAE">
            <w:pPr>
              <w:spacing w:after="0" w:line="240" w:lineRule="auto"/>
              <w:jc w:val="both"/>
              <w:rPr>
                <w:rFonts w:eastAsia="Times New Roman" w:cs="Times New Roman"/>
                <w:color w:val="000000"/>
                <w:sz w:val="24"/>
                <w:szCs w:val="24"/>
                <w:lang w:val="en-US" w:eastAsia="vi-VN"/>
              </w:rPr>
            </w:pPr>
            <w:r w:rsidRPr="006B372C">
              <w:rPr>
                <w:rFonts w:eastAsia="Times New Roman" w:cs="Times New Roman"/>
                <w:color w:val="000000"/>
                <w:sz w:val="24"/>
                <w:szCs w:val="24"/>
                <w:lang w:val="en-US" w:eastAsia="vi-VN"/>
              </w:rPr>
              <w:t>Cấu trúc N/D:</w:t>
            </w:r>
          </w:p>
          <w:p w:rsidR="009A3580" w:rsidRPr="006B372C" w:rsidRDefault="009A3580"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noProof/>
                <w:color w:val="000000"/>
                <w:sz w:val="24"/>
                <w:szCs w:val="24"/>
                <w:lang w:val="en-US"/>
              </w:rPr>
              <w:drawing>
                <wp:anchor distT="0" distB="0" distL="114300" distR="114300" simplePos="0" relativeHeight="251659264" behindDoc="0" locked="0" layoutInCell="1" allowOverlap="1">
                  <wp:simplePos x="0" y="0"/>
                  <wp:positionH relativeFrom="column">
                    <wp:posOffset>28575</wp:posOffset>
                  </wp:positionH>
                  <wp:positionV relativeFrom="paragraph">
                    <wp:posOffset>66675</wp:posOffset>
                  </wp:positionV>
                  <wp:extent cx="4581525" cy="2752725"/>
                  <wp:effectExtent l="0" t="0" r="9525" b="952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tbl>
            <w:tblPr>
              <w:tblW w:w="0" w:type="auto"/>
              <w:tblCellSpacing w:w="0" w:type="dxa"/>
              <w:tblCellMar>
                <w:left w:w="0" w:type="dxa"/>
                <w:right w:w="0" w:type="dxa"/>
              </w:tblCellMar>
              <w:tblLook w:val="04A0"/>
            </w:tblPr>
            <w:tblGrid>
              <w:gridCol w:w="2360"/>
            </w:tblGrid>
            <w:tr w:rsidR="009A3580" w:rsidRPr="006B372C">
              <w:trPr>
                <w:trHeight w:val="285"/>
                <w:tblCellSpacing w:w="0" w:type="dxa"/>
              </w:trPr>
              <w:tc>
                <w:tcPr>
                  <w:tcW w:w="2360"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bl>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r w:rsidR="009A3580" w:rsidRPr="006B372C" w:rsidTr="009A3580">
        <w:trPr>
          <w:trHeight w:val="285"/>
        </w:trPr>
        <w:tc>
          <w:tcPr>
            <w:tcW w:w="237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c>
          <w:tcPr>
            <w:tcW w:w="1096" w:type="dxa"/>
            <w:tcBorders>
              <w:top w:val="nil"/>
              <w:left w:val="nil"/>
              <w:bottom w:val="nil"/>
              <w:right w:val="nil"/>
            </w:tcBorders>
            <w:shd w:val="clear" w:color="auto" w:fill="auto"/>
            <w:noWrap/>
            <w:vAlign w:val="bottom"/>
            <w:hideMark/>
          </w:tcPr>
          <w:p w:rsidR="009A3580" w:rsidRPr="006B372C" w:rsidRDefault="009A3580" w:rsidP="00CD4EAE">
            <w:pPr>
              <w:spacing w:after="0" w:line="240" w:lineRule="auto"/>
              <w:jc w:val="both"/>
              <w:rPr>
                <w:rFonts w:eastAsia="Times New Roman" w:cs="Times New Roman"/>
                <w:color w:val="000000"/>
                <w:sz w:val="24"/>
                <w:szCs w:val="24"/>
                <w:lang w:eastAsia="vi-VN"/>
              </w:rPr>
            </w:pPr>
          </w:p>
        </w:tc>
      </w:tr>
    </w:tbl>
    <w:p w:rsidR="00917494" w:rsidRPr="006B372C" w:rsidRDefault="00917494" w:rsidP="00CD4EAE">
      <w:pPr>
        <w:jc w:val="both"/>
        <w:rPr>
          <w:rFonts w:cs="Times New Roman"/>
          <w:sz w:val="24"/>
          <w:szCs w:val="24"/>
          <w:vertAlign w:val="subscript"/>
          <w:lang w:val="en-US"/>
        </w:rPr>
      </w:pPr>
    </w:p>
    <w:p w:rsidR="008B124B" w:rsidRPr="006B372C" w:rsidRDefault="009A3580" w:rsidP="00CB4BFC">
      <w:pPr>
        <w:pStyle w:val="ListParagraph"/>
        <w:numPr>
          <w:ilvl w:val="0"/>
          <w:numId w:val="17"/>
        </w:numPr>
        <w:ind w:left="284" w:hanging="284"/>
        <w:jc w:val="both"/>
        <w:rPr>
          <w:rFonts w:cs="Times New Roman"/>
          <w:i/>
          <w:sz w:val="24"/>
          <w:szCs w:val="24"/>
          <w:lang w:val="en-US"/>
        </w:rPr>
      </w:pPr>
      <w:r w:rsidRPr="006B372C">
        <w:rPr>
          <w:rFonts w:cs="Times New Roman"/>
          <w:i/>
          <w:sz w:val="24"/>
          <w:szCs w:val="24"/>
          <w:lang w:val="en-US"/>
        </w:rPr>
        <w:lastRenderedPageBreak/>
        <w:t>Với chỉ tiêu H</w:t>
      </w:r>
      <w:r w:rsidRPr="006B372C">
        <w:rPr>
          <w:rFonts w:cs="Times New Roman"/>
          <w:i/>
          <w:sz w:val="24"/>
          <w:szCs w:val="24"/>
          <w:vertAlign w:val="subscript"/>
          <w:lang w:val="en-US"/>
        </w:rPr>
        <w:t>vn</w:t>
      </w:r>
    </w:p>
    <w:tbl>
      <w:tblPr>
        <w:tblW w:w="6640" w:type="dxa"/>
        <w:tblInd w:w="93" w:type="dxa"/>
        <w:tblLook w:val="04A0"/>
      </w:tblPr>
      <w:tblGrid>
        <w:gridCol w:w="2320"/>
        <w:gridCol w:w="1080"/>
        <w:gridCol w:w="1080"/>
        <w:gridCol w:w="1080"/>
        <w:gridCol w:w="1080"/>
      </w:tblGrid>
      <w:tr w:rsidR="00F7018A" w:rsidRPr="006B372C" w:rsidTr="00F7018A">
        <w:trPr>
          <w:trHeight w:val="375"/>
        </w:trPr>
        <w:tc>
          <w:tcPr>
            <w:tcW w:w="232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Số tổ</w:t>
            </w:r>
          </w:p>
        </w:tc>
        <w:tc>
          <w:tcPr>
            <w:tcW w:w="1080" w:type="dxa"/>
            <w:tcBorders>
              <w:top w:val="nil"/>
              <w:left w:val="nil"/>
              <w:bottom w:val="nil"/>
              <w:right w:val="nil"/>
            </w:tcBorders>
            <w:shd w:val="clear" w:color="auto" w:fill="auto"/>
            <w:noWrap/>
            <w:vAlign w:val="bottom"/>
            <w:hideMark/>
          </w:tcPr>
          <w:p w:rsidR="00F7018A" w:rsidRPr="006B372C" w:rsidRDefault="00E01F94"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M</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r>
      <w:tr w:rsidR="00F7018A" w:rsidRPr="006B372C" w:rsidTr="00F7018A">
        <w:trPr>
          <w:trHeight w:val="375"/>
        </w:trPr>
        <w:tc>
          <w:tcPr>
            <w:tcW w:w="232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Cự li tổ</w:t>
            </w:r>
          </w:p>
        </w:tc>
        <w:tc>
          <w:tcPr>
            <w:tcW w:w="1080" w:type="dxa"/>
            <w:tcBorders>
              <w:top w:val="nil"/>
              <w:left w:val="nil"/>
              <w:bottom w:val="nil"/>
              <w:right w:val="nil"/>
            </w:tcBorders>
            <w:shd w:val="clear" w:color="auto" w:fill="auto"/>
            <w:noWrap/>
            <w:vAlign w:val="bottom"/>
            <w:hideMark/>
          </w:tcPr>
          <w:p w:rsidR="00F7018A" w:rsidRPr="006B372C" w:rsidRDefault="00E01F94"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K</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r>
      <w:tr w:rsidR="00F7018A" w:rsidRPr="006B372C" w:rsidTr="00F7018A">
        <w:trPr>
          <w:trHeight w:val="375"/>
        </w:trPr>
        <w:tc>
          <w:tcPr>
            <w:tcW w:w="232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r>
      <w:tr w:rsidR="00F7018A" w:rsidRPr="006B372C" w:rsidTr="00F7018A">
        <w:trPr>
          <w:trHeight w:val="375"/>
        </w:trPr>
        <w:tc>
          <w:tcPr>
            <w:tcW w:w="2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Cự li tổ</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7018A" w:rsidRPr="006B372C" w:rsidRDefault="00E01F94"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X</w:t>
            </w:r>
            <w:r w:rsidR="00F7018A" w:rsidRPr="006B372C">
              <w:rPr>
                <w:rFonts w:eastAsia="Times New Roman" w:cs="Times New Roman"/>
                <w:color w:val="000000"/>
                <w:sz w:val="24"/>
                <w:szCs w:val="24"/>
                <w:lang w:eastAsia="vi-VN"/>
              </w:rPr>
              <w:t>i</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fi</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fi*xi</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fi*xi^2</w:t>
            </w:r>
          </w:p>
        </w:tc>
      </w:tr>
      <w:tr w:rsidR="00F7018A" w:rsidRPr="006B372C" w:rsidTr="00F7018A">
        <w:trPr>
          <w:trHeight w:val="37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3.7-5.7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4.7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4</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18.8</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88.36</w:t>
            </w:r>
          </w:p>
        </w:tc>
      </w:tr>
      <w:tr w:rsidR="00F7018A" w:rsidRPr="006B372C" w:rsidTr="00F7018A">
        <w:trPr>
          <w:trHeight w:val="37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5.7-7.7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6.7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46.9</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314.23</w:t>
            </w:r>
          </w:p>
        </w:tc>
      </w:tr>
      <w:tr w:rsidR="00F7018A" w:rsidRPr="006B372C" w:rsidTr="00F7018A">
        <w:trPr>
          <w:trHeight w:val="37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7.7-9.7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8.7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13</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113.1</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983.97</w:t>
            </w:r>
          </w:p>
        </w:tc>
      </w:tr>
      <w:tr w:rsidR="00F7018A" w:rsidRPr="006B372C" w:rsidTr="00F7018A">
        <w:trPr>
          <w:trHeight w:val="37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9.7-11.7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10.7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6</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64.2</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686.94</w:t>
            </w:r>
          </w:p>
        </w:tc>
      </w:tr>
      <w:tr w:rsidR="00F7018A" w:rsidRPr="006B372C" w:rsidTr="00F7018A">
        <w:trPr>
          <w:trHeight w:val="37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11.7-13.7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12.7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6</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76.2</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967.74</w:t>
            </w:r>
          </w:p>
        </w:tc>
      </w:tr>
      <w:tr w:rsidR="00F7018A" w:rsidRPr="006B372C" w:rsidTr="00F7018A">
        <w:trPr>
          <w:trHeight w:val="37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13.7-15.7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14.7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4</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58.8</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864.36</w:t>
            </w:r>
          </w:p>
        </w:tc>
      </w:tr>
      <w:tr w:rsidR="00F7018A" w:rsidRPr="006B372C" w:rsidTr="00F7018A">
        <w:trPr>
          <w:trHeight w:val="37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15.7-17.7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16.7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4</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66.8</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1115.56</w:t>
            </w:r>
          </w:p>
        </w:tc>
      </w:tr>
      <w:tr w:rsidR="00F7018A" w:rsidRPr="006B372C" w:rsidTr="00F7018A">
        <w:trPr>
          <w:trHeight w:val="37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17.7-19.7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18.7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37.4</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699.38</w:t>
            </w:r>
          </w:p>
        </w:tc>
      </w:tr>
      <w:tr w:rsidR="00F7018A" w:rsidRPr="006B372C" w:rsidTr="00F7018A">
        <w:trPr>
          <w:trHeight w:val="37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19.7-21.7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20.7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5</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103.5</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2142.45</w:t>
            </w:r>
          </w:p>
        </w:tc>
      </w:tr>
      <w:tr w:rsidR="00F7018A" w:rsidRPr="006B372C" w:rsidTr="00F7018A">
        <w:trPr>
          <w:trHeight w:val="37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Tổng</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 </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 </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585.7</w:t>
            </w:r>
          </w:p>
        </w:tc>
        <w:tc>
          <w:tcPr>
            <w:tcW w:w="1080" w:type="dxa"/>
            <w:tcBorders>
              <w:top w:val="nil"/>
              <w:left w:val="nil"/>
              <w:bottom w:val="single" w:sz="4" w:space="0" w:color="auto"/>
              <w:right w:val="single" w:sz="4" w:space="0" w:color="auto"/>
            </w:tcBorders>
            <w:shd w:val="clear" w:color="auto" w:fill="auto"/>
            <w:noWrap/>
            <w:vAlign w:val="bottom"/>
            <w:hideMark/>
          </w:tcPr>
          <w:p w:rsidR="00F7018A" w:rsidRPr="006B372C" w:rsidRDefault="00F7018A"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7863</w:t>
            </w:r>
          </w:p>
        </w:tc>
      </w:tr>
      <w:tr w:rsidR="00F7018A" w:rsidRPr="006B372C" w:rsidTr="00F7018A">
        <w:trPr>
          <w:trHeight w:val="375"/>
        </w:trPr>
        <w:tc>
          <w:tcPr>
            <w:tcW w:w="232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r>
      <w:tr w:rsidR="00F7018A" w:rsidRPr="006B372C" w:rsidTr="00F7018A">
        <w:trPr>
          <w:trHeight w:val="375"/>
        </w:trPr>
        <w:tc>
          <w:tcPr>
            <w:tcW w:w="232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Suy ra:</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Xtb</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12.700</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r>
      <w:tr w:rsidR="00F7018A" w:rsidRPr="006B372C" w:rsidTr="00F7018A">
        <w:trPr>
          <w:trHeight w:val="375"/>
        </w:trPr>
        <w:tc>
          <w:tcPr>
            <w:tcW w:w="232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Tổng biến động:</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Qx</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1002.1</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r>
      <w:tr w:rsidR="00F7018A" w:rsidRPr="006B372C" w:rsidTr="00F7018A">
        <w:trPr>
          <w:trHeight w:val="375"/>
        </w:trPr>
        <w:tc>
          <w:tcPr>
            <w:tcW w:w="232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Sai tiêu chuẩn:</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4.47683</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r>
      <w:tr w:rsidR="00F7018A" w:rsidRPr="006B372C" w:rsidTr="00F7018A">
        <w:trPr>
          <w:trHeight w:val="375"/>
        </w:trPr>
        <w:tc>
          <w:tcPr>
            <w:tcW w:w="232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Hệ số biến động:</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35.2506</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r>
      <w:tr w:rsidR="00F7018A" w:rsidRPr="006B372C" w:rsidTr="00F7018A">
        <w:trPr>
          <w:trHeight w:val="375"/>
        </w:trPr>
        <w:tc>
          <w:tcPr>
            <w:tcW w:w="232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ind w:right="-355"/>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Phạm vi biến động:</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R</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17.3</w:t>
            </w: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F7018A" w:rsidRPr="006B372C" w:rsidRDefault="00F7018A" w:rsidP="00CD4EAE">
            <w:pPr>
              <w:spacing w:after="0" w:line="240" w:lineRule="auto"/>
              <w:jc w:val="both"/>
              <w:rPr>
                <w:rFonts w:eastAsia="Times New Roman" w:cs="Times New Roman"/>
                <w:color w:val="000000"/>
                <w:sz w:val="24"/>
                <w:szCs w:val="24"/>
                <w:lang w:eastAsia="vi-VN"/>
              </w:rPr>
            </w:pPr>
          </w:p>
        </w:tc>
      </w:tr>
    </w:tbl>
    <w:p w:rsidR="009A3580" w:rsidRPr="006B372C" w:rsidRDefault="009A3580" w:rsidP="00CD4EAE">
      <w:pPr>
        <w:jc w:val="both"/>
        <w:rPr>
          <w:rFonts w:cs="Times New Roman"/>
          <w:sz w:val="24"/>
          <w:szCs w:val="24"/>
          <w:lang w:val="en-US"/>
        </w:rPr>
      </w:pPr>
    </w:p>
    <w:p w:rsidR="003C3C61" w:rsidRPr="006B372C" w:rsidRDefault="003C3C61" w:rsidP="00CD4EAE">
      <w:pPr>
        <w:jc w:val="both"/>
        <w:rPr>
          <w:rFonts w:cs="Times New Roman"/>
          <w:sz w:val="24"/>
          <w:szCs w:val="24"/>
          <w:lang w:val="en-US"/>
        </w:rPr>
      </w:pPr>
      <w:r w:rsidRPr="006B372C">
        <w:rPr>
          <w:rFonts w:cs="Times New Roman"/>
          <w:sz w:val="24"/>
          <w:szCs w:val="24"/>
          <w:lang w:val="en-US"/>
        </w:rPr>
        <w:t>Cấu trúc N/H:</w:t>
      </w:r>
    </w:p>
    <w:p w:rsidR="00F7018A" w:rsidRPr="006B372C" w:rsidRDefault="00F7018A" w:rsidP="00CD4EAE">
      <w:pPr>
        <w:jc w:val="both"/>
        <w:rPr>
          <w:rFonts w:cs="Times New Roman"/>
          <w:sz w:val="24"/>
          <w:szCs w:val="24"/>
          <w:lang w:val="en-US"/>
        </w:rPr>
      </w:pPr>
      <w:r w:rsidRPr="006B372C">
        <w:rPr>
          <w:rFonts w:cs="Times New Roman"/>
          <w:noProof/>
          <w:sz w:val="24"/>
          <w:szCs w:val="24"/>
          <w:lang w:val="en-US"/>
        </w:rPr>
        <w:drawing>
          <wp:inline distT="0" distB="0" distL="0" distR="0">
            <wp:extent cx="4772025" cy="27432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7018A" w:rsidRPr="006B372C" w:rsidRDefault="00F7018A" w:rsidP="00CD4EAE">
      <w:pPr>
        <w:ind w:firstLine="284"/>
        <w:jc w:val="both"/>
        <w:rPr>
          <w:rFonts w:cs="Times New Roman"/>
          <w:sz w:val="24"/>
          <w:szCs w:val="24"/>
          <w:lang w:val="en-US"/>
        </w:rPr>
      </w:pPr>
      <w:r w:rsidRPr="006B372C">
        <w:rPr>
          <w:rFonts w:cs="Times New Roman"/>
          <w:sz w:val="24"/>
          <w:szCs w:val="24"/>
          <w:lang w:val="en-US"/>
        </w:rPr>
        <w:lastRenderedPageBreak/>
        <w:t>Từ két quả tính toán như trên ta có những nhận xét sau đây.</w:t>
      </w:r>
    </w:p>
    <w:p w:rsidR="00F7018A" w:rsidRPr="006B372C" w:rsidRDefault="00F7018A" w:rsidP="00CD4EAE">
      <w:pPr>
        <w:pStyle w:val="ListParagraph"/>
        <w:numPr>
          <w:ilvl w:val="0"/>
          <w:numId w:val="18"/>
        </w:numPr>
        <w:jc w:val="both"/>
        <w:rPr>
          <w:rFonts w:cs="Times New Roman"/>
          <w:i/>
          <w:sz w:val="24"/>
          <w:szCs w:val="24"/>
          <w:lang w:val="en-US"/>
        </w:rPr>
      </w:pPr>
      <w:r w:rsidRPr="006B372C">
        <w:rPr>
          <w:rFonts w:cs="Times New Roman"/>
          <w:i/>
          <w:sz w:val="24"/>
          <w:szCs w:val="24"/>
          <w:lang w:val="en-US"/>
        </w:rPr>
        <w:t>Với chỉ tiêu D</w:t>
      </w:r>
      <w:r w:rsidRPr="006B372C">
        <w:rPr>
          <w:rFonts w:cs="Times New Roman"/>
          <w:i/>
          <w:sz w:val="24"/>
          <w:szCs w:val="24"/>
          <w:vertAlign w:val="subscript"/>
          <w:lang w:val="en-US"/>
        </w:rPr>
        <w:t>1.3</w:t>
      </w:r>
    </w:p>
    <w:p w:rsidR="00F7018A" w:rsidRPr="006B372C" w:rsidRDefault="00F7018A" w:rsidP="00CD4EAE">
      <w:pPr>
        <w:ind w:firstLine="284"/>
        <w:jc w:val="both"/>
        <w:rPr>
          <w:rFonts w:cs="Times New Roman"/>
          <w:sz w:val="24"/>
          <w:szCs w:val="24"/>
          <w:lang w:val="en-US"/>
        </w:rPr>
      </w:pPr>
      <w:r w:rsidRPr="006B372C">
        <w:rPr>
          <w:rFonts w:cs="Times New Roman"/>
          <w:sz w:val="24"/>
          <w:szCs w:val="24"/>
          <w:lang w:val="en-US"/>
        </w:rPr>
        <w:t>Đường kính trung bình của lâm phần là X</w:t>
      </w:r>
      <w:r w:rsidRPr="006B372C">
        <w:rPr>
          <w:rFonts w:cs="Times New Roman"/>
          <w:sz w:val="24"/>
          <w:szCs w:val="24"/>
          <w:vertAlign w:val="subscript"/>
          <w:lang w:val="en-US"/>
        </w:rPr>
        <w:t>TB</w:t>
      </w:r>
      <w:r w:rsidRPr="006B372C">
        <w:rPr>
          <w:rFonts w:cs="Times New Roman"/>
          <w:sz w:val="24"/>
          <w:szCs w:val="24"/>
          <w:lang w:val="en-US"/>
        </w:rPr>
        <w:t xml:space="preserve"> = 24,1 (cm) </w:t>
      </w:r>
      <w:r w:rsidRPr="006B372C">
        <w:rPr>
          <w:rFonts w:cs="Times New Roman"/>
          <w:position w:val="-6"/>
          <w:sz w:val="24"/>
          <w:szCs w:val="24"/>
        </w:rPr>
        <w:object w:dxaOrig="300" w:dyaOrig="240">
          <v:shape id="_x0000_i1033" type="#_x0000_t75" style="width:19.4pt;height:15.9pt" o:ole="">
            <v:imagedata r:id="rId26" o:title=""/>
          </v:shape>
          <o:OLEObject Type="Embed" ProgID="Equation.DSMT4" ShapeID="_x0000_i1033" DrawAspect="Content" ObjectID="_1484116457" r:id="rId27"/>
        </w:object>
      </w:r>
      <w:r w:rsidRPr="006B372C">
        <w:rPr>
          <w:rFonts w:cs="Times New Roman"/>
          <w:sz w:val="24"/>
          <w:szCs w:val="24"/>
          <w:lang w:val="en-US"/>
        </w:rPr>
        <w:t>Điều đó cho thấy khu vực rừng này sở hữu những cây có đường kính khá lớn.</w:t>
      </w:r>
    </w:p>
    <w:p w:rsidR="00CA5283" w:rsidRPr="006B372C" w:rsidRDefault="00F7018A" w:rsidP="00CD4EAE">
      <w:pPr>
        <w:ind w:firstLine="284"/>
        <w:jc w:val="both"/>
        <w:rPr>
          <w:rFonts w:cs="Times New Roman"/>
          <w:sz w:val="24"/>
          <w:szCs w:val="24"/>
          <w:lang w:val="en-US"/>
        </w:rPr>
      </w:pPr>
      <w:r w:rsidRPr="006B372C">
        <w:rPr>
          <w:rFonts w:cs="Times New Roman"/>
          <w:sz w:val="24"/>
          <w:szCs w:val="24"/>
          <w:lang w:val="en-US"/>
        </w:rPr>
        <w:t xml:space="preserve">Sai tiêu chuẩn S = 7,3 cho thấy mức độ phân hóa về đường kính 1,3m của các cây đo đếm so với trị số trung bình là </w:t>
      </w:r>
      <w:r w:rsidR="00CA5283" w:rsidRPr="006B372C">
        <w:rPr>
          <w:rFonts w:cs="Times New Roman"/>
          <w:sz w:val="24"/>
          <w:szCs w:val="24"/>
          <w:lang w:val="en-US"/>
        </w:rPr>
        <w:t>ở mức cao.</w:t>
      </w:r>
    </w:p>
    <w:p w:rsidR="00F7018A" w:rsidRPr="006B372C" w:rsidRDefault="00F7018A" w:rsidP="00CD4EAE">
      <w:pPr>
        <w:ind w:firstLine="284"/>
        <w:jc w:val="both"/>
        <w:rPr>
          <w:rFonts w:cs="Times New Roman"/>
          <w:sz w:val="24"/>
          <w:szCs w:val="24"/>
          <w:lang w:val="en-US"/>
        </w:rPr>
      </w:pPr>
      <w:r w:rsidRPr="006B372C">
        <w:rPr>
          <w:rFonts w:cs="Times New Roman"/>
          <w:sz w:val="24"/>
          <w:szCs w:val="24"/>
          <w:lang w:val="en-US"/>
        </w:rPr>
        <w:t>Hệ số biến động S% = 30,3% biểu thị mức độ biến độ bình quân trung bình.</w:t>
      </w:r>
    </w:p>
    <w:p w:rsidR="00F7018A" w:rsidRPr="006B372C" w:rsidRDefault="00F7018A" w:rsidP="00CD4EAE">
      <w:pPr>
        <w:ind w:firstLine="284"/>
        <w:jc w:val="both"/>
        <w:rPr>
          <w:rFonts w:cs="Times New Roman"/>
          <w:sz w:val="24"/>
          <w:szCs w:val="24"/>
          <w:lang w:val="en-US"/>
        </w:rPr>
      </w:pPr>
      <w:r w:rsidRPr="006B372C">
        <w:rPr>
          <w:rFonts w:cs="Times New Roman"/>
          <w:sz w:val="24"/>
          <w:szCs w:val="24"/>
          <w:lang w:val="en-US"/>
        </w:rPr>
        <w:t>Phạm vi biến động R = 34,35 chứng tỏ sự chênh lệch về đường kính giữa cây lớn nhất và cây nhỏ nhất trong ô tiêu chuẩn là cao.</w:t>
      </w:r>
    </w:p>
    <w:p w:rsidR="00F7018A" w:rsidRPr="006B372C" w:rsidRDefault="00F7018A" w:rsidP="00CD4EAE">
      <w:pPr>
        <w:ind w:firstLine="284"/>
        <w:jc w:val="both"/>
        <w:rPr>
          <w:rFonts w:cs="Times New Roman"/>
          <w:sz w:val="24"/>
          <w:szCs w:val="24"/>
          <w:lang w:val="en-US"/>
        </w:rPr>
      </w:pPr>
      <w:r w:rsidRPr="006B372C">
        <w:rPr>
          <w:rFonts w:cs="Times New Roman"/>
          <w:sz w:val="24"/>
          <w:szCs w:val="24"/>
          <w:lang w:val="en-US"/>
        </w:rPr>
        <w:t>Nhìn vào biểu đồ phân bố số cây theo D</w:t>
      </w:r>
      <w:r w:rsidRPr="006B372C">
        <w:rPr>
          <w:rFonts w:cs="Times New Roman"/>
          <w:sz w:val="24"/>
          <w:szCs w:val="24"/>
          <w:vertAlign w:val="subscript"/>
          <w:lang w:val="en-US"/>
        </w:rPr>
        <w:t>1.3</w:t>
      </w:r>
      <w:r w:rsidRPr="006B372C">
        <w:rPr>
          <w:rFonts w:cs="Times New Roman"/>
          <w:sz w:val="24"/>
          <w:szCs w:val="24"/>
          <w:lang w:val="en-US"/>
        </w:rPr>
        <w:t xml:space="preserve"> (N/D</w:t>
      </w:r>
      <w:r w:rsidRPr="006B372C">
        <w:rPr>
          <w:rFonts w:cs="Times New Roman"/>
          <w:sz w:val="24"/>
          <w:szCs w:val="24"/>
          <w:vertAlign w:val="subscript"/>
          <w:lang w:val="en-US"/>
        </w:rPr>
        <w:t>1.3</w:t>
      </w:r>
      <w:r w:rsidRPr="006B372C">
        <w:rPr>
          <w:rFonts w:cs="Times New Roman"/>
          <w:sz w:val="24"/>
          <w:szCs w:val="24"/>
          <w:lang w:val="en-US"/>
        </w:rPr>
        <w:t>) chúng ta nhận thấy trong ô tiêu chuẩn này số cây có đường kính nhỏ và trung bình</w:t>
      </w:r>
      <w:r w:rsidR="00CA5283" w:rsidRPr="006B372C">
        <w:rPr>
          <w:rFonts w:cs="Times New Roman"/>
          <w:sz w:val="24"/>
          <w:szCs w:val="24"/>
          <w:lang w:val="en-US"/>
        </w:rPr>
        <w:t xml:space="preserve"> chiếm nhiều, rất ít cây có đường kính vượt trội so với D</w:t>
      </w:r>
      <w:r w:rsidR="00CA5283" w:rsidRPr="006B372C">
        <w:rPr>
          <w:rFonts w:cs="Times New Roman"/>
          <w:sz w:val="24"/>
          <w:szCs w:val="24"/>
          <w:vertAlign w:val="subscript"/>
          <w:lang w:val="en-US"/>
        </w:rPr>
        <w:t>TB</w:t>
      </w:r>
      <w:r w:rsidR="00CA5283" w:rsidRPr="006B372C">
        <w:rPr>
          <w:rFonts w:cs="Times New Roman"/>
          <w:sz w:val="24"/>
          <w:szCs w:val="24"/>
          <w:lang w:val="en-US"/>
        </w:rPr>
        <w:t xml:space="preserve"> của ô tiêu chuẩn. </w:t>
      </w:r>
    </w:p>
    <w:p w:rsidR="00CA5283" w:rsidRPr="006B372C" w:rsidRDefault="00CA5283" w:rsidP="00CD4EAE">
      <w:pPr>
        <w:pStyle w:val="ListParagraph"/>
        <w:numPr>
          <w:ilvl w:val="0"/>
          <w:numId w:val="18"/>
        </w:numPr>
        <w:jc w:val="both"/>
        <w:rPr>
          <w:rFonts w:cs="Times New Roman"/>
          <w:i/>
          <w:sz w:val="24"/>
          <w:szCs w:val="24"/>
          <w:lang w:val="en-US"/>
        </w:rPr>
      </w:pPr>
      <w:r w:rsidRPr="006B372C">
        <w:rPr>
          <w:rFonts w:cs="Times New Roman"/>
          <w:i/>
          <w:sz w:val="24"/>
          <w:szCs w:val="24"/>
          <w:lang w:val="en-US"/>
        </w:rPr>
        <w:t>Với chỉ tiêu H</w:t>
      </w:r>
      <w:r w:rsidRPr="006B372C">
        <w:rPr>
          <w:rFonts w:cs="Times New Roman"/>
          <w:i/>
          <w:sz w:val="24"/>
          <w:szCs w:val="24"/>
          <w:vertAlign w:val="subscript"/>
          <w:lang w:val="en-US"/>
        </w:rPr>
        <w:t>vn</w:t>
      </w:r>
    </w:p>
    <w:p w:rsidR="00CA5283" w:rsidRPr="006B372C" w:rsidRDefault="00CA5283" w:rsidP="00CD4EAE">
      <w:pPr>
        <w:ind w:firstLine="284"/>
        <w:jc w:val="both"/>
        <w:rPr>
          <w:rFonts w:cs="Times New Roman"/>
          <w:sz w:val="24"/>
          <w:szCs w:val="24"/>
          <w:lang w:val="en-US"/>
        </w:rPr>
      </w:pPr>
      <w:r w:rsidRPr="006B372C">
        <w:rPr>
          <w:rFonts w:cs="Times New Roman"/>
          <w:sz w:val="24"/>
          <w:szCs w:val="24"/>
          <w:lang w:val="en-US"/>
        </w:rPr>
        <w:t>Chiều cao trung bình của các cây trong ô tiêu chuẩn này là 12,7 m (cao)</w:t>
      </w:r>
    </w:p>
    <w:p w:rsidR="00CA5283" w:rsidRPr="006B372C" w:rsidRDefault="00CA5283" w:rsidP="00CD4EAE">
      <w:pPr>
        <w:ind w:firstLine="284"/>
        <w:jc w:val="both"/>
        <w:rPr>
          <w:rFonts w:cs="Times New Roman"/>
          <w:sz w:val="24"/>
          <w:szCs w:val="24"/>
          <w:lang w:val="en-US"/>
        </w:rPr>
      </w:pPr>
      <w:r w:rsidRPr="006B372C">
        <w:rPr>
          <w:rFonts w:cs="Times New Roman"/>
          <w:sz w:val="24"/>
          <w:szCs w:val="24"/>
          <w:lang w:val="en-US"/>
        </w:rPr>
        <w:t>Sai tiêu chuẩn S = 4,47 do vậy mức độ phân hóa về chiều cao không quá lớn lắm.</w:t>
      </w:r>
    </w:p>
    <w:p w:rsidR="00CA5283" w:rsidRPr="006B372C" w:rsidRDefault="00CA5283" w:rsidP="00CD4EAE">
      <w:pPr>
        <w:ind w:firstLine="284"/>
        <w:jc w:val="both"/>
        <w:rPr>
          <w:rFonts w:cs="Times New Roman"/>
          <w:sz w:val="24"/>
          <w:szCs w:val="24"/>
          <w:lang w:val="en-US"/>
        </w:rPr>
      </w:pPr>
      <w:r w:rsidRPr="006B372C">
        <w:rPr>
          <w:rFonts w:cs="Times New Roman"/>
          <w:sz w:val="24"/>
          <w:szCs w:val="24"/>
          <w:lang w:val="en-US"/>
        </w:rPr>
        <w:t>Hệ số biến động S% = 35,2%</w:t>
      </w:r>
    </w:p>
    <w:p w:rsidR="00CA5283" w:rsidRPr="006B372C" w:rsidRDefault="00CA5283" w:rsidP="00CD4EAE">
      <w:pPr>
        <w:ind w:firstLine="284"/>
        <w:jc w:val="both"/>
        <w:rPr>
          <w:rFonts w:cs="Times New Roman"/>
          <w:sz w:val="24"/>
          <w:szCs w:val="24"/>
          <w:lang w:val="en-US"/>
        </w:rPr>
      </w:pPr>
      <w:r w:rsidRPr="006B372C">
        <w:rPr>
          <w:rFonts w:cs="Times New Roman"/>
          <w:sz w:val="24"/>
          <w:szCs w:val="24"/>
          <w:lang w:val="en-US"/>
        </w:rPr>
        <w:t>Phạm vi biến động R = 17,3</w:t>
      </w:r>
    </w:p>
    <w:p w:rsidR="00CA5283" w:rsidRPr="006B372C" w:rsidRDefault="00CA5283" w:rsidP="00CD4EAE">
      <w:pPr>
        <w:ind w:firstLine="284"/>
        <w:jc w:val="both"/>
        <w:rPr>
          <w:rFonts w:cs="Times New Roman"/>
          <w:sz w:val="24"/>
          <w:szCs w:val="24"/>
          <w:lang w:val="en-US"/>
        </w:rPr>
      </w:pPr>
      <w:r w:rsidRPr="006B372C">
        <w:rPr>
          <w:rFonts w:cs="Times New Roman"/>
          <w:sz w:val="24"/>
          <w:szCs w:val="24"/>
          <w:lang w:val="en-US"/>
        </w:rPr>
        <w:t>Dựa vào biểu đồ phân bố số cây theo chiều cao nhận thấy chiều cao mọc không đồng đều phức tạp trong rừng tự nhiên.</w:t>
      </w:r>
    </w:p>
    <w:p w:rsidR="00CA5283" w:rsidRPr="006B372C" w:rsidRDefault="00CA5283" w:rsidP="00CD4EAE">
      <w:pPr>
        <w:ind w:firstLine="284"/>
        <w:jc w:val="both"/>
        <w:rPr>
          <w:rFonts w:cs="Times New Roman"/>
          <w:sz w:val="24"/>
          <w:szCs w:val="24"/>
          <w:lang w:val="en-US"/>
        </w:rPr>
      </w:pPr>
      <w:r w:rsidRPr="006B372C">
        <w:rPr>
          <w:rFonts w:cs="Times New Roman"/>
          <w:sz w:val="24"/>
          <w:szCs w:val="24"/>
          <w:lang w:val="en-US"/>
        </w:rPr>
        <w:t>Từ việc tính toán các chỉ tiêu và biểu đồ phân bố N/D, N/H là cơ sở giúp chúng ta có các biện pháp tác động, điều chỉnh dần dần khu rừng cho tiệm cận với trạng thái rừng chuẩn, đảm bảo phát triển bền vững.</w:t>
      </w:r>
    </w:p>
    <w:p w:rsidR="00CA5283" w:rsidRPr="006B372C" w:rsidRDefault="00395AEF" w:rsidP="00CD4EAE">
      <w:pPr>
        <w:pStyle w:val="ListParagraph"/>
        <w:numPr>
          <w:ilvl w:val="0"/>
          <w:numId w:val="18"/>
        </w:numPr>
        <w:jc w:val="both"/>
        <w:rPr>
          <w:rFonts w:cs="Times New Roman"/>
          <w:i/>
          <w:sz w:val="24"/>
          <w:szCs w:val="24"/>
          <w:lang w:val="en-US"/>
        </w:rPr>
      </w:pPr>
      <w:r w:rsidRPr="006B372C">
        <w:rPr>
          <w:rFonts w:cs="Times New Roman"/>
          <w:i/>
          <w:sz w:val="24"/>
          <w:szCs w:val="24"/>
          <w:lang w:val="en-US"/>
        </w:rPr>
        <w:t>Công thức tổ thành loài</w:t>
      </w:r>
    </w:p>
    <w:p w:rsidR="008D178E" w:rsidRDefault="008D178E" w:rsidP="008D178E">
      <w:pPr>
        <w:ind w:left="360"/>
        <w:rPr>
          <w:rFonts w:cs="Times New Roman"/>
          <w:sz w:val="24"/>
          <w:szCs w:val="24"/>
          <w:lang w:val="en-US"/>
        </w:rPr>
      </w:pPr>
      <w:r w:rsidRPr="006B372C">
        <w:rPr>
          <w:rFonts w:cs="Times New Roman"/>
          <w:sz w:val="24"/>
          <w:szCs w:val="24"/>
          <w:lang w:val="en-US"/>
        </w:rPr>
        <w:t>-</w:t>
      </w:r>
      <w:r w:rsidRPr="006B372C">
        <w:rPr>
          <w:rFonts w:cs="Times New Roman"/>
          <w:sz w:val="24"/>
          <w:szCs w:val="24"/>
        </w:rPr>
        <w:t>Công thức tổ thành tầng cây cao</w:t>
      </w:r>
    </w:p>
    <w:p w:rsidR="006B372C" w:rsidRDefault="006B372C" w:rsidP="008D178E">
      <w:pPr>
        <w:ind w:left="360"/>
        <w:rPr>
          <w:rFonts w:cs="Times New Roman"/>
          <w:sz w:val="24"/>
          <w:szCs w:val="24"/>
          <w:lang w:val="en-US"/>
        </w:rPr>
      </w:pPr>
    </w:p>
    <w:p w:rsidR="006B372C" w:rsidRDefault="006B372C" w:rsidP="008D178E">
      <w:pPr>
        <w:ind w:left="360"/>
        <w:rPr>
          <w:rFonts w:cs="Times New Roman"/>
          <w:sz w:val="24"/>
          <w:szCs w:val="24"/>
          <w:lang w:val="en-US"/>
        </w:rPr>
      </w:pPr>
    </w:p>
    <w:p w:rsidR="006B372C" w:rsidRDefault="006B372C" w:rsidP="008D178E">
      <w:pPr>
        <w:ind w:left="360"/>
        <w:rPr>
          <w:rFonts w:cs="Times New Roman"/>
          <w:sz w:val="24"/>
          <w:szCs w:val="24"/>
          <w:lang w:val="en-US"/>
        </w:rPr>
      </w:pPr>
    </w:p>
    <w:p w:rsidR="006B372C" w:rsidRDefault="006B372C" w:rsidP="008D178E">
      <w:pPr>
        <w:ind w:left="360"/>
        <w:rPr>
          <w:rFonts w:cs="Times New Roman"/>
          <w:sz w:val="24"/>
          <w:szCs w:val="24"/>
          <w:lang w:val="en-US"/>
        </w:rPr>
      </w:pPr>
    </w:p>
    <w:p w:rsidR="006B372C" w:rsidRDefault="006B372C" w:rsidP="008D178E">
      <w:pPr>
        <w:ind w:left="360"/>
        <w:rPr>
          <w:rFonts w:cs="Times New Roman"/>
          <w:sz w:val="24"/>
          <w:szCs w:val="24"/>
          <w:lang w:val="en-US"/>
        </w:rPr>
      </w:pPr>
    </w:p>
    <w:p w:rsidR="006B372C" w:rsidRPr="006B372C" w:rsidRDefault="006B372C" w:rsidP="008D178E">
      <w:pPr>
        <w:ind w:left="360"/>
        <w:rPr>
          <w:rFonts w:cs="Times New Roman"/>
          <w:sz w:val="24"/>
          <w:szCs w:val="24"/>
          <w:lang w:val="en-US"/>
        </w:rPr>
      </w:pPr>
    </w:p>
    <w:tbl>
      <w:tblPr>
        <w:tblW w:w="9040" w:type="dxa"/>
        <w:tblInd w:w="93" w:type="dxa"/>
        <w:tblLook w:val="04A0"/>
      </w:tblPr>
      <w:tblGrid>
        <w:gridCol w:w="1200"/>
        <w:gridCol w:w="2620"/>
        <w:gridCol w:w="1060"/>
        <w:gridCol w:w="2200"/>
        <w:gridCol w:w="1960"/>
      </w:tblGrid>
      <w:tr w:rsidR="008D178E" w:rsidRPr="006B372C" w:rsidTr="00E01F94">
        <w:trPr>
          <w:trHeight w:val="375"/>
        </w:trPr>
        <w:tc>
          <w:tcPr>
            <w:tcW w:w="1200" w:type="dxa"/>
            <w:tcBorders>
              <w:top w:val="nil"/>
              <w:left w:val="nil"/>
              <w:bottom w:val="nil"/>
              <w:right w:val="nil"/>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p>
        </w:tc>
        <w:tc>
          <w:tcPr>
            <w:tcW w:w="2620" w:type="dxa"/>
            <w:tcBorders>
              <w:top w:val="nil"/>
              <w:left w:val="nil"/>
              <w:bottom w:val="nil"/>
              <w:right w:val="nil"/>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Xbq</w:t>
            </w:r>
          </w:p>
        </w:tc>
        <w:tc>
          <w:tcPr>
            <w:tcW w:w="1060" w:type="dxa"/>
            <w:tcBorders>
              <w:top w:val="nil"/>
              <w:left w:val="nil"/>
              <w:bottom w:val="nil"/>
              <w:right w:val="nil"/>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p>
        </w:tc>
        <w:tc>
          <w:tcPr>
            <w:tcW w:w="2200" w:type="dxa"/>
            <w:tcBorders>
              <w:top w:val="nil"/>
              <w:left w:val="nil"/>
              <w:bottom w:val="nil"/>
              <w:right w:val="nil"/>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=2.157894737</w:t>
            </w:r>
          </w:p>
        </w:tc>
        <w:tc>
          <w:tcPr>
            <w:tcW w:w="1960" w:type="dxa"/>
            <w:tcBorders>
              <w:top w:val="nil"/>
              <w:left w:val="nil"/>
              <w:bottom w:val="nil"/>
              <w:right w:val="nil"/>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=3</w:t>
            </w:r>
          </w:p>
        </w:tc>
      </w:tr>
      <w:tr w:rsidR="008D178E" w:rsidRPr="006B372C" w:rsidTr="00E01F94">
        <w:trPr>
          <w:trHeight w:val="375"/>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78E" w:rsidRPr="006B372C" w:rsidRDefault="008D178E" w:rsidP="00E01F94">
            <w:pPr>
              <w:spacing w:after="0" w:line="240" w:lineRule="auto"/>
              <w:jc w:val="center"/>
              <w:rPr>
                <w:rFonts w:eastAsia="Times New Roman" w:cs="Times New Roman"/>
                <w:color w:val="000000"/>
                <w:sz w:val="24"/>
                <w:szCs w:val="24"/>
              </w:rPr>
            </w:pPr>
            <w:r w:rsidRPr="006B372C">
              <w:rPr>
                <w:rFonts w:eastAsia="Times New Roman" w:cs="Times New Roman"/>
                <w:color w:val="000000"/>
                <w:sz w:val="24"/>
                <w:szCs w:val="24"/>
              </w:rPr>
              <w:t>Số TT</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78E" w:rsidRPr="006B372C" w:rsidRDefault="008D178E" w:rsidP="00E01F94">
            <w:pPr>
              <w:spacing w:after="0" w:line="240" w:lineRule="auto"/>
              <w:jc w:val="center"/>
              <w:rPr>
                <w:rFonts w:eastAsia="Times New Roman" w:cs="Times New Roman"/>
                <w:color w:val="000000"/>
                <w:sz w:val="24"/>
                <w:szCs w:val="24"/>
              </w:rPr>
            </w:pPr>
            <w:r w:rsidRPr="006B372C">
              <w:rPr>
                <w:rFonts w:eastAsia="Times New Roman" w:cs="Times New Roman"/>
                <w:color w:val="000000"/>
                <w:sz w:val="24"/>
                <w:szCs w:val="24"/>
              </w:rPr>
              <w:t>Tên cây</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8D178E" w:rsidRPr="006B372C" w:rsidRDefault="008D178E" w:rsidP="00E01F94">
            <w:pPr>
              <w:spacing w:after="0" w:line="240" w:lineRule="auto"/>
              <w:jc w:val="center"/>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r>
      <w:tr w:rsidR="008D178E" w:rsidRPr="006B372C" w:rsidTr="00E01F94">
        <w:trPr>
          <w:trHeight w:val="375"/>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8D178E" w:rsidRPr="006B372C" w:rsidRDefault="008D178E" w:rsidP="00E01F94">
            <w:pPr>
              <w:spacing w:after="0" w:line="240" w:lineRule="auto"/>
              <w:rPr>
                <w:rFonts w:eastAsia="Times New Roman" w:cs="Times New Roman"/>
                <w:color w:val="000000"/>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rsidR="008D178E" w:rsidRPr="006B372C" w:rsidRDefault="008D178E" w:rsidP="00E01F94">
            <w:pPr>
              <w:spacing w:after="0" w:line="240" w:lineRule="auto"/>
              <w:rPr>
                <w:rFonts w:eastAsia="Times New Roman" w:cs="Times New Roman"/>
                <w:color w:val="000000"/>
                <w:sz w:val="24"/>
                <w:szCs w:val="24"/>
              </w:rPr>
            </w:pPr>
          </w:p>
        </w:tc>
        <w:tc>
          <w:tcPr>
            <w:tcW w:w="1060" w:type="dxa"/>
            <w:tcBorders>
              <w:top w:val="nil"/>
              <w:left w:val="nil"/>
              <w:bottom w:val="single" w:sz="4" w:space="0" w:color="auto"/>
              <w:right w:val="single" w:sz="4" w:space="0" w:color="auto"/>
            </w:tcBorders>
            <w:shd w:val="clear" w:color="auto" w:fill="auto"/>
            <w:noWrap/>
            <w:vAlign w:val="center"/>
            <w:hideMark/>
          </w:tcPr>
          <w:p w:rsidR="008D178E" w:rsidRPr="006B372C" w:rsidRDefault="008D178E" w:rsidP="00E01F94">
            <w:pPr>
              <w:spacing w:after="0" w:line="240" w:lineRule="auto"/>
              <w:jc w:val="center"/>
              <w:rPr>
                <w:rFonts w:eastAsia="Times New Roman" w:cs="Times New Roman"/>
                <w:color w:val="000000"/>
                <w:sz w:val="24"/>
                <w:szCs w:val="24"/>
              </w:rPr>
            </w:pPr>
            <w:r w:rsidRPr="006B372C">
              <w:rPr>
                <w:rFonts w:eastAsia="Times New Roman" w:cs="Times New Roman"/>
                <w:color w:val="000000"/>
                <w:sz w:val="24"/>
                <w:szCs w:val="24"/>
              </w:rPr>
              <w:t>KH</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Số cây /mỗi loài</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Hệ số tổ thành K</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rPr>
            </w:pPr>
            <w:r w:rsidRPr="006B372C">
              <w:rPr>
                <w:rFonts w:eastAsia="Times New Roman" w:cs="Times New Roman"/>
                <w:color w:val="000000"/>
                <w:sz w:val="24"/>
                <w:szCs w:val="24"/>
              </w:rPr>
              <w:t>1</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Bứa</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0.24</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rPr>
            </w:pPr>
            <w:r w:rsidRPr="006B372C">
              <w:rPr>
                <w:rFonts w:eastAsia="Times New Roman" w:cs="Times New Roman"/>
                <w:color w:val="000000"/>
                <w:sz w:val="24"/>
                <w:szCs w:val="24"/>
              </w:rPr>
              <w:t>2</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Chanh rừng</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0.24</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rPr>
            </w:pPr>
            <w:r w:rsidRPr="006B372C">
              <w:rPr>
                <w:rFonts w:eastAsia="Times New Roman" w:cs="Times New Roman"/>
                <w:color w:val="000000"/>
                <w:sz w:val="24"/>
                <w:szCs w:val="24"/>
              </w:rPr>
              <w:t>3</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Côm tầng</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CT</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4</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0.98</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lang w:val="en-US"/>
              </w:rPr>
            </w:pPr>
            <w:r w:rsidRPr="006B372C">
              <w:rPr>
                <w:rFonts w:eastAsia="Times New Roman" w:cs="Times New Roman"/>
                <w:color w:val="000000"/>
                <w:sz w:val="24"/>
                <w:szCs w:val="24"/>
                <w:lang w:val="en-US"/>
              </w:rPr>
              <w:t>4</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Đẻn 5 lá</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0.24</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lang w:val="en-US"/>
              </w:rPr>
            </w:pPr>
            <w:r w:rsidRPr="006B372C">
              <w:rPr>
                <w:rFonts w:eastAsia="Times New Roman" w:cs="Times New Roman"/>
                <w:color w:val="000000"/>
                <w:sz w:val="24"/>
                <w:szCs w:val="24"/>
                <w:lang w:val="en-US"/>
              </w:rPr>
              <w:t>5</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Gội tẻ</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2</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0.49</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lang w:val="en-US"/>
              </w:rPr>
            </w:pPr>
            <w:r w:rsidRPr="006B372C">
              <w:rPr>
                <w:rFonts w:eastAsia="Times New Roman" w:cs="Times New Roman"/>
                <w:color w:val="000000"/>
                <w:sz w:val="24"/>
                <w:szCs w:val="24"/>
                <w:lang w:val="en-US"/>
              </w:rPr>
              <w:t>6</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Kháo</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2</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0.49</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lang w:val="en-US"/>
              </w:rPr>
            </w:pPr>
            <w:r w:rsidRPr="006B372C">
              <w:rPr>
                <w:rFonts w:eastAsia="Times New Roman" w:cs="Times New Roman"/>
                <w:color w:val="000000"/>
                <w:sz w:val="24"/>
                <w:szCs w:val="24"/>
                <w:lang w:val="en-US"/>
              </w:rPr>
              <w:t>7</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Lim xanh</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2</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0.49</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spacing w:after="0" w:line="240" w:lineRule="auto"/>
              <w:rPr>
                <w:rFonts w:eastAsia="Times New Roman" w:cs="Times New Roman"/>
                <w:color w:val="000000"/>
                <w:sz w:val="24"/>
                <w:szCs w:val="24"/>
                <w:lang w:val="en-US"/>
              </w:rPr>
            </w:pPr>
            <w:r w:rsidRPr="006B372C">
              <w:rPr>
                <w:rFonts w:eastAsia="Times New Roman" w:cs="Times New Roman"/>
                <w:color w:val="000000"/>
                <w:sz w:val="24"/>
                <w:szCs w:val="24"/>
                <w:lang w:val="en-US"/>
              </w:rPr>
              <w:t xml:space="preserve">      </w:t>
            </w:r>
            <w:r w:rsidR="00A076DD" w:rsidRPr="006B372C">
              <w:rPr>
                <w:rFonts w:eastAsia="Times New Roman" w:cs="Times New Roman"/>
                <w:color w:val="000000"/>
                <w:sz w:val="24"/>
                <w:szCs w:val="24"/>
                <w:lang w:val="en-US"/>
              </w:rPr>
              <w:t>8</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Lọng bàng</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2</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0.49</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A076DD" w:rsidP="00E01F94">
            <w:pPr>
              <w:spacing w:after="0" w:line="240" w:lineRule="auto"/>
              <w:jc w:val="center"/>
              <w:rPr>
                <w:rFonts w:eastAsia="Times New Roman" w:cs="Times New Roman"/>
                <w:color w:val="000000"/>
                <w:sz w:val="24"/>
                <w:szCs w:val="24"/>
                <w:lang w:val="en-US"/>
              </w:rPr>
            </w:pPr>
            <w:r w:rsidRPr="006B372C">
              <w:rPr>
                <w:rFonts w:eastAsia="Times New Roman" w:cs="Times New Roman"/>
                <w:color w:val="000000"/>
                <w:sz w:val="24"/>
                <w:szCs w:val="24"/>
                <w:lang w:val="en-US"/>
              </w:rPr>
              <w:t>9</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Nhọc lá nhỏ</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2</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0.49</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lang w:val="en-US"/>
              </w:rPr>
            </w:pPr>
            <w:r w:rsidRPr="006B372C">
              <w:rPr>
                <w:rFonts w:eastAsia="Times New Roman" w:cs="Times New Roman"/>
                <w:color w:val="000000"/>
                <w:sz w:val="24"/>
                <w:szCs w:val="24"/>
              </w:rPr>
              <w:t>1</w:t>
            </w:r>
            <w:r w:rsidR="00A076DD" w:rsidRPr="006B372C">
              <w:rPr>
                <w:rFonts w:eastAsia="Times New Roman" w:cs="Times New Roman"/>
                <w:color w:val="000000"/>
                <w:sz w:val="24"/>
                <w:szCs w:val="24"/>
                <w:lang w:val="en-US"/>
              </w:rPr>
              <w:t>0</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Phân mã tuyến nổi</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PMTN</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3</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0.73</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lang w:val="en-US"/>
              </w:rPr>
            </w:pPr>
            <w:r w:rsidRPr="006B372C">
              <w:rPr>
                <w:rFonts w:eastAsia="Times New Roman" w:cs="Times New Roman"/>
                <w:color w:val="000000"/>
                <w:sz w:val="24"/>
                <w:szCs w:val="24"/>
                <w:lang w:val="en-US"/>
              </w:rPr>
              <w:t>1</w:t>
            </w:r>
            <w:r w:rsidR="00A076DD" w:rsidRPr="006B372C">
              <w:rPr>
                <w:rFonts w:eastAsia="Times New Roman" w:cs="Times New Roman"/>
                <w:color w:val="000000"/>
                <w:sz w:val="24"/>
                <w:szCs w:val="24"/>
                <w:lang w:val="en-US"/>
              </w:rPr>
              <w:t>1</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Quếch tía</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2</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0.49</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lang w:val="en-US"/>
              </w:rPr>
            </w:pPr>
            <w:r w:rsidRPr="006B372C">
              <w:rPr>
                <w:rFonts w:eastAsia="Times New Roman" w:cs="Times New Roman"/>
                <w:color w:val="000000"/>
                <w:sz w:val="24"/>
                <w:szCs w:val="24"/>
                <w:lang w:val="en-US"/>
              </w:rPr>
              <w:t>1</w:t>
            </w:r>
            <w:r w:rsidR="00A076DD" w:rsidRPr="006B372C">
              <w:rPr>
                <w:rFonts w:eastAsia="Times New Roman" w:cs="Times New Roman"/>
                <w:color w:val="000000"/>
                <w:sz w:val="24"/>
                <w:szCs w:val="24"/>
                <w:lang w:val="en-US"/>
              </w:rPr>
              <w:t>2</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Rẻ gai</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2</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0.49</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lang w:val="en-US"/>
              </w:rPr>
            </w:pPr>
            <w:r w:rsidRPr="006B372C">
              <w:rPr>
                <w:rFonts w:eastAsia="Times New Roman" w:cs="Times New Roman"/>
                <w:color w:val="000000"/>
                <w:sz w:val="24"/>
                <w:szCs w:val="24"/>
                <w:lang w:val="en-US"/>
              </w:rPr>
              <w:t>1</w:t>
            </w:r>
            <w:r w:rsidR="00A076DD" w:rsidRPr="006B372C">
              <w:rPr>
                <w:rFonts w:eastAsia="Times New Roman" w:cs="Times New Roman"/>
                <w:color w:val="000000"/>
                <w:sz w:val="24"/>
                <w:szCs w:val="24"/>
                <w:lang w:val="en-US"/>
              </w:rPr>
              <w:t>3</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Re hương</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2</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0.49</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lang w:val="en-US"/>
              </w:rPr>
            </w:pPr>
            <w:r w:rsidRPr="006B372C">
              <w:rPr>
                <w:rFonts w:eastAsia="Times New Roman" w:cs="Times New Roman"/>
                <w:color w:val="000000"/>
                <w:sz w:val="24"/>
                <w:szCs w:val="24"/>
                <w:lang w:val="en-US"/>
              </w:rPr>
              <w:t>1</w:t>
            </w:r>
            <w:r w:rsidR="00A076DD" w:rsidRPr="006B372C">
              <w:rPr>
                <w:rFonts w:eastAsia="Times New Roman" w:cs="Times New Roman"/>
                <w:color w:val="000000"/>
                <w:sz w:val="24"/>
                <w:szCs w:val="24"/>
                <w:lang w:val="en-US"/>
              </w:rPr>
              <w:t>4</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Sấu</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2</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0.49</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lang w:val="en-US"/>
              </w:rPr>
            </w:pPr>
            <w:r w:rsidRPr="006B372C">
              <w:rPr>
                <w:rFonts w:eastAsia="Times New Roman" w:cs="Times New Roman"/>
                <w:color w:val="000000"/>
                <w:sz w:val="24"/>
                <w:szCs w:val="24"/>
                <w:lang w:val="en-US"/>
              </w:rPr>
              <w:t>1</w:t>
            </w:r>
            <w:r w:rsidR="00A076DD" w:rsidRPr="006B372C">
              <w:rPr>
                <w:rFonts w:eastAsia="Times New Roman" w:cs="Times New Roman"/>
                <w:color w:val="000000"/>
                <w:sz w:val="24"/>
                <w:szCs w:val="24"/>
                <w:lang w:val="en-US"/>
              </w:rPr>
              <w:t>5</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Sồi phảng</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SP</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3</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0.73</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lang w:val="en-US"/>
              </w:rPr>
            </w:pPr>
            <w:r w:rsidRPr="006B372C">
              <w:rPr>
                <w:rFonts w:eastAsia="Times New Roman" w:cs="Times New Roman"/>
                <w:color w:val="000000"/>
                <w:sz w:val="24"/>
                <w:szCs w:val="24"/>
                <w:lang w:val="en-US"/>
              </w:rPr>
              <w:t>1</w:t>
            </w:r>
            <w:r w:rsidR="00A076DD" w:rsidRPr="006B372C">
              <w:rPr>
                <w:rFonts w:eastAsia="Times New Roman" w:cs="Times New Roman"/>
                <w:color w:val="000000"/>
                <w:sz w:val="24"/>
                <w:szCs w:val="24"/>
                <w:lang w:val="en-US"/>
              </w:rPr>
              <w:t>6</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Trâm sừng</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2</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0.49</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lang w:val="en-US"/>
              </w:rPr>
            </w:pPr>
            <w:r w:rsidRPr="006B372C">
              <w:rPr>
                <w:rFonts w:eastAsia="Times New Roman" w:cs="Times New Roman"/>
                <w:color w:val="000000"/>
                <w:sz w:val="24"/>
                <w:szCs w:val="24"/>
                <w:lang w:val="en-US"/>
              </w:rPr>
              <w:t>1</w:t>
            </w:r>
            <w:r w:rsidR="00A076DD" w:rsidRPr="006B372C">
              <w:rPr>
                <w:rFonts w:eastAsia="Times New Roman" w:cs="Times New Roman"/>
                <w:color w:val="000000"/>
                <w:sz w:val="24"/>
                <w:szCs w:val="24"/>
                <w:lang w:val="en-US"/>
              </w:rPr>
              <w:t>7</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Trám trắng</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TT</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4</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0.98</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center"/>
              <w:rPr>
                <w:rFonts w:eastAsia="Times New Roman" w:cs="Times New Roman"/>
                <w:color w:val="000000"/>
                <w:sz w:val="24"/>
                <w:szCs w:val="24"/>
                <w:lang w:val="en-US"/>
              </w:rPr>
            </w:pPr>
            <w:r w:rsidRPr="006B372C">
              <w:rPr>
                <w:rFonts w:eastAsia="Times New Roman" w:cs="Times New Roman"/>
                <w:color w:val="000000"/>
                <w:sz w:val="24"/>
                <w:szCs w:val="24"/>
                <w:lang w:val="en-US"/>
              </w:rPr>
              <w:t>1</w:t>
            </w:r>
            <w:r w:rsidR="00A076DD" w:rsidRPr="006B372C">
              <w:rPr>
                <w:rFonts w:eastAsia="Times New Roman" w:cs="Times New Roman"/>
                <w:color w:val="000000"/>
                <w:sz w:val="24"/>
                <w:szCs w:val="24"/>
                <w:lang w:val="en-US"/>
              </w:rPr>
              <w:t>8</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Vạng trứng</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VT</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3</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0.73</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A076DD" w:rsidP="00E01F94">
            <w:pPr>
              <w:spacing w:after="0" w:line="240" w:lineRule="auto"/>
              <w:jc w:val="center"/>
              <w:rPr>
                <w:rFonts w:eastAsia="Times New Roman" w:cs="Times New Roman"/>
                <w:color w:val="000000"/>
                <w:sz w:val="24"/>
                <w:szCs w:val="24"/>
                <w:lang w:val="en-US"/>
              </w:rPr>
            </w:pPr>
            <w:r w:rsidRPr="006B372C">
              <w:rPr>
                <w:rFonts w:eastAsia="Times New Roman" w:cs="Times New Roman"/>
                <w:color w:val="000000"/>
                <w:sz w:val="24"/>
                <w:szCs w:val="24"/>
                <w:lang w:val="en-US"/>
              </w:rPr>
              <w:t>19</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Xoan đào</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1</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jc w:val="right"/>
              <w:rPr>
                <w:rFonts w:eastAsia="Times New Roman" w:cs="Times New Roman"/>
                <w:color w:val="000000"/>
                <w:sz w:val="24"/>
                <w:szCs w:val="24"/>
              </w:rPr>
            </w:pPr>
            <w:r w:rsidRPr="006B372C">
              <w:rPr>
                <w:rFonts w:eastAsia="Times New Roman" w:cs="Times New Roman"/>
                <w:color w:val="000000"/>
                <w:sz w:val="24"/>
                <w:szCs w:val="24"/>
              </w:rPr>
              <w:t>0.24</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Tổng</w:t>
            </w:r>
          </w:p>
        </w:tc>
        <w:tc>
          <w:tcPr>
            <w:tcW w:w="26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c>
          <w:tcPr>
            <w:tcW w:w="2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19 loài</w:t>
            </w:r>
          </w:p>
        </w:tc>
        <w:tc>
          <w:tcPr>
            <w:tcW w:w="19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E01F94">
            <w:pPr>
              <w:spacing w:after="0" w:line="240" w:lineRule="auto"/>
              <w:rPr>
                <w:rFonts w:eastAsia="Times New Roman" w:cs="Times New Roman"/>
                <w:color w:val="000000"/>
                <w:sz w:val="24"/>
                <w:szCs w:val="24"/>
              </w:rPr>
            </w:pPr>
            <w:r w:rsidRPr="006B372C">
              <w:rPr>
                <w:rFonts w:eastAsia="Times New Roman" w:cs="Times New Roman"/>
                <w:color w:val="000000"/>
                <w:sz w:val="24"/>
                <w:szCs w:val="24"/>
              </w:rPr>
              <w:t> </w:t>
            </w:r>
          </w:p>
        </w:tc>
      </w:tr>
    </w:tbl>
    <w:p w:rsidR="008D178E" w:rsidRPr="006B372C" w:rsidRDefault="008D178E" w:rsidP="008D178E">
      <w:pPr>
        <w:pStyle w:val="ListParagraph"/>
        <w:rPr>
          <w:rFonts w:cs="Times New Roman"/>
          <w:sz w:val="24"/>
          <w:szCs w:val="24"/>
        </w:rPr>
      </w:pPr>
    </w:p>
    <w:p w:rsidR="008D178E" w:rsidRPr="006B372C" w:rsidRDefault="008D178E" w:rsidP="008D178E">
      <w:pPr>
        <w:rPr>
          <w:rFonts w:cs="Times New Roman"/>
          <w:sz w:val="24"/>
          <w:szCs w:val="24"/>
        </w:rPr>
      </w:pPr>
      <w:r w:rsidRPr="006B372C">
        <w:rPr>
          <w:rFonts w:cs="Times New Roman"/>
          <w:sz w:val="24"/>
          <w:szCs w:val="24"/>
        </w:rPr>
        <w:t>Do Xbp lấy bằng 3 nên chỉ những loài nào có số cây &gt;=3 mới được viết trong CTTT</w:t>
      </w:r>
    </w:p>
    <w:p w:rsidR="008D178E" w:rsidRPr="006B372C" w:rsidRDefault="008D178E" w:rsidP="008D178E">
      <w:pPr>
        <w:rPr>
          <w:rFonts w:cs="Times New Roman"/>
          <w:sz w:val="24"/>
          <w:szCs w:val="24"/>
        </w:rPr>
      </w:pPr>
      <w:r w:rsidRPr="006B372C">
        <w:rPr>
          <w:rFonts w:cs="Times New Roman"/>
          <w:sz w:val="24"/>
          <w:szCs w:val="24"/>
        </w:rPr>
        <w:t>những loài còn lại gọi chung là các loài khác(CLK)</w:t>
      </w:r>
    </w:p>
    <w:p w:rsidR="007968DC" w:rsidRPr="006B372C" w:rsidRDefault="008D178E" w:rsidP="008D178E">
      <w:pPr>
        <w:rPr>
          <w:rFonts w:eastAsia="Times New Roman" w:cs="Times New Roman"/>
          <w:color w:val="000000"/>
          <w:sz w:val="24"/>
          <w:szCs w:val="24"/>
        </w:rPr>
      </w:pPr>
      <w:r w:rsidRPr="006B372C">
        <w:rPr>
          <w:rFonts w:cs="Times New Roman"/>
          <w:sz w:val="24"/>
          <w:szCs w:val="24"/>
        </w:rPr>
        <w:t xml:space="preserve">Suy ra CTTT: </w:t>
      </w:r>
      <w:r w:rsidRPr="006B372C">
        <w:rPr>
          <w:rFonts w:eastAsia="Times New Roman" w:cs="Times New Roman"/>
          <w:color w:val="000000"/>
          <w:sz w:val="24"/>
          <w:szCs w:val="24"/>
        </w:rPr>
        <w:t>0.98CT+0.98TT+0.73PMTN+0.73SP+0.73VT+5.85CLK</w:t>
      </w:r>
      <w:r w:rsidRPr="006B372C">
        <w:rPr>
          <w:rFonts w:eastAsia="Times New Roman" w:cs="Times New Roman"/>
          <w:color w:val="000000"/>
          <w:sz w:val="24"/>
          <w:szCs w:val="24"/>
          <w:lang w:val="en-US"/>
        </w:rPr>
        <w:t xml:space="preserve">    </w:t>
      </w:r>
      <w:r w:rsidR="007968DC" w:rsidRPr="006B372C">
        <w:rPr>
          <w:rFonts w:cs="Times New Roman"/>
          <w:b/>
          <w:sz w:val="24"/>
          <w:szCs w:val="24"/>
          <w:u w:val="single"/>
          <w:lang w:val="en-US"/>
        </w:rPr>
        <w:t>Nhận xét:</w:t>
      </w:r>
      <w:r w:rsidR="007968DC" w:rsidRPr="006B372C">
        <w:rPr>
          <w:rFonts w:cs="Times New Roman"/>
          <w:sz w:val="24"/>
          <w:szCs w:val="24"/>
          <w:lang w:val="en-US"/>
        </w:rPr>
        <w:t xml:space="preserve"> Nhìn vào công thức tổ thành trên ta nhận thấy được sự đa dạng trong các loài cây của khu vực này, chỉ trong diện tích 500 m</w:t>
      </w:r>
      <w:r w:rsidR="007968DC" w:rsidRPr="006B372C">
        <w:rPr>
          <w:rFonts w:cs="Times New Roman"/>
          <w:sz w:val="24"/>
          <w:szCs w:val="24"/>
          <w:vertAlign w:val="superscript"/>
          <w:lang w:val="en-US"/>
        </w:rPr>
        <w:t>2</w:t>
      </w:r>
      <w:r w:rsidR="007968DC" w:rsidRPr="006B372C">
        <w:rPr>
          <w:rFonts w:cs="Times New Roman"/>
          <w:sz w:val="24"/>
          <w:szCs w:val="24"/>
          <w:lang w:val="en-US"/>
        </w:rPr>
        <w:t xml:space="preserve"> mà có tới 22 loài cây khác nhau. Trong đó, re hương là loài cây có số lượng lớn nhất (do hệ số tổ thành cao nhất) hơn nữa re hương cũng là loài cây có giá trị nên cần có biện pháp tác động, điều chỉnh tổ thành phù hợp, tạo điều kiện cho sự sinh trưởng và phát triển của cây được tốt nhất.</w:t>
      </w:r>
    </w:p>
    <w:p w:rsidR="006B372C" w:rsidRDefault="006B372C" w:rsidP="008D178E">
      <w:pPr>
        <w:ind w:firstLine="284"/>
        <w:jc w:val="both"/>
        <w:rPr>
          <w:rFonts w:cs="Times New Roman"/>
          <w:sz w:val="24"/>
          <w:szCs w:val="24"/>
          <w:lang w:val="en-US"/>
        </w:rPr>
      </w:pPr>
    </w:p>
    <w:p w:rsidR="006B372C" w:rsidRDefault="006B372C" w:rsidP="008D178E">
      <w:pPr>
        <w:ind w:firstLine="284"/>
        <w:jc w:val="both"/>
        <w:rPr>
          <w:rFonts w:cs="Times New Roman"/>
          <w:sz w:val="24"/>
          <w:szCs w:val="24"/>
          <w:lang w:val="en-US"/>
        </w:rPr>
      </w:pPr>
    </w:p>
    <w:p w:rsidR="006B372C" w:rsidRDefault="006B372C" w:rsidP="008D178E">
      <w:pPr>
        <w:ind w:firstLine="284"/>
        <w:jc w:val="both"/>
        <w:rPr>
          <w:rFonts w:cs="Times New Roman"/>
          <w:sz w:val="24"/>
          <w:szCs w:val="24"/>
          <w:lang w:val="en-US"/>
        </w:rPr>
      </w:pPr>
    </w:p>
    <w:p w:rsidR="00E3045F" w:rsidRPr="006B372C" w:rsidRDefault="008D178E" w:rsidP="008D178E">
      <w:pPr>
        <w:ind w:firstLine="284"/>
        <w:jc w:val="both"/>
        <w:rPr>
          <w:rFonts w:cs="Times New Roman"/>
          <w:b/>
          <w:sz w:val="24"/>
          <w:szCs w:val="24"/>
          <w:lang w:val="en-US"/>
        </w:rPr>
      </w:pPr>
      <w:r w:rsidRPr="006B372C">
        <w:rPr>
          <w:rFonts w:cs="Times New Roman"/>
          <w:sz w:val="24"/>
          <w:szCs w:val="24"/>
          <w:lang w:val="en-US"/>
        </w:rPr>
        <w:lastRenderedPageBreak/>
        <w:t>1.</w:t>
      </w:r>
      <w:r w:rsidR="00E3045F" w:rsidRPr="006B372C">
        <w:rPr>
          <w:rFonts w:cs="Times New Roman"/>
          <w:sz w:val="24"/>
          <w:szCs w:val="24"/>
        </w:rPr>
        <w:t>CTTT của lớp cây tái sinh</w:t>
      </w:r>
    </w:p>
    <w:tbl>
      <w:tblPr>
        <w:tblW w:w="8400" w:type="dxa"/>
        <w:tblInd w:w="93" w:type="dxa"/>
        <w:tblLook w:val="04A0"/>
      </w:tblPr>
      <w:tblGrid>
        <w:gridCol w:w="1200"/>
        <w:gridCol w:w="2920"/>
        <w:gridCol w:w="1200"/>
        <w:gridCol w:w="1520"/>
        <w:gridCol w:w="1560"/>
      </w:tblGrid>
      <w:tr w:rsidR="008D178E" w:rsidRPr="006B372C" w:rsidTr="00E01F94">
        <w:trPr>
          <w:trHeight w:val="375"/>
        </w:trPr>
        <w:tc>
          <w:tcPr>
            <w:tcW w:w="1200" w:type="dxa"/>
            <w:tcBorders>
              <w:top w:val="nil"/>
              <w:left w:val="nil"/>
              <w:bottom w:val="nil"/>
              <w:right w:val="nil"/>
            </w:tcBorders>
            <w:shd w:val="clear" w:color="auto" w:fill="auto"/>
            <w:noWrap/>
            <w:vAlign w:val="bottom"/>
            <w:hideMark/>
          </w:tcPr>
          <w:p w:rsidR="008D178E" w:rsidRPr="006B372C" w:rsidRDefault="008D178E" w:rsidP="008D178E">
            <w:pPr>
              <w:ind w:firstLine="284"/>
              <w:jc w:val="both"/>
              <w:rPr>
                <w:rFonts w:cs="Times New Roman"/>
                <w:sz w:val="24"/>
                <w:szCs w:val="24"/>
              </w:rPr>
            </w:pPr>
          </w:p>
        </w:tc>
        <w:tc>
          <w:tcPr>
            <w:tcW w:w="2920" w:type="dxa"/>
            <w:tcBorders>
              <w:top w:val="nil"/>
              <w:left w:val="nil"/>
              <w:bottom w:val="nil"/>
              <w:right w:val="nil"/>
            </w:tcBorders>
            <w:shd w:val="clear" w:color="auto" w:fill="auto"/>
            <w:noWrap/>
            <w:vAlign w:val="bottom"/>
            <w:hideMark/>
          </w:tcPr>
          <w:p w:rsidR="008D178E" w:rsidRPr="006B372C" w:rsidRDefault="008D178E" w:rsidP="008D178E">
            <w:pPr>
              <w:ind w:firstLine="284"/>
              <w:jc w:val="both"/>
              <w:rPr>
                <w:rFonts w:cs="Times New Roman"/>
                <w:sz w:val="24"/>
                <w:szCs w:val="24"/>
              </w:rPr>
            </w:pPr>
          </w:p>
        </w:tc>
        <w:tc>
          <w:tcPr>
            <w:tcW w:w="1200" w:type="dxa"/>
            <w:tcBorders>
              <w:top w:val="nil"/>
              <w:left w:val="nil"/>
              <w:bottom w:val="nil"/>
              <w:right w:val="nil"/>
            </w:tcBorders>
            <w:shd w:val="clear" w:color="auto" w:fill="auto"/>
            <w:noWrap/>
            <w:vAlign w:val="bottom"/>
            <w:hideMark/>
          </w:tcPr>
          <w:p w:rsidR="008D178E" w:rsidRPr="006B372C" w:rsidRDefault="008D178E" w:rsidP="008D178E">
            <w:pPr>
              <w:ind w:firstLine="284"/>
              <w:jc w:val="both"/>
              <w:rPr>
                <w:rFonts w:cs="Times New Roman"/>
                <w:sz w:val="24"/>
                <w:szCs w:val="24"/>
              </w:rPr>
            </w:pPr>
          </w:p>
        </w:tc>
        <w:tc>
          <w:tcPr>
            <w:tcW w:w="1520" w:type="dxa"/>
            <w:tcBorders>
              <w:top w:val="nil"/>
              <w:left w:val="nil"/>
              <w:bottom w:val="nil"/>
              <w:right w:val="nil"/>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Xbq</w:t>
            </w:r>
          </w:p>
        </w:tc>
        <w:tc>
          <w:tcPr>
            <w:tcW w:w="1560" w:type="dxa"/>
            <w:tcBorders>
              <w:top w:val="nil"/>
              <w:left w:val="nil"/>
              <w:bottom w:val="nil"/>
              <w:right w:val="nil"/>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2.10526316</w:t>
            </w:r>
          </w:p>
        </w:tc>
      </w:tr>
      <w:tr w:rsidR="008D178E" w:rsidRPr="006B372C" w:rsidTr="00E01F94">
        <w:trPr>
          <w:trHeight w:val="375"/>
        </w:trPr>
        <w:tc>
          <w:tcPr>
            <w:tcW w:w="1200" w:type="dxa"/>
            <w:tcBorders>
              <w:top w:val="nil"/>
              <w:left w:val="nil"/>
              <w:bottom w:val="nil"/>
              <w:right w:val="nil"/>
            </w:tcBorders>
            <w:shd w:val="clear" w:color="auto" w:fill="auto"/>
            <w:noWrap/>
            <w:vAlign w:val="bottom"/>
            <w:hideMark/>
          </w:tcPr>
          <w:p w:rsidR="008D178E" w:rsidRPr="006B372C" w:rsidRDefault="008D178E" w:rsidP="008D178E">
            <w:pPr>
              <w:ind w:firstLine="284"/>
              <w:jc w:val="both"/>
              <w:rPr>
                <w:rFonts w:cs="Times New Roman"/>
                <w:sz w:val="24"/>
                <w:szCs w:val="24"/>
              </w:rPr>
            </w:pPr>
          </w:p>
        </w:tc>
        <w:tc>
          <w:tcPr>
            <w:tcW w:w="2920" w:type="dxa"/>
            <w:tcBorders>
              <w:top w:val="nil"/>
              <w:left w:val="nil"/>
              <w:bottom w:val="nil"/>
              <w:right w:val="nil"/>
            </w:tcBorders>
            <w:shd w:val="clear" w:color="auto" w:fill="auto"/>
            <w:noWrap/>
            <w:vAlign w:val="bottom"/>
            <w:hideMark/>
          </w:tcPr>
          <w:p w:rsidR="008D178E" w:rsidRPr="006B372C" w:rsidRDefault="008D178E" w:rsidP="008D178E">
            <w:pPr>
              <w:ind w:firstLine="284"/>
              <w:jc w:val="both"/>
              <w:rPr>
                <w:rFonts w:cs="Times New Roman"/>
                <w:sz w:val="24"/>
                <w:szCs w:val="24"/>
              </w:rPr>
            </w:pPr>
          </w:p>
        </w:tc>
        <w:tc>
          <w:tcPr>
            <w:tcW w:w="1200" w:type="dxa"/>
            <w:tcBorders>
              <w:top w:val="nil"/>
              <w:left w:val="nil"/>
              <w:bottom w:val="nil"/>
              <w:right w:val="nil"/>
            </w:tcBorders>
            <w:shd w:val="clear" w:color="auto" w:fill="auto"/>
            <w:noWrap/>
            <w:vAlign w:val="bottom"/>
            <w:hideMark/>
          </w:tcPr>
          <w:p w:rsidR="008D178E" w:rsidRPr="006B372C" w:rsidRDefault="008D178E" w:rsidP="008D178E">
            <w:pPr>
              <w:ind w:firstLine="284"/>
              <w:jc w:val="both"/>
              <w:rPr>
                <w:rFonts w:cs="Times New Roman"/>
                <w:sz w:val="24"/>
                <w:szCs w:val="24"/>
              </w:rPr>
            </w:pPr>
          </w:p>
        </w:tc>
        <w:tc>
          <w:tcPr>
            <w:tcW w:w="1520" w:type="dxa"/>
            <w:tcBorders>
              <w:top w:val="nil"/>
              <w:left w:val="nil"/>
              <w:bottom w:val="nil"/>
              <w:right w:val="nil"/>
            </w:tcBorders>
            <w:shd w:val="clear" w:color="auto" w:fill="auto"/>
            <w:noWrap/>
            <w:vAlign w:val="bottom"/>
            <w:hideMark/>
          </w:tcPr>
          <w:p w:rsidR="008D178E" w:rsidRPr="006B372C" w:rsidRDefault="008D178E" w:rsidP="008D178E">
            <w:pPr>
              <w:ind w:firstLine="284"/>
              <w:jc w:val="both"/>
              <w:rPr>
                <w:rFonts w:cs="Times New Roman"/>
                <w:sz w:val="24"/>
                <w:szCs w:val="24"/>
              </w:rPr>
            </w:pPr>
          </w:p>
        </w:tc>
        <w:tc>
          <w:tcPr>
            <w:tcW w:w="1560" w:type="dxa"/>
            <w:tcBorders>
              <w:top w:val="nil"/>
              <w:left w:val="nil"/>
              <w:bottom w:val="nil"/>
              <w:right w:val="nil"/>
            </w:tcBorders>
            <w:shd w:val="clear" w:color="auto" w:fill="auto"/>
            <w:noWrap/>
            <w:vAlign w:val="bottom"/>
            <w:hideMark/>
          </w:tcPr>
          <w:p w:rsidR="008D178E" w:rsidRPr="006B372C" w:rsidRDefault="008D178E" w:rsidP="008D178E">
            <w:pPr>
              <w:ind w:firstLine="284"/>
              <w:jc w:val="both"/>
              <w:rPr>
                <w:rFonts w:cs="Times New Roman"/>
                <w:sz w:val="24"/>
                <w:szCs w:val="24"/>
              </w:rPr>
            </w:pPr>
          </w:p>
        </w:tc>
      </w:tr>
      <w:tr w:rsidR="008D178E" w:rsidRPr="006B372C" w:rsidTr="00E01F94">
        <w:trPr>
          <w:trHeight w:val="37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78E" w:rsidRPr="006B372C" w:rsidRDefault="008D178E" w:rsidP="008D178E">
            <w:pPr>
              <w:ind w:firstLine="284"/>
              <w:jc w:val="both"/>
              <w:rPr>
                <w:rFonts w:cs="Times New Roman"/>
                <w:sz w:val="24"/>
                <w:szCs w:val="24"/>
              </w:rPr>
            </w:pPr>
            <w:r w:rsidRPr="006B372C">
              <w:rPr>
                <w:rFonts w:cs="Times New Roman"/>
                <w:sz w:val="24"/>
                <w:szCs w:val="24"/>
              </w:rPr>
              <w:t>Loài cây</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STT</w:t>
            </w: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8D178E" w:rsidRPr="006B372C" w:rsidRDefault="008D178E" w:rsidP="008D178E">
            <w:pPr>
              <w:ind w:firstLine="284"/>
              <w:jc w:val="both"/>
              <w:rPr>
                <w:rFonts w:cs="Times New Roman"/>
                <w:sz w:val="24"/>
                <w:szCs w:val="24"/>
              </w:rPr>
            </w:pP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KH</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Số cây/loài</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Hệ số K</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Bứa</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2</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Chanh rừng</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3</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Côm tầng</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CT</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3</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0.75</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4</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Dẻ gai</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DG</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5</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1.25</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5</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Đẻn 5 lá</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6</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Gội tẻ</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2</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7</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Kháo</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K</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3</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0.75</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8</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Lim xanh</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9</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Lọng bàng</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10</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Nhọc lá nhỏ</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11</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Phân mã tuyến nổi</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2</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12</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Quếch tía</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13</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Re hương</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RH</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4</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14</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Sấu</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2</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15</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Sồi phảng</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16</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Trâm sừng</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2</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17</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Trám trắng</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TT</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7</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1.75</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18</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Vạng trứng</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19</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Xoan đào</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1</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r w:rsidR="008D178E" w:rsidRPr="006B372C" w:rsidTr="00E01F94">
        <w:trPr>
          <w:trHeight w:val="3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Tổng</w:t>
            </w:r>
          </w:p>
        </w:tc>
        <w:tc>
          <w:tcPr>
            <w:tcW w:w="29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20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40 (cây)</w:t>
            </w:r>
          </w:p>
        </w:tc>
        <w:tc>
          <w:tcPr>
            <w:tcW w:w="1560" w:type="dxa"/>
            <w:tcBorders>
              <w:top w:val="nil"/>
              <w:left w:val="nil"/>
              <w:bottom w:val="single" w:sz="4" w:space="0" w:color="auto"/>
              <w:right w:val="single" w:sz="4" w:space="0" w:color="auto"/>
            </w:tcBorders>
            <w:shd w:val="clear" w:color="auto" w:fill="auto"/>
            <w:noWrap/>
            <w:vAlign w:val="bottom"/>
            <w:hideMark/>
          </w:tcPr>
          <w:p w:rsidR="008D178E" w:rsidRPr="006B372C" w:rsidRDefault="008D178E" w:rsidP="008D178E">
            <w:pPr>
              <w:ind w:firstLine="284"/>
              <w:jc w:val="both"/>
              <w:rPr>
                <w:rFonts w:cs="Times New Roman"/>
                <w:sz w:val="24"/>
                <w:szCs w:val="24"/>
              </w:rPr>
            </w:pPr>
            <w:r w:rsidRPr="006B372C">
              <w:rPr>
                <w:rFonts w:cs="Times New Roman"/>
                <w:sz w:val="24"/>
                <w:szCs w:val="24"/>
              </w:rPr>
              <w:t> </w:t>
            </w:r>
          </w:p>
        </w:tc>
      </w:tr>
    </w:tbl>
    <w:p w:rsidR="00E3045F" w:rsidRPr="006B372C" w:rsidRDefault="00E3045F" w:rsidP="008D178E">
      <w:pPr>
        <w:ind w:firstLine="284"/>
        <w:jc w:val="both"/>
        <w:rPr>
          <w:rFonts w:cs="Times New Roman"/>
          <w:sz w:val="24"/>
          <w:szCs w:val="24"/>
        </w:rPr>
      </w:pPr>
    </w:p>
    <w:p w:rsidR="00E3045F" w:rsidRPr="006B372C" w:rsidRDefault="00E3045F" w:rsidP="008D178E">
      <w:pPr>
        <w:ind w:firstLine="284"/>
        <w:jc w:val="both"/>
        <w:rPr>
          <w:rFonts w:cs="Times New Roman"/>
          <w:sz w:val="24"/>
          <w:szCs w:val="24"/>
        </w:rPr>
      </w:pPr>
      <w:r w:rsidRPr="006B372C">
        <w:rPr>
          <w:rFonts w:cs="Times New Roman"/>
          <w:sz w:val="24"/>
          <w:szCs w:val="24"/>
        </w:rPr>
        <w:lastRenderedPageBreak/>
        <w:t>Do Xbp lấy bằng 3 nên chỉ những loài nào có số cây &gt;=3 mới được viết trong CTTT</w:t>
      </w:r>
    </w:p>
    <w:p w:rsidR="00E3045F" w:rsidRPr="006B372C" w:rsidRDefault="00E3045F" w:rsidP="008D178E">
      <w:pPr>
        <w:ind w:firstLine="284"/>
        <w:jc w:val="both"/>
        <w:rPr>
          <w:rFonts w:cs="Times New Roman"/>
          <w:sz w:val="24"/>
          <w:szCs w:val="24"/>
        </w:rPr>
      </w:pPr>
      <w:r w:rsidRPr="006B372C">
        <w:rPr>
          <w:rFonts w:cs="Times New Roman"/>
          <w:sz w:val="24"/>
          <w:szCs w:val="24"/>
        </w:rPr>
        <w:t>những loài còn lại gọi chung là các loài khác(CLK)</w:t>
      </w:r>
    </w:p>
    <w:p w:rsidR="00E3045F" w:rsidRPr="006B372C" w:rsidRDefault="00E3045F" w:rsidP="008D178E">
      <w:pPr>
        <w:ind w:firstLine="284"/>
        <w:jc w:val="both"/>
        <w:rPr>
          <w:rFonts w:cs="Times New Roman"/>
          <w:sz w:val="24"/>
          <w:szCs w:val="24"/>
        </w:rPr>
      </w:pPr>
      <w:r w:rsidRPr="006B372C">
        <w:rPr>
          <w:rFonts w:cs="Times New Roman"/>
          <w:sz w:val="24"/>
          <w:szCs w:val="24"/>
        </w:rPr>
        <w:t>Suy ra  CTTT: 1.75TT+1.25DG+1RH+0.75K+0.75CT+4.5CLK</w:t>
      </w:r>
    </w:p>
    <w:p w:rsidR="008D178E" w:rsidRPr="006B372C" w:rsidRDefault="008D178E" w:rsidP="008D178E">
      <w:pPr>
        <w:ind w:firstLine="284"/>
        <w:jc w:val="both"/>
        <w:rPr>
          <w:rFonts w:cs="Times New Roman"/>
          <w:sz w:val="24"/>
          <w:szCs w:val="24"/>
          <w:lang w:val="en-US"/>
        </w:rPr>
      </w:pPr>
      <w:r w:rsidRPr="006B372C">
        <w:rPr>
          <w:rFonts w:cs="Times New Roman"/>
          <w:b/>
          <w:sz w:val="24"/>
          <w:szCs w:val="24"/>
          <w:u w:val="single"/>
          <w:lang w:val="en-US"/>
        </w:rPr>
        <w:t>Nhận xét:</w:t>
      </w:r>
      <w:r w:rsidRPr="006B372C">
        <w:rPr>
          <w:rFonts w:cs="Times New Roman"/>
          <w:sz w:val="24"/>
          <w:szCs w:val="24"/>
          <w:lang w:val="en-US"/>
        </w:rPr>
        <w:t xml:space="preserve"> Nhìn vào công thức tổ thành ta có thể thấy được những loài cây chiếm chủ yếu trong vùng đều có giá trị kinh tế cao như Trám trắng, Dẻ gai, Re hương…</w:t>
      </w:r>
    </w:p>
    <w:p w:rsidR="008D178E" w:rsidRPr="006B372C" w:rsidRDefault="008D178E" w:rsidP="008D178E">
      <w:pPr>
        <w:ind w:firstLine="284"/>
        <w:jc w:val="both"/>
        <w:rPr>
          <w:rFonts w:cs="Times New Roman"/>
          <w:sz w:val="24"/>
          <w:szCs w:val="24"/>
          <w:lang w:val="en-US"/>
        </w:rPr>
      </w:pPr>
      <w:r w:rsidRPr="006B372C">
        <w:rPr>
          <w:rFonts w:cs="Times New Roman"/>
          <w:sz w:val="24"/>
          <w:szCs w:val="24"/>
          <w:lang w:val="en-US"/>
        </w:rPr>
        <w:t>Tỷ lệ cây tái sinh có chiều cao &lt;1m  là tỷ lệ nhiều nhất với 50%; có chiều cao 1-2m chiếm 40% còn lại 10% &gt;2m</w:t>
      </w:r>
    </w:p>
    <w:p w:rsidR="008D178E" w:rsidRPr="006B372C" w:rsidRDefault="008D178E" w:rsidP="008D178E">
      <w:pPr>
        <w:ind w:firstLine="284"/>
        <w:jc w:val="both"/>
        <w:rPr>
          <w:rFonts w:cs="Times New Roman"/>
          <w:sz w:val="24"/>
          <w:szCs w:val="24"/>
          <w:lang w:val="en-US"/>
        </w:rPr>
      </w:pPr>
      <w:r w:rsidRPr="006B372C">
        <w:rPr>
          <w:rFonts w:cs="Times New Roman"/>
          <w:sz w:val="24"/>
          <w:szCs w:val="24"/>
          <w:lang w:val="en-US"/>
        </w:rPr>
        <w:t>Về nguồn gốc cây tái sinh thì những cây có tái sinh từ hạt chiếm tỷ lệ cao nhất với 81.23% ; còn tái sinh chồi thì chiếm 18.77%.</w:t>
      </w:r>
    </w:p>
    <w:p w:rsidR="008D178E" w:rsidRPr="006B372C" w:rsidRDefault="008D178E" w:rsidP="008D178E">
      <w:pPr>
        <w:ind w:firstLine="284"/>
        <w:jc w:val="both"/>
        <w:rPr>
          <w:rFonts w:cs="Times New Roman"/>
          <w:sz w:val="24"/>
          <w:szCs w:val="24"/>
          <w:lang w:val="en-US"/>
        </w:rPr>
      </w:pPr>
      <w:r w:rsidRPr="006B372C">
        <w:rPr>
          <w:rFonts w:cs="Times New Roman"/>
          <w:sz w:val="24"/>
          <w:szCs w:val="24"/>
          <w:lang w:val="en-US"/>
        </w:rPr>
        <w:t xml:space="preserve">Chất lượng cây tái sinh ở đây khá tốt với tỉ lệ cây sinh trưởng tốt, trung bình, xấu lần lượt là :50% ;45% ;5%. </w:t>
      </w:r>
    </w:p>
    <w:p w:rsidR="008D178E" w:rsidRPr="006B372C" w:rsidRDefault="008D178E" w:rsidP="008D178E">
      <w:pPr>
        <w:numPr>
          <w:ilvl w:val="0"/>
          <w:numId w:val="24"/>
        </w:numPr>
        <w:jc w:val="both"/>
        <w:rPr>
          <w:rFonts w:cs="Times New Roman"/>
          <w:i/>
          <w:sz w:val="24"/>
          <w:szCs w:val="24"/>
          <w:lang w:val="en-US"/>
        </w:rPr>
      </w:pPr>
      <w:r w:rsidRPr="006B372C">
        <w:rPr>
          <w:rFonts w:cs="Times New Roman"/>
          <w:i/>
          <w:sz w:val="24"/>
          <w:szCs w:val="24"/>
          <w:lang w:val="en-US"/>
        </w:rPr>
        <w:t>Điều tra cây bụi thảm tươi.</w:t>
      </w:r>
    </w:p>
    <w:p w:rsidR="008D178E" w:rsidRPr="006B372C" w:rsidRDefault="008D178E" w:rsidP="008D178E">
      <w:pPr>
        <w:ind w:firstLine="284"/>
        <w:jc w:val="both"/>
        <w:rPr>
          <w:rFonts w:cs="Times New Roman"/>
          <w:sz w:val="24"/>
          <w:szCs w:val="24"/>
          <w:lang w:val="en-US"/>
        </w:rPr>
      </w:pPr>
      <w:r w:rsidRPr="006B372C">
        <w:rPr>
          <w:rFonts w:cs="Times New Roman"/>
          <w:sz w:val="24"/>
          <w:szCs w:val="24"/>
          <w:lang w:val="en-US"/>
        </w:rPr>
        <w:t>Tiến hành điều tra 40 ô dạng bản (4m</w:t>
      </w:r>
      <w:r w:rsidRPr="006B372C">
        <w:rPr>
          <w:rFonts w:cs="Times New Roman"/>
          <w:sz w:val="24"/>
          <w:szCs w:val="24"/>
          <w:vertAlign w:val="superscript"/>
          <w:lang w:val="en-US"/>
        </w:rPr>
        <w:t>2</w:t>
      </w:r>
      <w:r w:rsidRPr="006B372C">
        <w:rPr>
          <w:rFonts w:cs="Times New Roman"/>
          <w:sz w:val="24"/>
          <w:szCs w:val="24"/>
          <w:lang w:val="en-US"/>
        </w:rPr>
        <w:t>) kết quả thu được như sau:</w:t>
      </w:r>
    </w:p>
    <w:p w:rsidR="008D178E" w:rsidRPr="006B372C" w:rsidRDefault="008D178E" w:rsidP="008D178E">
      <w:pPr>
        <w:ind w:firstLine="284"/>
        <w:jc w:val="both"/>
        <w:rPr>
          <w:rFonts w:cs="Times New Roman"/>
          <w:sz w:val="24"/>
          <w:szCs w:val="24"/>
          <w:lang w:val="en-US"/>
        </w:rPr>
      </w:pPr>
      <w:r w:rsidRPr="006B372C">
        <w:rPr>
          <w:rFonts w:cs="Times New Roman"/>
          <w:sz w:val="24"/>
          <w:szCs w:val="24"/>
          <w:lang w:val="en-US"/>
        </w:rPr>
        <w:t>Các loài cây bụi chủ yếu là:dương xỉ, lấu , ớt sừng…</w:t>
      </w:r>
    </w:p>
    <w:p w:rsidR="008D178E" w:rsidRPr="006B372C" w:rsidRDefault="008D178E" w:rsidP="008D178E">
      <w:pPr>
        <w:ind w:firstLine="284"/>
        <w:jc w:val="both"/>
        <w:rPr>
          <w:rFonts w:cs="Times New Roman"/>
          <w:sz w:val="24"/>
          <w:szCs w:val="24"/>
          <w:lang w:val="en-US"/>
        </w:rPr>
      </w:pPr>
      <w:r w:rsidRPr="006B372C">
        <w:rPr>
          <w:rFonts w:cs="Times New Roman"/>
          <w:sz w:val="24"/>
          <w:szCs w:val="24"/>
          <w:lang w:val="en-US"/>
        </w:rPr>
        <w:t>Độ che phủ trung bình của toàn bộ khu điều tra khá cao chiếm 52,6%.</w:t>
      </w:r>
    </w:p>
    <w:p w:rsidR="008D178E" w:rsidRPr="006B372C" w:rsidRDefault="008D178E" w:rsidP="008D178E">
      <w:pPr>
        <w:ind w:firstLine="284"/>
        <w:jc w:val="both"/>
        <w:rPr>
          <w:rFonts w:cs="Times New Roman"/>
          <w:sz w:val="24"/>
          <w:szCs w:val="24"/>
          <w:lang w:val="en-US"/>
        </w:rPr>
      </w:pPr>
      <w:r w:rsidRPr="006B372C">
        <w:rPr>
          <w:rFonts w:cs="Times New Roman"/>
          <w:sz w:val="24"/>
          <w:szCs w:val="24"/>
          <w:lang w:val="en-US"/>
        </w:rPr>
        <w:t>Chiều cao trung bình: 100% dưới 1m.</w:t>
      </w:r>
    </w:p>
    <w:p w:rsidR="008D178E" w:rsidRPr="006B372C" w:rsidRDefault="008D178E" w:rsidP="008D178E">
      <w:pPr>
        <w:ind w:firstLine="284"/>
        <w:jc w:val="both"/>
        <w:rPr>
          <w:rFonts w:cs="Times New Roman"/>
          <w:sz w:val="24"/>
          <w:szCs w:val="24"/>
          <w:lang w:val="en-US"/>
        </w:rPr>
      </w:pPr>
      <w:r w:rsidRPr="006B372C">
        <w:rPr>
          <w:rFonts w:cs="Times New Roman"/>
          <w:sz w:val="24"/>
          <w:szCs w:val="24"/>
          <w:lang w:val="en-US"/>
        </w:rPr>
        <w:t>Sinh trưởng của lớp cây bụi, thảm tươi  nằm trong mức trung bình 100%.</w:t>
      </w:r>
    </w:p>
    <w:p w:rsidR="004B1C72" w:rsidRPr="006B372C" w:rsidRDefault="008D178E" w:rsidP="00CD4EAE">
      <w:pPr>
        <w:jc w:val="both"/>
        <w:rPr>
          <w:rFonts w:cs="Times New Roman"/>
          <w:sz w:val="24"/>
          <w:szCs w:val="24"/>
          <w:lang w:val="en-US"/>
        </w:rPr>
      </w:pPr>
      <w:r w:rsidRPr="006B372C">
        <w:rPr>
          <w:rFonts w:cs="Times New Roman"/>
          <w:sz w:val="24"/>
          <w:szCs w:val="24"/>
          <w:lang w:val="en-US"/>
        </w:rPr>
        <w:t>T</w:t>
      </w:r>
      <w:r w:rsidR="004B1C72" w:rsidRPr="006B372C">
        <w:rPr>
          <w:rFonts w:cs="Times New Roman"/>
          <w:sz w:val="24"/>
          <w:szCs w:val="24"/>
          <w:lang w:val="en-US"/>
        </w:rPr>
        <w:t>ương tự như đối với tầng cây cao: khu vực này có sự đa dạng về thành phần loài cây tái sinh, trong đó Vàng anh, mò gói thuốc là những loài cây chủ yếu chiếm ưu thế. Tuy nhiên nhìn vào số lượng loài (đa dạng các thành phần) ta thấy số lượng loài ở lớp cây tái sinh đa dạng hơn so với tầng cây cao, chứng tỏ là những cây tái sinh ở đây không chỉ có nguồn gốc từ những cây mẹ ở đây mà cón có nguồn gốc từ nơi khác đưa đến nhờ 1 số nguyên nhân như: gió, động vật, nước...</w:t>
      </w:r>
    </w:p>
    <w:p w:rsidR="00E26C58" w:rsidRPr="006B372C" w:rsidRDefault="00E26C58" w:rsidP="00CD4EAE">
      <w:pPr>
        <w:pStyle w:val="ListParagraph"/>
        <w:numPr>
          <w:ilvl w:val="0"/>
          <w:numId w:val="18"/>
        </w:numPr>
        <w:jc w:val="both"/>
        <w:rPr>
          <w:rFonts w:cs="Times New Roman"/>
          <w:sz w:val="24"/>
          <w:szCs w:val="24"/>
          <w:lang w:val="en-US"/>
        </w:rPr>
      </w:pPr>
      <w:r w:rsidRPr="006B372C">
        <w:rPr>
          <w:rFonts w:cs="Times New Roman"/>
          <w:i/>
          <w:sz w:val="24"/>
          <w:szCs w:val="24"/>
          <w:lang w:val="en-US"/>
        </w:rPr>
        <w:t>Cấu trúc độ tàn che</w:t>
      </w:r>
    </w:p>
    <w:p w:rsidR="00E26C58" w:rsidRPr="006B372C" w:rsidRDefault="00E26C58" w:rsidP="00CD4EAE">
      <w:pPr>
        <w:ind w:firstLine="284"/>
        <w:jc w:val="both"/>
        <w:rPr>
          <w:rFonts w:cs="Times New Roman"/>
          <w:sz w:val="24"/>
          <w:szCs w:val="24"/>
          <w:lang w:val="en-US"/>
        </w:rPr>
      </w:pPr>
      <w:r w:rsidRPr="006B372C">
        <w:rPr>
          <w:rFonts w:cs="Times New Roman"/>
          <w:sz w:val="24"/>
          <w:szCs w:val="24"/>
          <w:lang w:val="en-US"/>
        </w:rPr>
        <w:t xml:space="preserve">Theo phương pháp cho điểm: xác định trên 100 điểm được tông điểm 77,5 </w:t>
      </w:r>
      <w:r w:rsidRPr="006B372C">
        <w:rPr>
          <w:rFonts w:cs="Times New Roman"/>
          <w:position w:val="-6"/>
          <w:sz w:val="24"/>
          <w:szCs w:val="24"/>
        </w:rPr>
        <w:object w:dxaOrig="300" w:dyaOrig="240">
          <v:shape id="_x0000_i1034" type="#_x0000_t75" style="width:21.45pt;height:16.6pt" o:ole="">
            <v:imagedata r:id="rId28" o:title=""/>
          </v:shape>
          <o:OLEObject Type="Embed" ProgID="Equation.DSMT4" ShapeID="_x0000_i1034" DrawAspect="Content" ObjectID="_1484116458" r:id="rId29"/>
        </w:object>
      </w:r>
      <w:r w:rsidRPr="006B372C">
        <w:rPr>
          <w:rFonts w:cs="Times New Roman"/>
          <w:sz w:val="24"/>
          <w:szCs w:val="24"/>
          <w:lang w:val="en-US"/>
        </w:rPr>
        <w:t>độ tàn che là 77,5 /100 = 0,775. Theo chỉ tiêu đánh giá độ tàn che thì thuộc mức độ trung bình khá.</w:t>
      </w:r>
    </w:p>
    <w:p w:rsidR="007F593D" w:rsidRPr="006B372C" w:rsidRDefault="007F593D" w:rsidP="00CD4EAE">
      <w:pPr>
        <w:pStyle w:val="ListParagraph"/>
        <w:numPr>
          <w:ilvl w:val="0"/>
          <w:numId w:val="18"/>
        </w:numPr>
        <w:jc w:val="both"/>
        <w:rPr>
          <w:rFonts w:cs="Times New Roman"/>
          <w:i/>
          <w:sz w:val="24"/>
          <w:szCs w:val="24"/>
          <w:lang w:val="en-US"/>
        </w:rPr>
      </w:pPr>
      <w:r w:rsidRPr="006B372C">
        <w:rPr>
          <w:rFonts w:cs="Times New Roman"/>
          <w:i/>
          <w:sz w:val="24"/>
          <w:szCs w:val="24"/>
          <w:lang w:val="en-US"/>
        </w:rPr>
        <w:t>Mật độ rừng</w:t>
      </w:r>
    </w:p>
    <w:p w:rsidR="007F593D" w:rsidRPr="006B372C" w:rsidRDefault="007F593D" w:rsidP="00CD4EAE">
      <w:pPr>
        <w:ind w:firstLine="284"/>
        <w:jc w:val="both"/>
        <w:rPr>
          <w:rFonts w:cs="Times New Roman"/>
          <w:sz w:val="24"/>
          <w:szCs w:val="24"/>
          <w:lang w:val="en-US"/>
        </w:rPr>
      </w:pPr>
      <w:r w:rsidRPr="006B372C">
        <w:rPr>
          <w:rFonts w:cs="Times New Roman"/>
          <w:sz w:val="24"/>
          <w:szCs w:val="24"/>
          <w:lang w:val="en-US"/>
        </w:rPr>
        <w:t xml:space="preserve">Xác định qua công thức: </w:t>
      </w:r>
      <w:r w:rsidRPr="006B372C">
        <w:rPr>
          <w:rFonts w:cs="Times New Roman"/>
          <w:position w:val="-30"/>
          <w:sz w:val="24"/>
          <w:szCs w:val="24"/>
        </w:rPr>
        <w:object w:dxaOrig="1260" w:dyaOrig="680">
          <v:shape id="_x0000_i1035" type="#_x0000_t75" style="width:73.4pt;height:38.75pt" o:ole="">
            <v:imagedata r:id="rId22" o:title=""/>
          </v:shape>
          <o:OLEObject Type="Embed" ProgID="Equation.DSMT4" ShapeID="_x0000_i1035" DrawAspect="Content" ObjectID="_1484116459" r:id="rId30"/>
        </w:object>
      </w:r>
      <w:r w:rsidRPr="006B372C">
        <w:rPr>
          <w:rFonts w:cs="Times New Roman"/>
          <w:sz w:val="24"/>
          <w:szCs w:val="24"/>
          <w:lang w:val="en-US"/>
        </w:rPr>
        <w:t xml:space="preserve"> (cây/ha)</w:t>
      </w:r>
    </w:p>
    <w:p w:rsidR="007F593D" w:rsidRPr="006B372C" w:rsidRDefault="007F593D" w:rsidP="00CD4EAE">
      <w:pPr>
        <w:pStyle w:val="ListParagraph"/>
        <w:numPr>
          <w:ilvl w:val="0"/>
          <w:numId w:val="6"/>
        </w:numPr>
        <w:ind w:left="284" w:hanging="284"/>
        <w:jc w:val="both"/>
        <w:rPr>
          <w:rFonts w:cs="Times New Roman"/>
          <w:sz w:val="24"/>
          <w:szCs w:val="24"/>
          <w:lang w:val="en-US"/>
        </w:rPr>
      </w:pPr>
      <w:r w:rsidRPr="006B372C">
        <w:rPr>
          <w:rFonts w:cs="Times New Roman"/>
          <w:sz w:val="24"/>
          <w:szCs w:val="24"/>
          <w:lang w:val="en-US"/>
        </w:rPr>
        <w:t>Mật độ trồng tâng cây cao của khu vực đô đếm:</w:t>
      </w:r>
    </w:p>
    <w:p w:rsidR="007F593D" w:rsidRPr="006B372C" w:rsidRDefault="007F593D" w:rsidP="00CD4EAE">
      <w:pPr>
        <w:pStyle w:val="ListParagraph"/>
        <w:numPr>
          <w:ilvl w:val="0"/>
          <w:numId w:val="19"/>
        </w:numPr>
        <w:jc w:val="both"/>
        <w:rPr>
          <w:rFonts w:cs="Times New Roman"/>
          <w:sz w:val="24"/>
          <w:szCs w:val="24"/>
          <w:vertAlign w:val="subscript"/>
          <w:lang w:val="en-US"/>
        </w:rPr>
      </w:pPr>
      <w:r w:rsidRPr="006B372C">
        <w:rPr>
          <w:rFonts w:cs="Times New Roman"/>
          <w:sz w:val="24"/>
          <w:szCs w:val="24"/>
          <w:lang w:val="en-US"/>
        </w:rPr>
        <w:t>(cây/ha</w:t>
      </w:r>
      <w:r w:rsidR="00426E03" w:rsidRPr="006B372C">
        <w:rPr>
          <w:rFonts w:cs="Times New Roman"/>
          <w:sz w:val="24"/>
          <w:szCs w:val="24"/>
          <w:lang w:val="en-US"/>
        </w:rPr>
        <w:t>)</w:t>
      </w:r>
    </w:p>
    <w:p w:rsidR="007F593D" w:rsidRPr="006B372C" w:rsidRDefault="007F593D" w:rsidP="00CD4EAE">
      <w:pPr>
        <w:pStyle w:val="ListParagraph"/>
        <w:numPr>
          <w:ilvl w:val="0"/>
          <w:numId w:val="19"/>
        </w:numPr>
        <w:jc w:val="both"/>
        <w:rPr>
          <w:rFonts w:cs="Times New Roman"/>
          <w:sz w:val="24"/>
          <w:szCs w:val="24"/>
          <w:vertAlign w:val="subscript"/>
          <w:lang w:val="en-US"/>
        </w:rPr>
      </w:pPr>
      <w:r w:rsidRPr="006B372C">
        <w:rPr>
          <w:rFonts w:cs="Times New Roman"/>
          <w:sz w:val="24"/>
          <w:szCs w:val="24"/>
          <w:lang w:val="en-US"/>
        </w:rPr>
        <w:lastRenderedPageBreak/>
        <w:t>Xác định mật độ tối ưu theo công thức của Kelle</w:t>
      </w:r>
    </w:p>
    <w:p w:rsidR="007F593D" w:rsidRPr="006B372C" w:rsidRDefault="002E3E2F" w:rsidP="00CD4EAE">
      <w:pPr>
        <w:pStyle w:val="ListParagraph"/>
        <w:ind w:left="1004"/>
        <w:jc w:val="both"/>
        <w:rPr>
          <w:rFonts w:cs="Times New Roman"/>
          <w:sz w:val="24"/>
          <w:szCs w:val="24"/>
          <w:lang w:val="en-US"/>
        </w:rPr>
      </w:pPr>
      <w:r w:rsidRPr="006B372C">
        <w:rPr>
          <w:rFonts w:cs="Times New Roman"/>
          <w:position w:val="-12"/>
          <w:sz w:val="24"/>
          <w:szCs w:val="24"/>
        </w:rPr>
        <w:object w:dxaOrig="1040" w:dyaOrig="380">
          <v:shape id="_x0000_i1036" type="#_x0000_t75" style="width:63.7pt;height:22.15pt" o:ole="">
            <v:imagedata r:id="rId31" o:title=""/>
          </v:shape>
          <o:OLEObject Type="Embed" ProgID="Equation.DSMT4" ShapeID="_x0000_i1036" DrawAspect="Content" ObjectID="_1484116460" r:id="rId32"/>
        </w:object>
      </w:r>
      <w:r w:rsidRPr="006B372C">
        <w:rPr>
          <w:rFonts w:cs="Times New Roman"/>
          <w:sz w:val="24"/>
          <w:szCs w:val="24"/>
          <w:lang w:val="en-US"/>
        </w:rPr>
        <w:t xml:space="preserve"> (m)</w:t>
      </w:r>
    </w:p>
    <w:p w:rsidR="002E3E2F" w:rsidRPr="006B372C" w:rsidRDefault="002E3E2F" w:rsidP="00CD4EAE">
      <w:pPr>
        <w:pStyle w:val="ListParagraph"/>
        <w:ind w:left="1004"/>
        <w:jc w:val="both"/>
        <w:rPr>
          <w:rFonts w:cs="Times New Roman"/>
          <w:sz w:val="24"/>
          <w:szCs w:val="24"/>
          <w:lang w:val="en-US"/>
        </w:rPr>
      </w:pPr>
      <w:r w:rsidRPr="006B372C">
        <w:rPr>
          <w:rFonts w:cs="Times New Roman"/>
          <w:b/>
          <w:position w:val="-6"/>
          <w:sz w:val="24"/>
          <w:szCs w:val="24"/>
        </w:rPr>
        <w:object w:dxaOrig="300" w:dyaOrig="240">
          <v:shape id="_x0000_i1037" type="#_x0000_t75" style="width:21.45pt;height:16.6pt" o:ole="">
            <v:imagedata r:id="rId28" o:title=""/>
          </v:shape>
          <o:OLEObject Type="Embed" ProgID="Equation.DSMT4" ShapeID="_x0000_i1037" DrawAspect="Content" ObjectID="_1484116461" r:id="rId33"/>
        </w:object>
      </w:r>
      <w:r w:rsidRPr="006B372C">
        <w:rPr>
          <w:rFonts w:cs="Times New Roman"/>
          <w:position w:val="-30"/>
          <w:sz w:val="24"/>
          <w:szCs w:val="24"/>
        </w:rPr>
        <w:object w:dxaOrig="2760" w:dyaOrig="680">
          <v:shape id="_x0000_i1038" type="#_x0000_t75" style="width:165.45pt;height:38.75pt" o:ole="">
            <v:imagedata r:id="rId34" o:title=""/>
          </v:shape>
          <o:OLEObject Type="Embed" ProgID="Equation.DSMT4" ShapeID="_x0000_i1038" DrawAspect="Content" ObjectID="_1484116462" r:id="rId35"/>
        </w:object>
      </w:r>
      <w:r w:rsidRPr="006B372C">
        <w:rPr>
          <w:rFonts w:cs="Times New Roman"/>
          <w:sz w:val="24"/>
          <w:szCs w:val="24"/>
          <w:lang w:val="en-US"/>
        </w:rPr>
        <w:t>(cây/ha)</w:t>
      </w:r>
    </w:p>
    <w:p w:rsidR="002E3E2F" w:rsidRPr="006B372C" w:rsidRDefault="002E3E2F" w:rsidP="00CD4EAE">
      <w:pPr>
        <w:pStyle w:val="ListParagraph"/>
        <w:ind w:left="1004"/>
        <w:jc w:val="both"/>
        <w:rPr>
          <w:rFonts w:cs="Times New Roman"/>
          <w:sz w:val="24"/>
          <w:szCs w:val="24"/>
          <w:lang w:val="en-US"/>
        </w:rPr>
      </w:pPr>
      <w:r w:rsidRPr="006B372C">
        <w:rPr>
          <w:rFonts w:cs="Times New Roman"/>
          <w:sz w:val="24"/>
          <w:szCs w:val="24"/>
          <w:lang w:val="en-US"/>
        </w:rPr>
        <w:t>Như vậy N</w:t>
      </w:r>
      <w:r w:rsidRPr="006B372C">
        <w:rPr>
          <w:rFonts w:cs="Times New Roman"/>
          <w:sz w:val="24"/>
          <w:szCs w:val="24"/>
          <w:vertAlign w:val="subscript"/>
          <w:lang w:val="en-US"/>
        </w:rPr>
        <w:t>ht</w:t>
      </w:r>
      <w:r w:rsidRPr="006B372C">
        <w:rPr>
          <w:rFonts w:cs="Times New Roman"/>
          <w:position w:val="-4"/>
          <w:sz w:val="24"/>
          <w:szCs w:val="24"/>
        </w:rPr>
        <w:object w:dxaOrig="279" w:dyaOrig="220">
          <v:shape id="_x0000_i1039" type="#_x0000_t75" style="width:20.1pt;height:16.6pt" o:ole="">
            <v:imagedata r:id="rId36" o:title=""/>
          </v:shape>
          <o:OLEObject Type="Embed" ProgID="Equation.DSMT4" ShapeID="_x0000_i1039" DrawAspect="Content" ObjectID="_1484116463" r:id="rId37"/>
        </w:object>
      </w:r>
      <w:r w:rsidRPr="006B372C">
        <w:rPr>
          <w:rFonts w:cs="Times New Roman"/>
          <w:sz w:val="24"/>
          <w:szCs w:val="24"/>
          <w:lang w:val="en-US"/>
        </w:rPr>
        <w:t xml:space="preserve"> N</w:t>
      </w:r>
      <w:r w:rsidRPr="006B372C">
        <w:rPr>
          <w:rFonts w:cs="Times New Roman"/>
          <w:sz w:val="24"/>
          <w:szCs w:val="24"/>
          <w:vertAlign w:val="subscript"/>
          <w:lang w:val="en-US"/>
        </w:rPr>
        <w:t>opt</w:t>
      </w:r>
    </w:p>
    <w:p w:rsidR="002E3E2F" w:rsidRPr="006B372C" w:rsidRDefault="002E3E2F" w:rsidP="00CD4EAE">
      <w:pPr>
        <w:jc w:val="both"/>
        <w:rPr>
          <w:rFonts w:cs="Times New Roman"/>
          <w:sz w:val="24"/>
          <w:szCs w:val="24"/>
          <w:lang w:val="en-US"/>
        </w:rPr>
      </w:pPr>
      <w:r w:rsidRPr="006B372C">
        <w:rPr>
          <w:rFonts w:cs="Times New Roman"/>
          <w:b/>
          <w:sz w:val="24"/>
          <w:szCs w:val="24"/>
          <w:u w:val="single"/>
          <w:lang w:val="en-US"/>
        </w:rPr>
        <w:t>Nhận xét:</w:t>
      </w:r>
      <w:r w:rsidRPr="006B372C">
        <w:rPr>
          <w:rFonts w:cs="Times New Roman"/>
          <w:sz w:val="24"/>
          <w:szCs w:val="24"/>
          <w:lang w:val="en-US"/>
        </w:rPr>
        <w:t xml:space="preserve"> Mật độ cây rừng biểu thị mức độ ảnh hưởng lẫn nhau giữa các cây cùng loài hoặc khác loài, khả năng thích nghi của cây rừng với những thay đổi của điều kiện rừng, biểu thị khoảng cách giữa các cây rừng, khả năng cạnh tranh giữa các cây trong quần thể và quần xã. Do đó mật độ cây rừng là 1 yếu tố quan trọng ảnh hưởng đến sự hình thành hoàn cảnh rừng và mức độ tận dụng tiềm năng sản xuất của lập địa.</w:t>
      </w:r>
    </w:p>
    <w:p w:rsidR="002E3E2F" w:rsidRPr="006B372C" w:rsidRDefault="002E3E2F" w:rsidP="005E6598">
      <w:pPr>
        <w:ind w:firstLine="284"/>
        <w:jc w:val="both"/>
        <w:rPr>
          <w:rFonts w:cs="Times New Roman"/>
          <w:sz w:val="24"/>
          <w:szCs w:val="24"/>
          <w:lang w:val="en-US"/>
        </w:rPr>
      </w:pPr>
      <w:r w:rsidRPr="006B372C">
        <w:rPr>
          <w:rFonts w:cs="Times New Roman"/>
          <w:sz w:val="24"/>
          <w:szCs w:val="24"/>
          <w:lang w:val="en-US"/>
        </w:rPr>
        <w:t>Ta thấy mật độ của cây rừng trong ô tiêu chuẩn điều tra là chưa hợp lý, cụ thể là quá dày so với mật độ tối ưu, mật độ rừng quá dày sẽ gây ảnh hưởng xấu đến sự phát triển của các cá thể, làm cho quá trình sinh trưởng và phát triển của cây bị ảnh hưởng, cây thiếu không gian dinh dưỡng.</w:t>
      </w:r>
    </w:p>
    <w:p w:rsidR="002E3E2F" w:rsidRPr="006B372C" w:rsidRDefault="002E3E2F" w:rsidP="005E6598">
      <w:pPr>
        <w:ind w:firstLine="284"/>
        <w:jc w:val="both"/>
        <w:rPr>
          <w:rFonts w:cs="Times New Roman"/>
          <w:sz w:val="24"/>
          <w:szCs w:val="24"/>
          <w:lang w:val="en-US"/>
        </w:rPr>
      </w:pPr>
      <w:r w:rsidRPr="006B372C">
        <w:rPr>
          <w:rFonts w:cs="Times New Roman"/>
          <w:sz w:val="24"/>
          <w:szCs w:val="24"/>
          <w:lang w:val="en-US"/>
        </w:rPr>
        <w:t>Biện pháp để tác động thì cần có sự điều chỉnh mật độ cây cho phù hợp bằng cách tỉa thưa, loại bỏ bớt nhwungx cây sinh trưởng kém, còi cọ</w:t>
      </w:r>
      <w:r w:rsidR="00F3779B" w:rsidRPr="006B372C">
        <w:rPr>
          <w:rFonts w:cs="Times New Roman"/>
          <w:sz w:val="24"/>
          <w:szCs w:val="24"/>
          <w:lang w:val="en-US"/>
        </w:rPr>
        <w:t>c để tạo điều kiện cho những cây được giữ lại sinh trưởng tốt.</w:t>
      </w:r>
    </w:p>
    <w:p w:rsidR="00F3779B" w:rsidRPr="006B372C" w:rsidRDefault="00F3779B" w:rsidP="00CD4EAE">
      <w:pPr>
        <w:pStyle w:val="ListParagraph"/>
        <w:numPr>
          <w:ilvl w:val="0"/>
          <w:numId w:val="6"/>
        </w:numPr>
        <w:ind w:left="284" w:hanging="284"/>
        <w:jc w:val="both"/>
        <w:rPr>
          <w:rFonts w:cs="Times New Roman"/>
          <w:sz w:val="24"/>
          <w:szCs w:val="24"/>
          <w:lang w:val="en-US"/>
        </w:rPr>
      </w:pPr>
      <w:r w:rsidRPr="006B372C">
        <w:rPr>
          <w:rFonts w:cs="Times New Roman"/>
          <w:sz w:val="24"/>
          <w:szCs w:val="24"/>
          <w:lang w:val="en-US"/>
        </w:rPr>
        <w:t>Mật độ cây tái sinh trong ô tiêu chuẩn</w:t>
      </w:r>
    </w:p>
    <w:p w:rsidR="00F3779B" w:rsidRPr="006B372C" w:rsidRDefault="00F3779B" w:rsidP="00CD4EAE">
      <w:pPr>
        <w:pStyle w:val="ListParagraph"/>
        <w:ind w:left="284"/>
        <w:jc w:val="both"/>
        <w:rPr>
          <w:rFonts w:cs="Times New Roman"/>
          <w:sz w:val="24"/>
          <w:szCs w:val="24"/>
          <w:lang w:val="en-US"/>
        </w:rPr>
      </w:pPr>
      <w:r w:rsidRPr="006B372C">
        <w:rPr>
          <w:rFonts w:cs="Times New Roman"/>
          <w:position w:val="-30"/>
          <w:sz w:val="24"/>
          <w:szCs w:val="24"/>
        </w:rPr>
        <w:object w:dxaOrig="3600" w:dyaOrig="680">
          <v:shape id="_x0000_i1040" type="#_x0000_t75" style="width:215.3pt;height:38.75pt" o:ole="">
            <v:imagedata r:id="rId38" o:title=""/>
          </v:shape>
          <o:OLEObject Type="Embed" ProgID="Equation.DSMT4" ShapeID="_x0000_i1040" DrawAspect="Content" ObjectID="_1484116464" r:id="rId39"/>
        </w:object>
      </w:r>
      <w:r w:rsidRPr="006B372C">
        <w:rPr>
          <w:rFonts w:cs="Times New Roman"/>
          <w:sz w:val="24"/>
          <w:szCs w:val="24"/>
          <w:lang w:val="en-US"/>
        </w:rPr>
        <w:t>(cây/ha)</w:t>
      </w:r>
    </w:p>
    <w:p w:rsidR="007F593D" w:rsidRPr="006B372C" w:rsidRDefault="00F3779B" w:rsidP="00CD4EAE">
      <w:pPr>
        <w:ind w:firstLine="284"/>
        <w:jc w:val="both"/>
        <w:rPr>
          <w:rFonts w:cs="Times New Roman"/>
          <w:sz w:val="24"/>
          <w:szCs w:val="24"/>
          <w:lang w:val="en-US"/>
        </w:rPr>
      </w:pPr>
      <w:r w:rsidRPr="006B372C">
        <w:rPr>
          <w:rFonts w:cs="Times New Roman"/>
          <w:b/>
          <w:position w:val="-6"/>
          <w:sz w:val="24"/>
          <w:szCs w:val="24"/>
        </w:rPr>
        <w:object w:dxaOrig="300" w:dyaOrig="240">
          <v:shape id="_x0000_i1041" type="#_x0000_t75" style="width:21.45pt;height:16.6pt" o:ole="">
            <v:imagedata r:id="rId28" o:title=""/>
          </v:shape>
          <o:OLEObject Type="Embed" ProgID="Equation.DSMT4" ShapeID="_x0000_i1041" DrawAspect="Content" ObjectID="_1484116465" r:id="rId40"/>
        </w:object>
      </w:r>
      <w:r w:rsidRPr="006B372C">
        <w:rPr>
          <w:rFonts w:cs="Times New Roman"/>
          <w:sz w:val="24"/>
          <w:szCs w:val="24"/>
          <w:lang w:val="en-US"/>
        </w:rPr>
        <w:t>Với mật độ như vậy là cao, đảm bảo cho khả năng tái sinh của khu rừng.</w:t>
      </w:r>
    </w:p>
    <w:p w:rsidR="00F3779B" w:rsidRPr="006B372C" w:rsidRDefault="00F3779B" w:rsidP="00CD4EAE">
      <w:pPr>
        <w:ind w:firstLine="284"/>
        <w:jc w:val="both"/>
        <w:rPr>
          <w:rFonts w:cs="Times New Roman"/>
          <w:sz w:val="24"/>
          <w:szCs w:val="24"/>
          <w:lang w:val="en-US"/>
        </w:rPr>
      </w:pPr>
      <w:r w:rsidRPr="006B372C">
        <w:rPr>
          <w:rFonts w:cs="Times New Roman"/>
          <w:sz w:val="24"/>
          <w:szCs w:val="24"/>
          <w:lang w:val="en-US"/>
        </w:rPr>
        <w:t>Tỷ lệ cây tái sinh có chiều cao 1-2 m là chủ yếu (chiếm 51,4%), còn với chiều cao 1-2m và &gt;2m thì có tỷ lệ tương đương nhau là 24,3%</w:t>
      </w:r>
    </w:p>
    <w:p w:rsidR="000D4B42" w:rsidRPr="006B372C" w:rsidRDefault="00F3779B" w:rsidP="00CD4EAE">
      <w:pPr>
        <w:ind w:firstLine="284"/>
        <w:jc w:val="both"/>
        <w:rPr>
          <w:rFonts w:cs="Times New Roman"/>
          <w:sz w:val="24"/>
          <w:szCs w:val="24"/>
          <w:lang w:val="en-US"/>
        </w:rPr>
      </w:pPr>
      <w:r w:rsidRPr="006B372C">
        <w:rPr>
          <w:rFonts w:cs="Times New Roman"/>
          <w:sz w:val="24"/>
          <w:szCs w:val="24"/>
          <w:lang w:val="en-US"/>
        </w:rPr>
        <w:t xml:space="preserve">Chất lượng sinh trưởng của cây tái sinh của vùng này là </w:t>
      </w:r>
      <w:r w:rsidR="000D4B42" w:rsidRPr="006B372C">
        <w:rPr>
          <w:rFonts w:cs="Times New Roman"/>
          <w:sz w:val="24"/>
          <w:szCs w:val="24"/>
          <w:lang w:val="en-US"/>
        </w:rPr>
        <w:t>sinh trưởng trung bình, theo đánh giá thì sinh trưởng trung bình chiếm 42,9% ;sinh trưởng xấu chiếm 37,1%; còn sinh trưởng tốt là 20%</w:t>
      </w:r>
    </w:p>
    <w:p w:rsidR="000D4B42" w:rsidRPr="006B372C" w:rsidRDefault="000D4B42" w:rsidP="00CD4EAE">
      <w:pPr>
        <w:ind w:firstLine="284"/>
        <w:jc w:val="both"/>
        <w:rPr>
          <w:rFonts w:cs="Times New Roman"/>
          <w:sz w:val="24"/>
          <w:szCs w:val="24"/>
          <w:lang w:val="en-US"/>
        </w:rPr>
      </w:pPr>
      <w:r w:rsidRPr="006B372C">
        <w:rPr>
          <w:rFonts w:cs="Times New Roman"/>
          <w:sz w:val="24"/>
          <w:szCs w:val="24"/>
          <w:lang w:val="en-US"/>
        </w:rPr>
        <w:t>Đa số các cây tái sinh có nguồn gốc từ hạt chiếm khoảng 90%, còn lại là tái sinh chồi.</w:t>
      </w:r>
    </w:p>
    <w:p w:rsidR="000D4B42" w:rsidRPr="006B372C" w:rsidRDefault="000D4B42" w:rsidP="00CD4EAE">
      <w:pPr>
        <w:ind w:firstLine="284"/>
        <w:jc w:val="both"/>
        <w:rPr>
          <w:rFonts w:cs="Times New Roman"/>
          <w:sz w:val="24"/>
          <w:szCs w:val="24"/>
          <w:lang w:val="en-US"/>
        </w:rPr>
      </w:pPr>
      <w:r w:rsidRPr="006B372C">
        <w:rPr>
          <w:rFonts w:cs="Times New Roman"/>
          <w:sz w:val="24"/>
          <w:szCs w:val="24"/>
          <w:lang w:val="en-US"/>
        </w:rPr>
        <w:t>Các cây tái sinh phân bố dàn trải trong các ô dạng bản</w:t>
      </w:r>
    </w:p>
    <w:p w:rsidR="000D4B42" w:rsidRDefault="000D4B42" w:rsidP="00CD4EAE">
      <w:pPr>
        <w:ind w:firstLine="284"/>
        <w:jc w:val="both"/>
        <w:rPr>
          <w:rFonts w:cs="Times New Roman"/>
          <w:sz w:val="24"/>
          <w:szCs w:val="24"/>
          <w:lang w:val="en-US"/>
        </w:rPr>
      </w:pPr>
      <w:r w:rsidRPr="006B372C">
        <w:rPr>
          <w:rFonts w:cs="Times New Roman"/>
          <w:b/>
          <w:position w:val="-6"/>
          <w:sz w:val="24"/>
          <w:szCs w:val="24"/>
        </w:rPr>
        <w:object w:dxaOrig="300" w:dyaOrig="240">
          <v:shape id="_x0000_i1042" type="#_x0000_t75" style="width:21.45pt;height:16.6pt" o:ole="">
            <v:imagedata r:id="rId28" o:title=""/>
          </v:shape>
          <o:OLEObject Type="Embed" ProgID="Equation.DSMT4" ShapeID="_x0000_i1042" DrawAspect="Content" ObjectID="_1484116466" r:id="rId41"/>
        </w:object>
      </w:r>
      <w:r w:rsidRPr="006B372C">
        <w:rPr>
          <w:rFonts w:cs="Times New Roman"/>
          <w:sz w:val="24"/>
          <w:szCs w:val="24"/>
          <w:lang w:val="en-US"/>
        </w:rPr>
        <w:t>Dựa vào các chỉ tiêu đánh giá cây tái sinh như trên có thể nhận thấy cả số lượng và chất lượng của lớp cây tái sinh ở đây đều thuộc dạng phát triển đạt trung bình, có thể là lớp cây kế cận tương lai nhưng vẫn còn rất nhiều những cây có chất lượng không tốt ảnh hưởng đến toàn cả khu vực</w:t>
      </w:r>
    </w:p>
    <w:p w:rsidR="006B372C" w:rsidRDefault="006B372C" w:rsidP="00CD4EAE">
      <w:pPr>
        <w:ind w:firstLine="284"/>
        <w:jc w:val="both"/>
        <w:rPr>
          <w:rFonts w:cs="Times New Roman"/>
          <w:sz w:val="24"/>
          <w:szCs w:val="24"/>
          <w:lang w:val="en-US"/>
        </w:rPr>
      </w:pPr>
    </w:p>
    <w:p w:rsidR="006B372C" w:rsidRPr="006B372C" w:rsidRDefault="006B372C" w:rsidP="00CD4EAE">
      <w:pPr>
        <w:ind w:firstLine="284"/>
        <w:jc w:val="both"/>
        <w:rPr>
          <w:rFonts w:cs="Times New Roman"/>
          <w:sz w:val="24"/>
          <w:szCs w:val="24"/>
          <w:lang w:val="en-US"/>
        </w:rPr>
      </w:pPr>
    </w:p>
    <w:p w:rsidR="00DF4F7D" w:rsidRPr="006B372C" w:rsidRDefault="00D22621" w:rsidP="00CD4EAE">
      <w:pPr>
        <w:pStyle w:val="ListParagraph"/>
        <w:numPr>
          <w:ilvl w:val="0"/>
          <w:numId w:val="18"/>
        </w:numPr>
        <w:jc w:val="both"/>
        <w:rPr>
          <w:rFonts w:cs="Times New Roman"/>
          <w:i/>
          <w:sz w:val="24"/>
          <w:szCs w:val="24"/>
          <w:lang w:val="en-US"/>
        </w:rPr>
      </w:pPr>
      <w:r w:rsidRPr="006B372C">
        <w:rPr>
          <w:rFonts w:cs="Times New Roman"/>
          <w:i/>
          <w:sz w:val="24"/>
          <w:szCs w:val="24"/>
          <w:lang w:val="en-US"/>
        </w:rPr>
        <w:lastRenderedPageBreak/>
        <w:t>Các nhân tố khí hậu</w:t>
      </w:r>
    </w:p>
    <w:p w:rsidR="00D22621" w:rsidRPr="006B372C" w:rsidRDefault="00D22621" w:rsidP="00CD4EAE">
      <w:pPr>
        <w:ind w:firstLine="284"/>
        <w:jc w:val="both"/>
        <w:rPr>
          <w:rFonts w:cs="Times New Roman"/>
          <w:sz w:val="24"/>
          <w:szCs w:val="24"/>
          <w:lang w:val="en-US"/>
        </w:rPr>
      </w:pPr>
      <w:r w:rsidRPr="006B372C">
        <w:rPr>
          <w:rFonts w:cs="Times New Roman"/>
          <w:sz w:val="24"/>
          <w:szCs w:val="24"/>
          <w:lang w:val="en-US"/>
        </w:rPr>
        <w:t>Việc tiến hành đo các nhân tố khí hậu được xác định nhờ các máy cầm tay sử dụng đơn giản, thuận tiện (điều tra thời điểm 10h – 13h).</w:t>
      </w:r>
    </w:p>
    <w:p w:rsidR="00D22621" w:rsidRPr="006B372C" w:rsidRDefault="00D22621" w:rsidP="00CD4EAE">
      <w:pPr>
        <w:ind w:firstLine="284"/>
        <w:jc w:val="both"/>
        <w:rPr>
          <w:rFonts w:cs="Times New Roman"/>
          <w:sz w:val="24"/>
          <w:szCs w:val="24"/>
          <w:lang w:val="en-US"/>
        </w:rPr>
      </w:pPr>
      <w:r w:rsidRPr="006B372C">
        <w:rPr>
          <w:rFonts w:cs="Times New Roman"/>
          <w:sz w:val="24"/>
          <w:szCs w:val="24"/>
          <w:lang w:val="en-US"/>
        </w:rPr>
        <w:t>Dựa vào bảng kết quả đo 1 số nhân tố khí hậu thì có những nhận xét như sau:</w:t>
      </w:r>
    </w:p>
    <w:p w:rsidR="00D22621" w:rsidRPr="006B372C" w:rsidRDefault="00D22621" w:rsidP="00CD4EAE">
      <w:pPr>
        <w:ind w:firstLine="284"/>
        <w:jc w:val="both"/>
        <w:rPr>
          <w:rFonts w:cs="Times New Roman"/>
          <w:sz w:val="24"/>
          <w:szCs w:val="24"/>
          <w:lang w:val="en-US"/>
        </w:rPr>
      </w:pPr>
      <w:r w:rsidRPr="006B372C">
        <w:rPr>
          <w:rFonts w:cs="Times New Roman"/>
          <w:sz w:val="24"/>
          <w:szCs w:val="24"/>
          <w:lang w:val="en-US"/>
        </w:rPr>
        <w:t>Ánh sáng: cường độ ánh sáng dưới tán rừng thấp hơn nhiều so với ngoài chỗ trống</w:t>
      </w:r>
    </w:p>
    <w:p w:rsidR="00D22621" w:rsidRPr="006B372C" w:rsidRDefault="00D22621" w:rsidP="00CD4EAE">
      <w:pPr>
        <w:ind w:firstLine="284"/>
        <w:jc w:val="both"/>
        <w:rPr>
          <w:rFonts w:cs="Times New Roman"/>
          <w:sz w:val="24"/>
          <w:szCs w:val="24"/>
          <w:lang w:val="en-US"/>
        </w:rPr>
      </w:pPr>
      <w:r w:rsidRPr="006B372C">
        <w:rPr>
          <w:rFonts w:cs="Times New Roman"/>
          <w:sz w:val="24"/>
          <w:szCs w:val="24"/>
          <w:lang w:val="en-US"/>
        </w:rPr>
        <w:t>Nhiệt độ: nhiệt độ dưới tán rừng cũng nhỏ hơn so với ngoài chỗ trống</w:t>
      </w:r>
    </w:p>
    <w:p w:rsidR="00D22621" w:rsidRPr="006B372C" w:rsidRDefault="00D22621" w:rsidP="00CD4EAE">
      <w:pPr>
        <w:ind w:firstLine="284"/>
        <w:jc w:val="both"/>
        <w:rPr>
          <w:rFonts w:cs="Times New Roman"/>
          <w:sz w:val="24"/>
          <w:szCs w:val="24"/>
          <w:lang w:val="en-US"/>
        </w:rPr>
      </w:pPr>
      <w:r w:rsidRPr="006B372C">
        <w:rPr>
          <w:rFonts w:cs="Times New Roman"/>
          <w:sz w:val="24"/>
          <w:szCs w:val="24"/>
          <w:lang w:val="en-US"/>
        </w:rPr>
        <w:t>Độ ẩm: Trong tán rừng cao hơn ở ngoài nơi đất trống.</w:t>
      </w:r>
    </w:p>
    <w:p w:rsidR="00D22621" w:rsidRPr="006B372C" w:rsidRDefault="00D22621" w:rsidP="00CD4EAE">
      <w:pPr>
        <w:ind w:firstLine="284"/>
        <w:jc w:val="both"/>
        <w:rPr>
          <w:rFonts w:cs="Times New Roman"/>
          <w:sz w:val="24"/>
          <w:szCs w:val="24"/>
          <w:lang w:val="en-US"/>
        </w:rPr>
      </w:pPr>
      <w:r w:rsidRPr="006B372C">
        <w:rPr>
          <w:rFonts w:cs="Times New Roman"/>
          <w:sz w:val="24"/>
          <w:szCs w:val="24"/>
          <w:lang w:val="en-US"/>
        </w:rPr>
        <w:t>Kết quả trên cho thấy khả năng tạo lập được hoàn cảnh của rừng, nguyên nhân mà cường độ ánh sáng và nhiệt độ trong tán rừng thấp hơn nơi đất trống là do khi ánh sáng trực tiếp bức xạ chiếu xuống khu rừng thì phần lớn đã bị tầng tán trên của rừng hấp thụ, khuếch tán, phản xạ vào khí quyển, còn 1 phần ít lọt xuống dưới tán rừng</w:t>
      </w:r>
      <w:r w:rsidR="008876B0" w:rsidRPr="006B372C">
        <w:rPr>
          <w:rFonts w:cs="Times New Roman"/>
          <w:sz w:val="24"/>
          <w:szCs w:val="24"/>
          <w:lang w:val="en-US"/>
        </w:rPr>
        <w:t xml:space="preserve">. Độ ẩm trong tán rừng cao hơn là do nhiệt độ thấp hơn, cường độ bốc hơi mặt đất thấp hơn, hơi nước bốc lên nhưng lại bị chặn lại bởi tầng tán cây, mặt khác trong quá trình thoát hơi nước cây cũng góp phần làm tăng độ ẩm dưới tán rừng. </w:t>
      </w:r>
    </w:p>
    <w:p w:rsidR="00E3045F" w:rsidRPr="006B372C" w:rsidRDefault="008876B0" w:rsidP="00E3045F">
      <w:pPr>
        <w:pStyle w:val="ListParagraph"/>
        <w:numPr>
          <w:ilvl w:val="0"/>
          <w:numId w:val="23"/>
        </w:numPr>
        <w:ind w:left="284" w:hanging="284"/>
        <w:jc w:val="both"/>
        <w:rPr>
          <w:rFonts w:cs="Times New Roman"/>
          <w:b/>
          <w:sz w:val="24"/>
          <w:szCs w:val="24"/>
          <w:lang w:val="en-US"/>
        </w:rPr>
      </w:pPr>
      <w:r w:rsidRPr="006B372C">
        <w:rPr>
          <w:rFonts w:cs="Times New Roman"/>
          <w:b/>
          <w:sz w:val="24"/>
          <w:szCs w:val="24"/>
          <w:lang w:val="en-US"/>
        </w:rPr>
        <w:t>Kết quả điều tra cây tái sinh, cây bụi</w:t>
      </w:r>
    </w:p>
    <w:p w:rsidR="00747EA7" w:rsidRPr="006B372C" w:rsidRDefault="005E6598" w:rsidP="005E6598">
      <w:pPr>
        <w:jc w:val="both"/>
        <w:rPr>
          <w:rFonts w:cs="Times New Roman"/>
          <w:sz w:val="24"/>
          <w:szCs w:val="24"/>
          <w:lang w:val="en-US"/>
        </w:rPr>
      </w:pPr>
      <w:r w:rsidRPr="006B372C">
        <w:rPr>
          <w:rFonts w:cs="Times New Roman"/>
          <w:b/>
          <w:sz w:val="24"/>
          <w:szCs w:val="24"/>
          <w:u w:val="single"/>
          <w:lang w:val="en-US"/>
        </w:rPr>
        <w:t>Nhận xét:</w:t>
      </w:r>
      <w:r w:rsidR="00747EA7" w:rsidRPr="006B372C">
        <w:rPr>
          <w:rFonts w:cs="Times New Roman"/>
          <w:sz w:val="24"/>
          <w:szCs w:val="24"/>
          <w:lang w:val="en-US"/>
        </w:rPr>
        <w:t>Khu vực điều tra là khu rừng tái sinh, phục hổi sau khai thác trắng nên hầu như không còn các cây gỗ lớn mà chủ yếu là lớp cây tái sinh và cây bụi</w:t>
      </w:r>
    </w:p>
    <w:p w:rsidR="00747EA7" w:rsidRPr="006B372C" w:rsidRDefault="00747EA7" w:rsidP="00CD4EAE">
      <w:pPr>
        <w:ind w:firstLine="284"/>
        <w:jc w:val="both"/>
        <w:rPr>
          <w:rFonts w:cs="Times New Roman"/>
          <w:sz w:val="24"/>
          <w:szCs w:val="24"/>
          <w:lang w:val="en-US"/>
        </w:rPr>
      </w:pPr>
      <w:r w:rsidRPr="006B372C">
        <w:rPr>
          <w:rFonts w:cs="Times New Roman"/>
          <w:sz w:val="24"/>
          <w:szCs w:val="24"/>
          <w:lang w:val="en-US"/>
        </w:rPr>
        <w:t>Tình hình sinh trưởng cũng như chất lượng cây tái sinh, cây bụi, thảm tươi là khá tốt tuy nhiên trong những cây tái sinh thì có những loài có giá trị thấp, sinh trưởng kém. Do vậy cần có biện pháp khoanh nuôi, bảo vệ, phục hồi rừng bằng cách cấm chăn thả gia súc, lấy củi, đốt phá rừng...áp dụng các biện pháp kỹ thuật lâm sinh cần thiết như chặt tỉa thưa, chặt bớt đi những loài cây phi mục đích, kém giá trị và 1 phần cây bụi thảm tươi xung quanh gốc cây tái sinh để hạn chế sự cạnh tranh về không gian dinh dưỡng với những cây để lại tạo điều kiện cho chúng sinh trưởng tốt nhất, tuy nhiên cũng cần phải giữ lại độ che phủ nhất định để đảm bảo độ ẩm cho đất, giữ đất, và phòng chống xói mòn...</w:t>
      </w:r>
    </w:p>
    <w:p w:rsidR="00747EA7" w:rsidRPr="006B372C" w:rsidRDefault="00747EA7" w:rsidP="005E6598">
      <w:pPr>
        <w:pStyle w:val="ListParagraph"/>
        <w:numPr>
          <w:ilvl w:val="0"/>
          <w:numId w:val="23"/>
        </w:numPr>
        <w:ind w:left="284" w:hanging="284"/>
        <w:jc w:val="both"/>
        <w:rPr>
          <w:rFonts w:cs="Times New Roman"/>
          <w:b/>
          <w:sz w:val="24"/>
          <w:szCs w:val="24"/>
          <w:lang w:val="en-US"/>
        </w:rPr>
      </w:pPr>
      <w:r w:rsidRPr="006B372C">
        <w:rPr>
          <w:rFonts w:cs="Times New Roman"/>
          <w:b/>
          <w:sz w:val="24"/>
          <w:szCs w:val="24"/>
          <w:lang w:val="en-US"/>
        </w:rPr>
        <w:t>Điều tra rừng trồng</w:t>
      </w:r>
    </w:p>
    <w:p w:rsidR="00747EA7" w:rsidRPr="006B372C" w:rsidRDefault="00FC5471" w:rsidP="005E6598">
      <w:pPr>
        <w:pStyle w:val="ListParagraph"/>
        <w:numPr>
          <w:ilvl w:val="0"/>
          <w:numId w:val="31"/>
        </w:numPr>
        <w:ind w:left="284" w:hanging="284"/>
        <w:jc w:val="both"/>
        <w:rPr>
          <w:rFonts w:cs="Times New Roman"/>
          <w:i/>
          <w:sz w:val="24"/>
          <w:szCs w:val="24"/>
          <w:lang w:val="en-US"/>
        </w:rPr>
      </w:pPr>
      <w:r w:rsidRPr="006B372C">
        <w:rPr>
          <w:rFonts w:cs="Times New Roman"/>
          <w:i/>
          <w:sz w:val="24"/>
          <w:szCs w:val="24"/>
          <w:lang w:val="en-US"/>
        </w:rPr>
        <w:t>Kết quả đo tính các chỉ tiêu tầng cao</w:t>
      </w:r>
    </w:p>
    <w:p w:rsidR="00EA59F7" w:rsidRPr="006B372C" w:rsidRDefault="00FC5471" w:rsidP="00CD4EAE">
      <w:pPr>
        <w:ind w:firstLine="284"/>
        <w:jc w:val="both"/>
        <w:rPr>
          <w:rFonts w:cs="Times New Roman"/>
          <w:sz w:val="24"/>
          <w:szCs w:val="24"/>
          <w:lang w:val="en-US"/>
        </w:rPr>
      </w:pPr>
      <w:r w:rsidRPr="006B372C">
        <w:rPr>
          <w:rFonts w:cs="Times New Roman"/>
          <w:sz w:val="24"/>
          <w:szCs w:val="24"/>
          <w:lang w:val="en-US"/>
        </w:rPr>
        <w:t>Ở khu vực này cây chủ yếu chính là cây thông, với các chỉ tiêu sinh trưở</w:t>
      </w:r>
      <w:r w:rsidR="00EA59F7" w:rsidRPr="006B372C">
        <w:rPr>
          <w:rFonts w:cs="Times New Roman"/>
          <w:sz w:val="24"/>
          <w:szCs w:val="24"/>
          <w:lang w:val="en-US"/>
        </w:rPr>
        <w:t xml:space="preserve">ng như sau: </w:t>
      </w:r>
      <w:r w:rsidR="00EA59F7" w:rsidRPr="006B372C">
        <w:rPr>
          <w:rFonts w:cs="Times New Roman"/>
          <w:position w:val="-12"/>
          <w:sz w:val="24"/>
          <w:szCs w:val="24"/>
        </w:rPr>
        <w:object w:dxaOrig="1080" w:dyaOrig="360">
          <v:shape id="_x0000_i1043" type="#_x0000_t75" style="width:69.25pt;height:22.85pt" o:ole="">
            <v:imagedata r:id="rId42" o:title=""/>
          </v:shape>
          <o:OLEObject Type="Embed" ProgID="Equation.DSMT4" ShapeID="_x0000_i1043" DrawAspect="Content" ObjectID="_1484116467" r:id="rId43"/>
        </w:object>
      </w:r>
    </w:p>
    <w:p w:rsidR="00EA59F7" w:rsidRPr="006B372C" w:rsidRDefault="00EA59F7" w:rsidP="00CD4EAE">
      <w:pPr>
        <w:ind w:firstLine="993"/>
        <w:jc w:val="both"/>
        <w:rPr>
          <w:rFonts w:cs="Times New Roman"/>
          <w:sz w:val="24"/>
          <w:szCs w:val="24"/>
          <w:lang w:val="en-US"/>
        </w:rPr>
      </w:pPr>
      <w:r w:rsidRPr="006B372C">
        <w:rPr>
          <w:rFonts w:cs="Times New Roman"/>
          <w:position w:val="-12"/>
          <w:sz w:val="24"/>
          <w:szCs w:val="24"/>
        </w:rPr>
        <w:object w:dxaOrig="1080" w:dyaOrig="360">
          <v:shape id="_x0000_i1044" type="#_x0000_t75" style="width:70.6pt;height:22.85pt" o:ole="">
            <v:imagedata r:id="rId44" o:title=""/>
          </v:shape>
          <o:OLEObject Type="Embed" ProgID="Equation.DSMT4" ShapeID="_x0000_i1044" DrawAspect="Content" ObjectID="_1484116468" r:id="rId45"/>
        </w:object>
      </w:r>
    </w:p>
    <w:p w:rsidR="00EA59F7" w:rsidRPr="006B372C" w:rsidRDefault="00EA59F7" w:rsidP="00CD4EAE">
      <w:pPr>
        <w:ind w:firstLine="993"/>
        <w:jc w:val="both"/>
        <w:rPr>
          <w:rFonts w:cs="Times New Roman"/>
          <w:sz w:val="24"/>
          <w:szCs w:val="24"/>
          <w:lang w:val="en-US"/>
        </w:rPr>
      </w:pPr>
      <w:r w:rsidRPr="006B372C">
        <w:rPr>
          <w:rFonts w:cs="Times New Roman"/>
          <w:position w:val="-12"/>
          <w:sz w:val="24"/>
          <w:szCs w:val="24"/>
        </w:rPr>
        <w:object w:dxaOrig="920" w:dyaOrig="360">
          <v:shape id="_x0000_i1045" type="#_x0000_t75" style="width:60.25pt;height:22.85pt" o:ole="">
            <v:imagedata r:id="rId46" o:title=""/>
          </v:shape>
          <o:OLEObject Type="Embed" ProgID="Equation.DSMT4" ShapeID="_x0000_i1045" DrawAspect="Content" ObjectID="_1484116469" r:id="rId47"/>
        </w:object>
      </w:r>
    </w:p>
    <w:p w:rsidR="00EA59F7" w:rsidRPr="006B372C" w:rsidRDefault="00EA59F7" w:rsidP="00CD4EAE">
      <w:pPr>
        <w:ind w:firstLine="993"/>
        <w:jc w:val="both"/>
        <w:rPr>
          <w:rFonts w:cs="Times New Roman"/>
          <w:sz w:val="24"/>
          <w:szCs w:val="24"/>
          <w:lang w:val="en-US"/>
        </w:rPr>
      </w:pPr>
      <w:r w:rsidRPr="006B372C">
        <w:rPr>
          <w:rFonts w:cs="Times New Roman"/>
          <w:sz w:val="24"/>
          <w:szCs w:val="24"/>
          <w:lang w:val="en-US"/>
        </w:rPr>
        <w:t>Độ tàn che theo phương pháp cho điểm thì độ tàn che là 0,51; còn độ tàn che theo phương pháp trắc đồ bằng là</w:t>
      </w:r>
    </w:p>
    <w:p w:rsidR="00EA59F7" w:rsidRPr="006B372C" w:rsidRDefault="00EA59F7" w:rsidP="00CD4EAE">
      <w:pPr>
        <w:ind w:firstLine="284"/>
        <w:jc w:val="both"/>
        <w:rPr>
          <w:rFonts w:cs="Times New Roman"/>
          <w:sz w:val="24"/>
          <w:szCs w:val="24"/>
          <w:lang w:val="en-US"/>
        </w:rPr>
      </w:pPr>
      <w:r w:rsidRPr="006B372C">
        <w:rPr>
          <w:rFonts w:cs="Times New Roman"/>
          <w:sz w:val="24"/>
          <w:szCs w:val="24"/>
          <w:lang w:val="en-US"/>
        </w:rPr>
        <w:lastRenderedPageBreak/>
        <w:t>Các chỉ tiêu thống kê, sai tiêu chuẩn, phương pháp và quy luật phân bố số cây theo đường kính (N/D</w:t>
      </w:r>
      <w:r w:rsidRPr="006B372C">
        <w:rPr>
          <w:rFonts w:cs="Times New Roman"/>
          <w:sz w:val="24"/>
          <w:szCs w:val="24"/>
          <w:vertAlign w:val="subscript"/>
          <w:lang w:val="en-US"/>
        </w:rPr>
        <w:t>1.3</w:t>
      </w:r>
      <w:r w:rsidRPr="006B372C">
        <w:rPr>
          <w:rFonts w:cs="Times New Roman"/>
          <w:sz w:val="24"/>
          <w:szCs w:val="24"/>
          <w:lang w:val="en-US"/>
        </w:rPr>
        <w:t>) và quy luật phân bố số cây theo chiều cao (N/H) và biểu đồ của chúng được mô tả ở biểu sau:</w:t>
      </w:r>
    </w:p>
    <w:p w:rsidR="00FC5471" w:rsidRPr="006B372C" w:rsidRDefault="00150BC8" w:rsidP="00CD4EAE">
      <w:pPr>
        <w:ind w:firstLine="284"/>
        <w:jc w:val="both"/>
        <w:rPr>
          <w:rFonts w:cs="Times New Roman"/>
          <w:sz w:val="24"/>
          <w:szCs w:val="24"/>
          <w:lang w:val="en-US"/>
        </w:rPr>
      </w:pPr>
      <w:r w:rsidRPr="006B372C">
        <w:rPr>
          <w:rFonts w:cs="Times New Roman"/>
          <w:sz w:val="24"/>
          <w:szCs w:val="24"/>
          <w:lang w:val="en-US"/>
        </w:rPr>
        <w:t>Trường hợp mẫu lớn (n&gt;30)</w:t>
      </w:r>
    </w:p>
    <w:p w:rsidR="00D43A73" w:rsidRPr="006B372C" w:rsidRDefault="00150BC8" w:rsidP="00CD4EAE">
      <w:pPr>
        <w:pStyle w:val="ListParagraph"/>
        <w:numPr>
          <w:ilvl w:val="0"/>
          <w:numId w:val="30"/>
        </w:numPr>
        <w:jc w:val="both"/>
        <w:rPr>
          <w:rFonts w:cs="Times New Roman"/>
          <w:i/>
          <w:sz w:val="24"/>
          <w:szCs w:val="24"/>
          <w:lang w:val="en-US"/>
        </w:rPr>
      </w:pPr>
      <w:r w:rsidRPr="006B372C">
        <w:rPr>
          <w:rFonts w:cs="Times New Roman"/>
          <w:i/>
          <w:sz w:val="24"/>
          <w:szCs w:val="24"/>
          <w:lang w:val="en-US"/>
        </w:rPr>
        <w:t>Với chỉ tiêu D</w:t>
      </w:r>
      <w:r w:rsidRPr="006B372C">
        <w:rPr>
          <w:rFonts w:cs="Times New Roman"/>
          <w:i/>
          <w:sz w:val="24"/>
          <w:szCs w:val="24"/>
          <w:vertAlign w:val="subscript"/>
          <w:lang w:val="en-US"/>
        </w:rPr>
        <w:t>1.3</w:t>
      </w:r>
    </w:p>
    <w:tbl>
      <w:tblPr>
        <w:tblW w:w="7211" w:type="dxa"/>
        <w:tblInd w:w="93" w:type="dxa"/>
        <w:tblLook w:val="04A0"/>
      </w:tblPr>
      <w:tblGrid>
        <w:gridCol w:w="2283"/>
        <w:gridCol w:w="1080"/>
        <w:gridCol w:w="1384"/>
        <w:gridCol w:w="1080"/>
        <w:gridCol w:w="1384"/>
      </w:tblGrid>
      <w:tr w:rsidR="00D43A73" w:rsidRPr="006B372C" w:rsidTr="005E6598">
        <w:trPr>
          <w:trHeight w:val="285"/>
        </w:trPr>
        <w:tc>
          <w:tcPr>
            <w:tcW w:w="2283"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Số tổ</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m</w:t>
            </w:r>
          </w:p>
        </w:tc>
        <w:tc>
          <w:tcPr>
            <w:tcW w:w="1384"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384"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r>
      <w:tr w:rsidR="00D43A73" w:rsidRPr="006B372C" w:rsidTr="005E6598">
        <w:trPr>
          <w:trHeight w:val="285"/>
        </w:trPr>
        <w:tc>
          <w:tcPr>
            <w:tcW w:w="2283"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Cự li tổ</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k</w:t>
            </w:r>
          </w:p>
        </w:tc>
        <w:tc>
          <w:tcPr>
            <w:tcW w:w="1384"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384"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r>
      <w:tr w:rsidR="00D43A73" w:rsidRPr="006B372C" w:rsidTr="005E6598">
        <w:trPr>
          <w:trHeight w:val="285"/>
        </w:trPr>
        <w:tc>
          <w:tcPr>
            <w:tcW w:w="2283"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384"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384"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r>
      <w:tr w:rsidR="00D43A73" w:rsidRPr="006B372C" w:rsidTr="005E6598">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Cự li tổ</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xi</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fi</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xi*fi</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fi*xi^2</w:t>
            </w:r>
          </w:p>
        </w:tc>
      </w:tr>
      <w:tr w:rsidR="00D43A73" w:rsidRPr="006B372C" w:rsidTr="005E6598">
        <w:trPr>
          <w:trHeight w:val="28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6.0-9.0</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7.5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11</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82.5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618.75</w:t>
            </w:r>
          </w:p>
        </w:tc>
      </w:tr>
      <w:tr w:rsidR="00D43A73" w:rsidRPr="006B372C" w:rsidTr="005E6598">
        <w:trPr>
          <w:trHeight w:val="28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9.0-12.0</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10.5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94.5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992.25</w:t>
            </w:r>
          </w:p>
        </w:tc>
      </w:tr>
      <w:tr w:rsidR="00D43A73" w:rsidRPr="006B372C" w:rsidTr="005E6598">
        <w:trPr>
          <w:trHeight w:val="28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12.0-15.0</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13.5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8</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108</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1458</w:t>
            </w:r>
          </w:p>
        </w:tc>
      </w:tr>
      <w:tr w:rsidR="00D43A73" w:rsidRPr="006B372C" w:rsidTr="005E6598">
        <w:trPr>
          <w:trHeight w:val="37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15.0-18.0</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16.5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12</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198</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3267</w:t>
            </w:r>
          </w:p>
        </w:tc>
      </w:tr>
      <w:tr w:rsidR="00D43A73" w:rsidRPr="006B372C" w:rsidTr="005E6598">
        <w:trPr>
          <w:trHeight w:val="37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18.0-21.0</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19.5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7</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136.5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2661.75</w:t>
            </w:r>
          </w:p>
        </w:tc>
      </w:tr>
      <w:tr w:rsidR="00D43A73" w:rsidRPr="006B372C" w:rsidTr="005E6598">
        <w:trPr>
          <w:trHeight w:val="37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21.0-24.0</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22.5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6</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135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3037.5</w:t>
            </w:r>
          </w:p>
        </w:tc>
      </w:tr>
      <w:tr w:rsidR="00D43A73" w:rsidRPr="006B372C" w:rsidTr="005E6598">
        <w:trPr>
          <w:trHeight w:val="37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24.0-27.0</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25.5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76.5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1950.75</w:t>
            </w:r>
          </w:p>
        </w:tc>
      </w:tr>
      <w:tr w:rsidR="00D43A73" w:rsidRPr="006B372C" w:rsidTr="005E6598">
        <w:trPr>
          <w:trHeight w:val="37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27.0-30.0</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28.5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57</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1624.5</w:t>
            </w:r>
          </w:p>
        </w:tc>
      </w:tr>
      <w:tr w:rsidR="00D43A73" w:rsidRPr="006B372C" w:rsidTr="005E6598">
        <w:trPr>
          <w:trHeight w:val="37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30.0-33.0</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31.5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31.5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992.25</w:t>
            </w:r>
          </w:p>
        </w:tc>
      </w:tr>
      <w:tr w:rsidR="00D43A73" w:rsidRPr="006B372C" w:rsidTr="005E6598">
        <w:trPr>
          <w:trHeight w:val="37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Tổng</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 </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59</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919.5</w:t>
            </w:r>
          </w:p>
        </w:tc>
        <w:tc>
          <w:tcPr>
            <w:tcW w:w="138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16602.75</w:t>
            </w:r>
          </w:p>
        </w:tc>
      </w:tr>
      <w:tr w:rsidR="00D43A73" w:rsidRPr="006B372C" w:rsidTr="005E6598">
        <w:trPr>
          <w:trHeight w:val="375"/>
        </w:trPr>
        <w:tc>
          <w:tcPr>
            <w:tcW w:w="2283"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Suy ra:</w:t>
            </w:r>
          </w:p>
        </w:tc>
        <w:tc>
          <w:tcPr>
            <w:tcW w:w="1080"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Xtb</w:t>
            </w:r>
          </w:p>
        </w:tc>
        <w:tc>
          <w:tcPr>
            <w:tcW w:w="1384"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19.5</w:t>
            </w:r>
          </w:p>
        </w:tc>
        <w:tc>
          <w:tcPr>
            <w:tcW w:w="1080"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p>
        </w:tc>
        <w:tc>
          <w:tcPr>
            <w:tcW w:w="1384"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p>
        </w:tc>
      </w:tr>
      <w:tr w:rsidR="00D43A73" w:rsidRPr="006B372C" w:rsidTr="005E6598">
        <w:trPr>
          <w:trHeight w:val="375"/>
        </w:trPr>
        <w:tc>
          <w:tcPr>
            <w:tcW w:w="2283"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Tổng biến động:</w:t>
            </w:r>
          </w:p>
        </w:tc>
        <w:tc>
          <w:tcPr>
            <w:tcW w:w="1080"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Qx</w:t>
            </w:r>
          </w:p>
        </w:tc>
        <w:tc>
          <w:tcPr>
            <w:tcW w:w="1384"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2272.576</w:t>
            </w:r>
          </w:p>
        </w:tc>
        <w:tc>
          <w:tcPr>
            <w:tcW w:w="1080"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p>
        </w:tc>
        <w:tc>
          <w:tcPr>
            <w:tcW w:w="1384"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p>
        </w:tc>
      </w:tr>
      <w:tr w:rsidR="00D43A73" w:rsidRPr="006B372C" w:rsidTr="005E6598">
        <w:trPr>
          <w:trHeight w:val="375"/>
        </w:trPr>
        <w:tc>
          <w:tcPr>
            <w:tcW w:w="2283"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Sai tiêu chuẩn:</w:t>
            </w:r>
          </w:p>
        </w:tc>
        <w:tc>
          <w:tcPr>
            <w:tcW w:w="1080"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w:t>
            </w:r>
          </w:p>
        </w:tc>
        <w:tc>
          <w:tcPr>
            <w:tcW w:w="1384"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6.259581</w:t>
            </w:r>
          </w:p>
        </w:tc>
        <w:tc>
          <w:tcPr>
            <w:tcW w:w="1080"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p>
        </w:tc>
        <w:tc>
          <w:tcPr>
            <w:tcW w:w="1384"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p>
        </w:tc>
      </w:tr>
      <w:tr w:rsidR="00D43A73" w:rsidRPr="006B372C" w:rsidTr="005E6598">
        <w:trPr>
          <w:trHeight w:val="375"/>
        </w:trPr>
        <w:tc>
          <w:tcPr>
            <w:tcW w:w="2283"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ind w:right="-675"/>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Hệ số biến động:</w:t>
            </w:r>
          </w:p>
        </w:tc>
        <w:tc>
          <w:tcPr>
            <w:tcW w:w="1080"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w:t>
            </w:r>
          </w:p>
        </w:tc>
        <w:tc>
          <w:tcPr>
            <w:tcW w:w="1384"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32</w:t>
            </w:r>
            <w:r w:rsidR="008375C2" w:rsidRPr="006B372C">
              <w:rPr>
                <w:rFonts w:eastAsia="Times New Roman" w:cs="Times New Roman"/>
                <w:color w:val="000000"/>
                <w:sz w:val="24"/>
                <w:szCs w:val="24"/>
                <w:lang w:val="en-US" w:eastAsia="vi-VN"/>
              </w:rPr>
              <w:t>.</w:t>
            </w:r>
            <w:r w:rsidRPr="006B372C">
              <w:rPr>
                <w:rFonts w:eastAsia="Times New Roman" w:cs="Times New Roman"/>
                <w:color w:val="000000"/>
                <w:sz w:val="24"/>
                <w:szCs w:val="24"/>
                <w:lang w:eastAsia="vi-VN"/>
              </w:rPr>
              <w:t>1004</w:t>
            </w:r>
          </w:p>
        </w:tc>
        <w:tc>
          <w:tcPr>
            <w:tcW w:w="1080"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p>
        </w:tc>
        <w:tc>
          <w:tcPr>
            <w:tcW w:w="1384"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p>
        </w:tc>
      </w:tr>
      <w:tr w:rsidR="00D43A73" w:rsidRPr="006B372C" w:rsidTr="005E6598">
        <w:trPr>
          <w:trHeight w:val="375"/>
        </w:trPr>
        <w:tc>
          <w:tcPr>
            <w:tcW w:w="2283"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Phạm vi biến động:</w:t>
            </w:r>
          </w:p>
        </w:tc>
        <w:tc>
          <w:tcPr>
            <w:tcW w:w="1080"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R</w:t>
            </w:r>
          </w:p>
        </w:tc>
        <w:tc>
          <w:tcPr>
            <w:tcW w:w="1384"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26.5</w:t>
            </w:r>
          </w:p>
        </w:tc>
        <w:tc>
          <w:tcPr>
            <w:tcW w:w="1080"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p>
        </w:tc>
        <w:tc>
          <w:tcPr>
            <w:tcW w:w="1384" w:type="dxa"/>
            <w:tcBorders>
              <w:top w:val="nil"/>
              <w:left w:val="nil"/>
              <w:bottom w:val="nil"/>
              <w:right w:val="nil"/>
            </w:tcBorders>
            <w:shd w:val="clear" w:color="auto" w:fill="auto"/>
            <w:noWrap/>
            <w:vAlign w:val="bottom"/>
            <w:hideMark/>
          </w:tcPr>
          <w:p w:rsidR="00D43A73" w:rsidRPr="006B372C" w:rsidRDefault="00D43A73" w:rsidP="004F25AF">
            <w:pPr>
              <w:spacing w:after="0" w:line="240" w:lineRule="auto"/>
              <w:jc w:val="both"/>
              <w:rPr>
                <w:rFonts w:eastAsia="Times New Roman" w:cs="Times New Roman"/>
                <w:color w:val="000000"/>
                <w:sz w:val="24"/>
                <w:szCs w:val="24"/>
                <w:lang w:eastAsia="vi-VN"/>
              </w:rPr>
            </w:pPr>
          </w:p>
        </w:tc>
      </w:tr>
    </w:tbl>
    <w:p w:rsidR="00D43A73" w:rsidRPr="006B372C" w:rsidRDefault="004F25AF" w:rsidP="004F25AF">
      <w:pPr>
        <w:jc w:val="both"/>
        <w:rPr>
          <w:rFonts w:cs="Times New Roman"/>
          <w:sz w:val="24"/>
          <w:szCs w:val="24"/>
          <w:lang w:val="en-US"/>
        </w:rPr>
      </w:pPr>
      <w:r>
        <w:rPr>
          <w:rFonts w:cs="Times New Roman"/>
          <w:sz w:val="24"/>
          <w:szCs w:val="24"/>
          <w:lang w:val="en-US"/>
        </w:rPr>
        <w:t xml:space="preserve"> </w:t>
      </w:r>
      <w:r w:rsidR="00D43A73" w:rsidRPr="006B372C">
        <w:rPr>
          <w:rFonts w:cs="Times New Roman"/>
          <w:sz w:val="24"/>
          <w:szCs w:val="24"/>
          <w:lang w:val="en-US"/>
        </w:rPr>
        <w:t>Cấu trúc N/D:</w:t>
      </w:r>
    </w:p>
    <w:p w:rsidR="00150BC8" w:rsidRDefault="00D27287" w:rsidP="00CD4EAE">
      <w:pPr>
        <w:jc w:val="both"/>
        <w:rPr>
          <w:rFonts w:cs="Times New Roman"/>
          <w:i/>
          <w:sz w:val="24"/>
          <w:szCs w:val="24"/>
          <w:lang w:val="en-US"/>
        </w:rPr>
      </w:pPr>
      <w:r w:rsidRPr="006B372C">
        <w:rPr>
          <w:rFonts w:cs="Times New Roman"/>
          <w:noProof/>
          <w:sz w:val="24"/>
          <w:szCs w:val="24"/>
          <w:lang w:val="en-US"/>
        </w:rPr>
        <w:drawing>
          <wp:inline distT="0" distB="0" distL="0" distR="0">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D27287" w:rsidRPr="006B372C" w:rsidRDefault="006B372C" w:rsidP="00CD4EAE">
      <w:pPr>
        <w:pStyle w:val="ListParagraph"/>
        <w:numPr>
          <w:ilvl w:val="0"/>
          <w:numId w:val="30"/>
        </w:numPr>
        <w:jc w:val="both"/>
        <w:rPr>
          <w:rFonts w:cs="Times New Roman"/>
          <w:i/>
          <w:sz w:val="24"/>
          <w:szCs w:val="24"/>
          <w:lang w:val="en-US"/>
        </w:rPr>
      </w:pPr>
      <w:r>
        <w:rPr>
          <w:rFonts w:cs="Times New Roman"/>
          <w:i/>
          <w:sz w:val="24"/>
          <w:szCs w:val="24"/>
          <w:lang w:val="en-US"/>
        </w:rPr>
        <w:lastRenderedPageBreak/>
        <w:t>V</w:t>
      </w:r>
      <w:r w:rsidR="00D27287" w:rsidRPr="006B372C">
        <w:rPr>
          <w:rFonts w:cs="Times New Roman"/>
          <w:i/>
          <w:sz w:val="24"/>
          <w:szCs w:val="24"/>
          <w:lang w:val="en-US"/>
        </w:rPr>
        <w:t>ới chỉ tiêu H</w:t>
      </w:r>
      <w:r w:rsidR="00D27287" w:rsidRPr="006B372C">
        <w:rPr>
          <w:rFonts w:cs="Times New Roman"/>
          <w:i/>
          <w:sz w:val="24"/>
          <w:szCs w:val="24"/>
          <w:vertAlign w:val="subscript"/>
          <w:lang w:val="en-US"/>
        </w:rPr>
        <w:t>vn</w:t>
      </w:r>
    </w:p>
    <w:tbl>
      <w:tblPr>
        <w:tblW w:w="6394" w:type="dxa"/>
        <w:tblInd w:w="93" w:type="dxa"/>
        <w:tblLook w:val="04A0"/>
      </w:tblPr>
      <w:tblGrid>
        <w:gridCol w:w="2020"/>
        <w:gridCol w:w="1080"/>
        <w:gridCol w:w="1134"/>
        <w:gridCol w:w="1080"/>
        <w:gridCol w:w="1080"/>
      </w:tblGrid>
      <w:tr w:rsidR="00D43A73" w:rsidRPr="006B372C" w:rsidTr="00D43A73">
        <w:trPr>
          <w:trHeight w:val="285"/>
        </w:trPr>
        <w:tc>
          <w:tcPr>
            <w:tcW w:w="202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Số tổ</w:t>
            </w:r>
          </w:p>
        </w:tc>
        <w:tc>
          <w:tcPr>
            <w:tcW w:w="1080" w:type="dxa"/>
            <w:tcBorders>
              <w:top w:val="nil"/>
              <w:left w:val="nil"/>
              <w:bottom w:val="nil"/>
              <w:right w:val="nil"/>
            </w:tcBorders>
            <w:shd w:val="clear" w:color="auto" w:fill="auto"/>
            <w:noWrap/>
            <w:vAlign w:val="bottom"/>
            <w:hideMark/>
          </w:tcPr>
          <w:p w:rsidR="00D43A73" w:rsidRPr="006B372C" w:rsidRDefault="00715D01"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M</w:t>
            </w:r>
          </w:p>
        </w:tc>
        <w:tc>
          <w:tcPr>
            <w:tcW w:w="1134"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r>
      <w:tr w:rsidR="00D43A73" w:rsidRPr="006B372C" w:rsidTr="00D43A73">
        <w:trPr>
          <w:trHeight w:val="285"/>
        </w:trPr>
        <w:tc>
          <w:tcPr>
            <w:tcW w:w="202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Cự li tổ</w:t>
            </w:r>
          </w:p>
        </w:tc>
        <w:tc>
          <w:tcPr>
            <w:tcW w:w="1080" w:type="dxa"/>
            <w:tcBorders>
              <w:top w:val="nil"/>
              <w:left w:val="nil"/>
              <w:bottom w:val="nil"/>
              <w:right w:val="nil"/>
            </w:tcBorders>
            <w:shd w:val="clear" w:color="auto" w:fill="auto"/>
            <w:noWrap/>
            <w:vAlign w:val="bottom"/>
            <w:hideMark/>
          </w:tcPr>
          <w:p w:rsidR="00D43A73" w:rsidRPr="006B372C" w:rsidRDefault="00715D01"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K</w:t>
            </w:r>
          </w:p>
        </w:tc>
        <w:tc>
          <w:tcPr>
            <w:tcW w:w="1134"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1.1</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r>
      <w:tr w:rsidR="00D43A73" w:rsidRPr="006B372C" w:rsidTr="00D43A73">
        <w:trPr>
          <w:trHeight w:val="285"/>
        </w:trPr>
        <w:tc>
          <w:tcPr>
            <w:tcW w:w="202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134"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r>
      <w:tr w:rsidR="00D43A73" w:rsidRPr="006B372C" w:rsidTr="00D43A73">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Cự li tổ</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43A73" w:rsidRPr="006B372C" w:rsidRDefault="00715D01"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X</w:t>
            </w:r>
            <w:r w:rsidR="00D43A73" w:rsidRPr="006B372C">
              <w:rPr>
                <w:rFonts w:eastAsia="Times New Roman" w:cs="Times New Roman"/>
                <w:b/>
                <w:bCs/>
                <w:color w:val="000000"/>
                <w:sz w:val="24"/>
                <w:szCs w:val="24"/>
                <w:lang w:eastAsia="vi-VN"/>
              </w:rPr>
              <w:t>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fi</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xi*fi</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fi*xi^2</w:t>
            </w:r>
          </w:p>
        </w:tc>
      </w:tr>
      <w:tr w:rsidR="00D43A73" w:rsidRPr="006B372C" w:rsidTr="00D43A73">
        <w:trPr>
          <w:trHeight w:val="28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7.0-8.1</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7.5</w:t>
            </w:r>
          </w:p>
        </w:tc>
        <w:tc>
          <w:tcPr>
            <w:tcW w:w="113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7</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52.5</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393.75</w:t>
            </w:r>
          </w:p>
        </w:tc>
      </w:tr>
      <w:tr w:rsidR="00D43A73" w:rsidRPr="006B372C" w:rsidTr="00D43A73">
        <w:trPr>
          <w:trHeight w:val="28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8.1-9.2</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8.6</w:t>
            </w:r>
          </w:p>
        </w:tc>
        <w:tc>
          <w:tcPr>
            <w:tcW w:w="113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5</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43</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369.8</w:t>
            </w:r>
          </w:p>
        </w:tc>
      </w:tr>
      <w:tr w:rsidR="00D43A73" w:rsidRPr="006B372C" w:rsidTr="00D43A73">
        <w:trPr>
          <w:trHeight w:val="28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9.2-10.3</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9.7</w:t>
            </w:r>
          </w:p>
        </w:tc>
        <w:tc>
          <w:tcPr>
            <w:tcW w:w="113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5</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48.5</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470.45</w:t>
            </w:r>
          </w:p>
        </w:tc>
      </w:tr>
      <w:tr w:rsidR="00D43A73" w:rsidRPr="006B372C" w:rsidTr="00D43A73">
        <w:trPr>
          <w:trHeight w:val="37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10.3-11.4</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10.8</w:t>
            </w:r>
          </w:p>
        </w:tc>
        <w:tc>
          <w:tcPr>
            <w:tcW w:w="113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15</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162</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1749.6</w:t>
            </w:r>
          </w:p>
        </w:tc>
      </w:tr>
      <w:tr w:rsidR="00D43A73" w:rsidRPr="006B372C" w:rsidTr="00D43A73">
        <w:trPr>
          <w:trHeight w:val="37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11.4-12.5</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11.9</w:t>
            </w:r>
          </w:p>
        </w:tc>
        <w:tc>
          <w:tcPr>
            <w:tcW w:w="113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14</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166.6</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1982.54</w:t>
            </w:r>
          </w:p>
        </w:tc>
      </w:tr>
      <w:tr w:rsidR="00D43A73" w:rsidRPr="006B372C" w:rsidTr="00D43A73">
        <w:trPr>
          <w:trHeight w:val="37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12.5-13.6</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13</w:t>
            </w:r>
          </w:p>
        </w:tc>
        <w:tc>
          <w:tcPr>
            <w:tcW w:w="113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117</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1521</w:t>
            </w:r>
          </w:p>
        </w:tc>
      </w:tr>
      <w:tr w:rsidR="00D43A73" w:rsidRPr="006B372C" w:rsidTr="00D43A73">
        <w:trPr>
          <w:trHeight w:val="37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13.6-14.7</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14.1</w:t>
            </w:r>
          </w:p>
        </w:tc>
        <w:tc>
          <w:tcPr>
            <w:tcW w:w="113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14.1</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198.81</w:t>
            </w:r>
          </w:p>
        </w:tc>
      </w:tr>
      <w:tr w:rsidR="00D43A73" w:rsidRPr="006B372C" w:rsidTr="00D43A73">
        <w:trPr>
          <w:trHeight w:val="37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14.7-15.8</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15.2</w:t>
            </w:r>
          </w:p>
        </w:tc>
        <w:tc>
          <w:tcPr>
            <w:tcW w:w="113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15.2</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231.04</w:t>
            </w:r>
          </w:p>
        </w:tc>
      </w:tr>
      <w:tr w:rsidR="00D43A73" w:rsidRPr="006B372C" w:rsidTr="00D43A73">
        <w:trPr>
          <w:trHeight w:val="37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15.8-16.9</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16.3</w:t>
            </w:r>
          </w:p>
        </w:tc>
        <w:tc>
          <w:tcPr>
            <w:tcW w:w="113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16.3</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265.69</w:t>
            </w:r>
          </w:p>
        </w:tc>
      </w:tr>
      <w:tr w:rsidR="00D43A73" w:rsidRPr="006B372C" w:rsidTr="00D43A73">
        <w:trPr>
          <w:trHeight w:val="37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Tổng</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 </w:t>
            </w:r>
          </w:p>
        </w:tc>
        <w:tc>
          <w:tcPr>
            <w:tcW w:w="1134"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 </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635.2</w:t>
            </w:r>
          </w:p>
        </w:tc>
        <w:tc>
          <w:tcPr>
            <w:tcW w:w="1080" w:type="dxa"/>
            <w:tcBorders>
              <w:top w:val="nil"/>
              <w:left w:val="nil"/>
              <w:bottom w:val="single" w:sz="4" w:space="0" w:color="auto"/>
              <w:right w:val="single" w:sz="4" w:space="0" w:color="auto"/>
            </w:tcBorders>
            <w:shd w:val="clear" w:color="auto" w:fill="auto"/>
            <w:noWrap/>
            <w:vAlign w:val="bottom"/>
            <w:hideMark/>
          </w:tcPr>
          <w:p w:rsidR="00D43A73" w:rsidRPr="006B372C" w:rsidRDefault="00D43A73" w:rsidP="00CD4EAE">
            <w:pPr>
              <w:spacing w:after="0" w:line="240" w:lineRule="auto"/>
              <w:jc w:val="both"/>
              <w:rPr>
                <w:rFonts w:eastAsia="Times New Roman" w:cs="Times New Roman"/>
                <w:b/>
                <w:bCs/>
                <w:color w:val="000000"/>
                <w:sz w:val="24"/>
                <w:szCs w:val="24"/>
                <w:lang w:eastAsia="vi-VN"/>
              </w:rPr>
            </w:pPr>
            <w:r w:rsidRPr="006B372C">
              <w:rPr>
                <w:rFonts w:eastAsia="Times New Roman" w:cs="Times New Roman"/>
                <w:b/>
                <w:bCs/>
                <w:color w:val="000000"/>
                <w:sz w:val="24"/>
                <w:szCs w:val="24"/>
                <w:lang w:eastAsia="vi-VN"/>
              </w:rPr>
              <w:t>7182.68</w:t>
            </w:r>
          </w:p>
        </w:tc>
      </w:tr>
      <w:tr w:rsidR="00D43A73" w:rsidRPr="006B372C" w:rsidTr="00D43A73">
        <w:trPr>
          <w:trHeight w:val="375"/>
        </w:trPr>
        <w:tc>
          <w:tcPr>
            <w:tcW w:w="2020" w:type="dxa"/>
            <w:tcBorders>
              <w:top w:val="nil"/>
              <w:left w:val="nil"/>
              <w:bottom w:val="nil"/>
              <w:right w:val="nil"/>
            </w:tcBorders>
            <w:shd w:val="clear" w:color="auto" w:fill="auto"/>
            <w:noWrap/>
            <w:vAlign w:val="bottom"/>
            <w:hideMark/>
          </w:tcPr>
          <w:p w:rsidR="00D43A73" w:rsidRPr="006B372C" w:rsidRDefault="00D43A73" w:rsidP="005E6598">
            <w:pPr>
              <w:tabs>
                <w:tab w:val="left" w:pos="2742"/>
              </w:tabs>
              <w:spacing w:after="0" w:line="240" w:lineRule="auto"/>
              <w:ind w:left="49"/>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Suy ra:</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Xtb</w:t>
            </w:r>
          </w:p>
        </w:tc>
        <w:tc>
          <w:tcPr>
            <w:tcW w:w="1134"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11.9</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r>
      <w:tr w:rsidR="00D43A73" w:rsidRPr="006B372C" w:rsidTr="00D43A73">
        <w:trPr>
          <w:trHeight w:val="375"/>
        </w:trPr>
        <w:tc>
          <w:tcPr>
            <w:tcW w:w="2020" w:type="dxa"/>
            <w:tcBorders>
              <w:top w:val="nil"/>
              <w:left w:val="nil"/>
              <w:bottom w:val="nil"/>
              <w:right w:val="nil"/>
            </w:tcBorders>
            <w:shd w:val="clear" w:color="auto" w:fill="auto"/>
            <w:noWrap/>
            <w:vAlign w:val="bottom"/>
            <w:hideMark/>
          </w:tcPr>
          <w:p w:rsidR="00D43A73" w:rsidRPr="006B372C" w:rsidRDefault="00D43A73" w:rsidP="005E6598">
            <w:pPr>
              <w:tabs>
                <w:tab w:val="left" w:pos="2742"/>
              </w:tabs>
              <w:spacing w:after="0" w:line="240" w:lineRule="auto"/>
              <w:ind w:left="49"/>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Tổng biến động:</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val="en-US" w:eastAsia="vi-VN"/>
              </w:rPr>
            </w:pPr>
            <w:r w:rsidRPr="006B372C">
              <w:rPr>
                <w:rFonts w:eastAsia="Times New Roman" w:cs="Times New Roman"/>
                <w:color w:val="000000"/>
                <w:sz w:val="24"/>
                <w:szCs w:val="24"/>
                <w:lang w:eastAsia="vi-VN"/>
              </w:rPr>
              <w:t>Q</w:t>
            </w:r>
            <w:r w:rsidR="00715D01" w:rsidRPr="006B372C">
              <w:rPr>
                <w:rFonts w:eastAsia="Times New Roman" w:cs="Times New Roman"/>
                <w:color w:val="000000"/>
                <w:sz w:val="24"/>
                <w:szCs w:val="24"/>
                <w:lang w:val="en-US" w:eastAsia="vi-VN"/>
              </w:rPr>
              <w:t>x</w:t>
            </w:r>
          </w:p>
        </w:tc>
        <w:tc>
          <w:tcPr>
            <w:tcW w:w="1134"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7171.914</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r>
      <w:tr w:rsidR="00D43A73" w:rsidRPr="006B372C" w:rsidTr="00D43A73">
        <w:trPr>
          <w:trHeight w:val="375"/>
        </w:trPr>
        <w:tc>
          <w:tcPr>
            <w:tcW w:w="2020" w:type="dxa"/>
            <w:tcBorders>
              <w:top w:val="nil"/>
              <w:left w:val="nil"/>
              <w:bottom w:val="nil"/>
              <w:right w:val="nil"/>
            </w:tcBorders>
            <w:shd w:val="clear" w:color="auto" w:fill="auto"/>
            <w:noWrap/>
            <w:vAlign w:val="bottom"/>
            <w:hideMark/>
          </w:tcPr>
          <w:p w:rsidR="00D43A73" w:rsidRPr="006B372C" w:rsidRDefault="00D43A73" w:rsidP="005E6598">
            <w:pPr>
              <w:tabs>
                <w:tab w:val="left" w:pos="2742"/>
              </w:tabs>
              <w:spacing w:after="0" w:line="240" w:lineRule="auto"/>
              <w:ind w:left="49"/>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Sai tiêu chuẩn:</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w:t>
            </w:r>
          </w:p>
        </w:tc>
        <w:tc>
          <w:tcPr>
            <w:tcW w:w="1134"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11.11997</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r>
      <w:tr w:rsidR="00D43A73" w:rsidRPr="006B372C" w:rsidTr="00D43A73">
        <w:trPr>
          <w:trHeight w:val="375"/>
        </w:trPr>
        <w:tc>
          <w:tcPr>
            <w:tcW w:w="2020" w:type="dxa"/>
            <w:tcBorders>
              <w:top w:val="nil"/>
              <w:left w:val="nil"/>
              <w:bottom w:val="nil"/>
              <w:right w:val="nil"/>
            </w:tcBorders>
            <w:shd w:val="clear" w:color="auto" w:fill="auto"/>
            <w:noWrap/>
            <w:vAlign w:val="bottom"/>
            <w:hideMark/>
          </w:tcPr>
          <w:p w:rsidR="00D43A73" w:rsidRPr="006B372C" w:rsidRDefault="00D43A73" w:rsidP="005E6598">
            <w:pPr>
              <w:tabs>
                <w:tab w:val="left" w:pos="2742"/>
              </w:tabs>
              <w:spacing w:after="0" w:line="240" w:lineRule="auto"/>
              <w:ind w:left="49"/>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Hệ số biến động:</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S%</w:t>
            </w:r>
          </w:p>
        </w:tc>
        <w:tc>
          <w:tcPr>
            <w:tcW w:w="1134"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93</w:t>
            </w:r>
            <w:r w:rsidR="008375C2" w:rsidRPr="006B372C">
              <w:rPr>
                <w:rFonts w:eastAsia="Times New Roman" w:cs="Times New Roman"/>
                <w:color w:val="000000"/>
                <w:sz w:val="24"/>
                <w:szCs w:val="24"/>
                <w:lang w:val="en-US" w:eastAsia="vi-VN"/>
              </w:rPr>
              <w:t>.</w:t>
            </w:r>
            <w:r w:rsidRPr="006B372C">
              <w:rPr>
                <w:rFonts w:eastAsia="Times New Roman" w:cs="Times New Roman"/>
                <w:color w:val="000000"/>
                <w:sz w:val="24"/>
                <w:szCs w:val="24"/>
                <w:lang w:eastAsia="vi-VN"/>
              </w:rPr>
              <w:t>4451</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r>
      <w:tr w:rsidR="00D43A73" w:rsidRPr="006B372C" w:rsidTr="00D43A73">
        <w:trPr>
          <w:trHeight w:val="375"/>
        </w:trPr>
        <w:tc>
          <w:tcPr>
            <w:tcW w:w="2020" w:type="dxa"/>
            <w:tcBorders>
              <w:top w:val="nil"/>
              <w:left w:val="nil"/>
              <w:bottom w:val="nil"/>
              <w:right w:val="nil"/>
            </w:tcBorders>
            <w:shd w:val="clear" w:color="auto" w:fill="auto"/>
            <w:noWrap/>
            <w:vAlign w:val="bottom"/>
            <w:hideMark/>
          </w:tcPr>
          <w:p w:rsidR="00D43A73" w:rsidRPr="006B372C" w:rsidRDefault="00D43A73" w:rsidP="005E6598">
            <w:pPr>
              <w:tabs>
                <w:tab w:val="left" w:pos="2742"/>
              </w:tabs>
              <w:spacing w:after="0" w:line="240" w:lineRule="auto"/>
              <w:ind w:left="49"/>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Phạm vi biến động:</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R</w:t>
            </w:r>
          </w:p>
        </w:tc>
        <w:tc>
          <w:tcPr>
            <w:tcW w:w="1134"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r w:rsidRPr="006B372C">
              <w:rPr>
                <w:rFonts w:eastAsia="Times New Roman" w:cs="Times New Roman"/>
                <w:color w:val="000000"/>
                <w:sz w:val="24"/>
                <w:szCs w:val="24"/>
                <w:lang w:eastAsia="vi-VN"/>
              </w:rPr>
              <w:t>10</w:t>
            </w: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val="en-US" w:eastAsia="vi-VN"/>
              </w:rPr>
            </w:pPr>
          </w:p>
          <w:p w:rsidR="00D43A73" w:rsidRPr="006B372C" w:rsidRDefault="00D43A73" w:rsidP="00CD4EAE">
            <w:pPr>
              <w:spacing w:after="0" w:line="240" w:lineRule="auto"/>
              <w:jc w:val="both"/>
              <w:rPr>
                <w:rFonts w:eastAsia="Times New Roman" w:cs="Times New Roman"/>
                <w:color w:val="000000"/>
                <w:sz w:val="24"/>
                <w:szCs w:val="24"/>
                <w:lang w:val="en-US" w:eastAsia="vi-VN"/>
              </w:rPr>
            </w:pPr>
          </w:p>
          <w:p w:rsidR="00D43A73" w:rsidRPr="006B372C" w:rsidRDefault="00D43A73" w:rsidP="00CD4EAE">
            <w:pPr>
              <w:spacing w:after="0" w:line="240" w:lineRule="auto"/>
              <w:jc w:val="both"/>
              <w:rPr>
                <w:rFonts w:eastAsia="Times New Roman" w:cs="Times New Roman"/>
                <w:color w:val="000000"/>
                <w:sz w:val="24"/>
                <w:szCs w:val="24"/>
                <w:lang w:val="en-US" w:eastAsia="vi-VN"/>
              </w:rPr>
            </w:pPr>
          </w:p>
        </w:tc>
        <w:tc>
          <w:tcPr>
            <w:tcW w:w="1080" w:type="dxa"/>
            <w:tcBorders>
              <w:top w:val="nil"/>
              <w:left w:val="nil"/>
              <w:bottom w:val="nil"/>
              <w:right w:val="nil"/>
            </w:tcBorders>
            <w:shd w:val="clear" w:color="auto" w:fill="auto"/>
            <w:noWrap/>
            <w:vAlign w:val="bottom"/>
            <w:hideMark/>
          </w:tcPr>
          <w:p w:rsidR="00D43A73" w:rsidRPr="006B372C" w:rsidRDefault="00D43A73" w:rsidP="00CD4EAE">
            <w:pPr>
              <w:spacing w:after="0" w:line="240" w:lineRule="auto"/>
              <w:jc w:val="both"/>
              <w:rPr>
                <w:rFonts w:eastAsia="Times New Roman" w:cs="Times New Roman"/>
                <w:color w:val="000000"/>
                <w:sz w:val="24"/>
                <w:szCs w:val="24"/>
                <w:lang w:eastAsia="vi-VN"/>
              </w:rPr>
            </w:pPr>
          </w:p>
        </w:tc>
      </w:tr>
      <w:tr w:rsidR="00D43A73" w:rsidRPr="006B372C" w:rsidTr="00D43A73">
        <w:trPr>
          <w:trHeight w:val="375"/>
        </w:trPr>
        <w:tc>
          <w:tcPr>
            <w:tcW w:w="2020" w:type="dxa"/>
            <w:tcBorders>
              <w:top w:val="nil"/>
              <w:left w:val="nil"/>
              <w:bottom w:val="nil"/>
              <w:right w:val="nil"/>
            </w:tcBorders>
            <w:shd w:val="clear" w:color="auto" w:fill="auto"/>
            <w:noWrap/>
            <w:vAlign w:val="bottom"/>
          </w:tcPr>
          <w:p w:rsidR="00D43A73" w:rsidRPr="006B372C" w:rsidRDefault="00D43A73" w:rsidP="00CD4EAE">
            <w:pPr>
              <w:spacing w:after="0" w:line="240" w:lineRule="auto"/>
              <w:jc w:val="both"/>
              <w:rPr>
                <w:rFonts w:eastAsia="Times New Roman" w:cs="Times New Roman"/>
                <w:color w:val="000000"/>
                <w:sz w:val="24"/>
                <w:szCs w:val="24"/>
                <w:lang w:val="en-US" w:eastAsia="vi-VN"/>
              </w:rPr>
            </w:pPr>
          </w:p>
          <w:p w:rsidR="005E6598" w:rsidRPr="006B372C" w:rsidRDefault="005E6598" w:rsidP="00CD4EAE">
            <w:pPr>
              <w:spacing w:after="0" w:line="240" w:lineRule="auto"/>
              <w:jc w:val="both"/>
              <w:rPr>
                <w:rFonts w:eastAsia="Times New Roman" w:cs="Times New Roman"/>
                <w:color w:val="000000"/>
                <w:sz w:val="24"/>
                <w:szCs w:val="24"/>
                <w:lang w:val="en-US" w:eastAsia="vi-VN"/>
              </w:rPr>
            </w:pPr>
          </w:p>
          <w:p w:rsidR="005E6598" w:rsidRPr="006B372C" w:rsidRDefault="005E6598" w:rsidP="00CD4EAE">
            <w:pPr>
              <w:spacing w:after="0" w:line="240" w:lineRule="auto"/>
              <w:jc w:val="both"/>
              <w:rPr>
                <w:rFonts w:eastAsia="Times New Roman" w:cs="Times New Roman"/>
                <w:color w:val="000000"/>
                <w:sz w:val="24"/>
                <w:szCs w:val="24"/>
                <w:lang w:val="en-US" w:eastAsia="vi-VN"/>
              </w:rPr>
            </w:pPr>
          </w:p>
          <w:p w:rsidR="00D43A73" w:rsidRPr="006B372C" w:rsidRDefault="00D43A73" w:rsidP="00CD4EAE">
            <w:pPr>
              <w:spacing w:after="0" w:line="240" w:lineRule="auto"/>
              <w:jc w:val="both"/>
              <w:rPr>
                <w:rFonts w:eastAsia="Times New Roman" w:cs="Times New Roman"/>
                <w:color w:val="000000"/>
                <w:sz w:val="24"/>
                <w:szCs w:val="24"/>
                <w:lang w:val="en-US" w:eastAsia="vi-VN"/>
              </w:rPr>
            </w:pPr>
            <w:r w:rsidRPr="006B372C">
              <w:rPr>
                <w:rFonts w:eastAsia="Times New Roman" w:cs="Times New Roman"/>
                <w:color w:val="000000"/>
                <w:sz w:val="24"/>
                <w:szCs w:val="24"/>
                <w:lang w:val="en-US" w:eastAsia="vi-VN"/>
              </w:rPr>
              <w:t>Cấu trúc N/H:</w:t>
            </w:r>
          </w:p>
          <w:p w:rsidR="00D43A73" w:rsidRPr="006B372C" w:rsidRDefault="00D43A73" w:rsidP="00CD4EAE">
            <w:pPr>
              <w:spacing w:after="0" w:line="240" w:lineRule="auto"/>
              <w:jc w:val="both"/>
              <w:rPr>
                <w:rFonts w:eastAsia="Times New Roman" w:cs="Times New Roman"/>
                <w:color w:val="000000"/>
                <w:sz w:val="24"/>
                <w:szCs w:val="24"/>
                <w:lang w:val="en-US" w:eastAsia="vi-VN"/>
              </w:rPr>
            </w:pPr>
          </w:p>
        </w:tc>
        <w:tc>
          <w:tcPr>
            <w:tcW w:w="1080" w:type="dxa"/>
            <w:tcBorders>
              <w:top w:val="nil"/>
              <w:left w:val="nil"/>
              <w:bottom w:val="nil"/>
              <w:right w:val="nil"/>
            </w:tcBorders>
            <w:shd w:val="clear" w:color="auto" w:fill="auto"/>
            <w:noWrap/>
            <w:vAlign w:val="bottom"/>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134" w:type="dxa"/>
            <w:tcBorders>
              <w:top w:val="nil"/>
              <w:left w:val="nil"/>
              <w:bottom w:val="nil"/>
              <w:right w:val="nil"/>
            </w:tcBorders>
            <w:shd w:val="clear" w:color="auto" w:fill="auto"/>
            <w:noWrap/>
            <w:vAlign w:val="bottom"/>
          </w:tcPr>
          <w:p w:rsidR="00D43A73" w:rsidRPr="006B372C" w:rsidRDefault="00D43A73" w:rsidP="00CD4EAE">
            <w:pPr>
              <w:spacing w:after="0" w:line="240" w:lineRule="auto"/>
              <w:jc w:val="both"/>
              <w:rPr>
                <w:rFonts w:eastAsia="Times New Roman" w:cs="Times New Roman"/>
                <w:color w:val="000000"/>
                <w:sz w:val="24"/>
                <w:szCs w:val="24"/>
                <w:lang w:eastAsia="vi-VN"/>
              </w:rPr>
            </w:pPr>
          </w:p>
        </w:tc>
        <w:tc>
          <w:tcPr>
            <w:tcW w:w="1080" w:type="dxa"/>
            <w:tcBorders>
              <w:top w:val="nil"/>
              <w:left w:val="nil"/>
              <w:bottom w:val="nil"/>
              <w:right w:val="nil"/>
            </w:tcBorders>
            <w:shd w:val="clear" w:color="auto" w:fill="auto"/>
            <w:noWrap/>
            <w:vAlign w:val="bottom"/>
          </w:tcPr>
          <w:p w:rsidR="00D43A73" w:rsidRPr="006B372C" w:rsidRDefault="00D43A73" w:rsidP="00CD4EAE">
            <w:pPr>
              <w:spacing w:after="0" w:line="240" w:lineRule="auto"/>
              <w:jc w:val="both"/>
              <w:rPr>
                <w:rFonts w:eastAsia="Times New Roman" w:cs="Times New Roman"/>
                <w:color w:val="000000"/>
                <w:sz w:val="24"/>
                <w:szCs w:val="24"/>
                <w:lang w:val="en-US" w:eastAsia="vi-VN"/>
              </w:rPr>
            </w:pPr>
          </w:p>
        </w:tc>
        <w:tc>
          <w:tcPr>
            <w:tcW w:w="1080" w:type="dxa"/>
            <w:tcBorders>
              <w:top w:val="nil"/>
              <w:left w:val="nil"/>
              <w:bottom w:val="nil"/>
              <w:right w:val="nil"/>
            </w:tcBorders>
            <w:shd w:val="clear" w:color="auto" w:fill="auto"/>
            <w:noWrap/>
            <w:vAlign w:val="bottom"/>
          </w:tcPr>
          <w:p w:rsidR="00D43A73" w:rsidRPr="006B372C" w:rsidRDefault="00D43A73" w:rsidP="00CD4EAE">
            <w:pPr>
              <w:spacing w:after="0" w:line="240" w:lineRule="auto"/>
              <w:jc w:val="both"/>
              <w:rPr>
                <w:rFonts w:eastAsia="Times New Roman" w:cs="Times New Roman"/>
                <w:color w:val="000000"/>
                <w:sz w:val="24"/>
                <w:szCs w:val="24"/>
                <w:lang w:eastAsia="vi-VN"/>
              </w:rPr>
            </w:pPr>
          </w:p>
        </w:tc>
      </w:tr>
    </w:tbl>
    <w:p w:rsidR="00D43A73" w:rsidRPr="006B372C" w:rsidRDefault="00D43A73" w:rsidP="00CD4EAE">
      <w:pPr>
        <w:jc w:val="both"/>
        <w:rPr>
          <w:rFonts w:cs="Times New Roman"/>
          <w:i/>
          <w:sz w:val="24"/>
          <w:szCs w:val="24"/>
          <w:lang w:val="en-US"/>
        </w:rPr>
      </w:pPr>
      <w:r w:rsidRPr="006B372C">
        <w:rPr>
          <w:rFonts w:cs="Times New Roman"/>
          <w:noProof/>
          <w:sz w:val="24"/>
          <w:szCs w:val="24"/>
          <w:lang w:val="en-US"/>
        </w:rPr>
        <w:drawing>
          <wp:inline distT="0" distB="0" distL="0" distR="0">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8375C2" w:rsidRPr="006B372C" w:rsidRDefault="008375C2" w:rsidP="00CD4EAE">
      <w:pPr>
        <w:ind w:firstLine="284"/>
        <w:jc w:val="both"/>
        <w:rPr>
          <w:rFonts w:cs="Times New Roman"/>
          <w:sz w:val="24"/>
          <w:szCs w:val="24"/>
          <w:lang w:val="en-US"/>
        </w:rPr>
      </w:pPr>
      <w:r w:rsidRPr="006B372C">
        <w:rPr>
          <w:rFonts w:cs="Times New Roman"/>
          <w:b/>
          <w:sz w:val="24"/>
          <w:szCs w:val="24"/>
          <w:u w:val="single"/>
          <w:lang w:val="en-US"/>
        </w:rPr>
        <w:t>Nhận xét:</w:t>
      </w:r>
      <w:r w:rsidRPr="006B372C">
        <w:rPr>
          <w:rFonts w:cs="Times New Roman"/>
          <w:sz w:val="24"/>
          <w:szCs w:val="24"/>
          <w:lang w:val="en-US"/>
        </w:rPr>
        <w:t>Từ</w:t>
      </w:r>
      <w:r w:rsidR="005E6598" w:rsidRPr="006B372C">
        <w:rPr>
          <w:rFonts w:cs="Times New Roman"/>
          <w:sz w:val="24"/>
          <w:szCs w:val="24"/>
          <w:lang w:val="en-US"/>
        </w:rPr>
        <w:t xml:space="preserve"> kế</w:t>
      </w:r>
      <w:r w:rsidRPr="006B372C">
        <w:rPr>
          <w:rFonts w:cs="Times New Roman"/>
          <w:sz w:val="24"/>
          <w:szCs w:val="24"/>
          <w:lang w:val="en-US"/>
        </w:rPr>
        <w:t>t quả tính toán như trên ta có những nhận xét sau đây.</w:t>
      </w:r>
    </w:p>
    <w:p w:rsidR="008375C2" w:rsidRPr="006B372C" w:rsidRDefault="008375C2" w:rsidP="005E6598">
      <w:pPr>
        <w:pStyle w:val="ListParagraph"/>
        <w:numPr>
          <w:ilvl w:val="0"/>
          <w:numId w:val="27"/>
        </w:numPr>
        <w:ind w:left="284" w:hanging="284"/>
        <w:jc w:val="both"/>
        <w:rPr>
          <w:rFonts w:cs="Times New Roman"/>
          <w:i/>
          <w:sz w:val="24"/>
          <w:szCs w:val="24"/>
          <w:lang w:val="en-US"/>
        </w:rPr>
      </w:pPr>
      <w:r w:rsidRPr="006B372C">
        <w:rPr>
          <w:rFonts w:cs="Times New Roman"/>
          <w:i/>
          <w:sz w:val="24"/>
          <w:szCs w:val="24"/>
          <w:lang w:val="en-US"/>
        </w:rPr>
        <w:lastRenderedPageBreak/>
        <w:t>Với chỉ tiêu D</w:t>
      </w:r>
      <w:r w:rsidRPr="006B372C">
        <w:rPr>
          <w:rFonts w:cs="Times New Roman"/>
          <w:i/>
          <w:sz w:val="24"/>
          <w:szCs w:val="24"/>
          <w:vertAlign w:val="subscript"/>
          <w:lang w:val="en-US"/>
        </w:rPr>
        <w:t>1.3</w:t>
      </w:r>
    </w:p>
    <w:p w:rsidR="008375C2" w:rsidRPr="006B372C" w:rsidRDefault="008375C2" w:rsidP="00CD4EAE">
      <w:pPr>
        <w:ind w:firstLine="284"/>
        <w:jc w:val="both"/>
        <w:rPr>
          <w:rFonts w:cs="Times New Roman"/>
          <w:sz w:val="24"/>
          <w:szCs w:val="24"/>
          <w:lang w:val="en-US"/>
        </w:rPr>
      </w:pPr>
      <w:r w:rsidRPr="006B372C">
        <w:rPr>
          <w:rFonts w:cs="Times New Roman"/>
          <w:sz w:val="24"/>
          <w:szCs w:val="24"/>
          <w:lang w:val="en-US"/>
        </w:rPr>
        <w:t>Đường kính trung bình của lâm phần là X</w:t>
      </w:r>
      <w:r w:rsidRPr="006B372C">
        <w:rPr>
          <w:rFonts w:cs="Times New Roman"/>
          <w:sz w:val="24"/>
          <w:szCs w:val="24"/>
          <w:vertAlign w:val="subscript"/>
          <w:lang w:val="en-US"/>
        </w:rPr>
        <w:t>TB</w:t>
      </w:r>
      <w:r w:rsidRPr="006B372C">
        <w:rPr>
          <w:rFonts w:cs="Times New Roman"/>
          <w:sz w:val="24"/>
          <w:szCs w:val="24"/>
          <w:lang w:val="en-US"/>
        </w:rPr>
        <w:t xml:space="preserve"> = 19,5 (cm) </w:t>
      </w:r>
      <w:r w:rsidRPr="006B372C">
        <w:rPr>
          <w:rFonts w:cs="Times New Roman"/>
          <w:position w:val="-6"/>
          <w:sz w:val="24"/>
          <w:szCs w:val="24"/>
        </w:rPr>
        <w:object w:dxaOrig="300" w:dyaOrig="240">
          <v:shape id="_x0000_i1046" type="#_x0000_t75" style="width:19.4pt;height:15.9pt" o:ole="">
            <v:imagedata r:id="rId26" o:title=""/>
          </v:shape>
          <o:OLEObject Type="Embed" ProgID="Equation.DSMT4" ShapeID="_x0000_i1046" DrawAspect="Content" ObjectID="_1484116470" r:id="rId50"/>
        </w:object>
      </w:r>
      <w:r w:rsidRPr="006B372C">
        <w:rPr>
          <w:rFonts w:cs="Times New Roman"/>
          <w:sz w:val="24"/>
          <w:szCs w:val="24"/>
          <w:lang w:val="en-US"/>
        </w:rPr>
        <w:t>Điều đó cho thấy khu vực rừng này vẫn chưa đạt độ thành thục, đường kính còn bé.</w:t>
      </w:r>
    </w:p>
    <w:p w:rsidR="008375C2" w:rsidRPr="006B372C" w:rsidRDefault="008375C2" w:rsidP="00CD4EAE">
      <w:pPr>
        <w:ind w:firstLine="284"/>
        <w:jc w:val="both"/>
        <w:rPr>
          <w:rFonts w:cs="Times New Roman"/>
          <w:sz w:val="24"/>
          <w:szCs w:val="24"/>
          <w:lang w:val="en-US"/>
        </w:rPr>
      </w:pPr>
      <w:r w:rsidRPr="006B372C">
        <w:rPr>
          <w:rFonts w:cs="Times New Roman"/>
          <w:sz w:val="24"/>
          <w:szCs w:val="24"/>
          <w:lang w:val="en-US"/>
        </w:rPr>
        <w:t>Sai tiêu chuẩn S = 6,25 cho thấy mức độ phân hóa về đường kính 1,3m của các cây đo đếm so với trị số trung bình là ở mức cao.</w:t>
      </w:r>
    </w:p>
    <w:p w:rsidR="008375C2" w:rsidRPr="006B372C" w:rsidRDefault="008375C2" w:rsidP="00CD4EAE">
      <w:pPr>
        <w:ind w:firstLine="284"/>
        <w:jc w:val="both"/>
        <w:rPr>
          <w:rFonts w:cs="Times New Roman"/>
          <w:sz w:val="24"/>
          <w:szCs w:val="24"/>
          <w:lang w:val="en-US"/>
        </w:rPr>
      </w:pPr>
      <w:r w:rsidRPr="006B372C">
        <w:rPr>
          <w:rFonts w:cs="Times New Roman"/>
          <w:sz w:val="24"/>
          <w:szCs w:val="24"/>
          <w:lang w:val="en-US"/>
        </w:rPr>
        <w:t>Hệ số biến độ</w:t>
      </w:r>
      <w:r w:rsidR="00AE3CCC" w:rsidRPr="006B372C">
        <w:rPr>
          <w:rFonts w:cs="Times New Roman"/>
          <w:sz w:val="24"/>
          <w:szCs w:val="24"/>
          <w:lang w:val="en-US"/>
        </w:rPr>
        <w:t>ng S% = 32,1</w:t>
      </w:r>
      <w:r w:rsidRPr="006B372C">
        <w:rPr>
          <w:rFonts w:cs="Times New Roman"/>
          <w:sz w:val="24"/>
          <w:szCs w:val="24"/>
          <w:lang w:val="en-US"/>
        </w:rPr>
        <w:t>% biểu thị mức độ biến độ bình quân trung bình.</w:t>
      </w:r>
    </w:p>
    <w:p w:rsidR="008375C2" w:rsidRPr="006B372C" w:rsidRDefault="008375C2" w:rsidP="00CD4EAE">
      <w:pPr>
        <w:ind w:firstLine="284"/>
        <w:jc w:val="both"/>
        <w:rPr>
          <w:rFonts w:cs="Times New Roman"/>
          <w:sz w:val="24"/>
          <w:szCs w:val="24"/>
          <w:lang w:val="en-US"/>
        </w:rPr>
      </w:pPr>
      <w:r w:rsidRPr="006B372C">
        <w:rPr>
          <w:rFonts w:cs="Times New Roman"/>
          <w:sz w:val="24"/>
          <w:szCs w:val="24"/>
          <w:lang w:val="en-US"/>
        </w:rPr>
        <w:t>Phạm vi biến độ</w:t>
      </w:r>
      <w:r w:rsidR="00AE3CCC" w:rsidRPr="006B372C">
        <w:rPr>
          <w:rFonts w:cs="Times New Roman"/>
          <w:sz w:val="24"/>
          <w:szCs w:val="24"/>
          <w:lang w:val="en-US"/>
        </w:rPr>
        <w:t>ng R = 26,5</w:t>
      </w:r>
      <w:r w:rsidRPr="006B372C">
        <w:rPr>
          <w:rFonts w:cs="Times New Roman"/>
          <w:sz w:val="24"/>
          <w:szCs w:val="24"/>
          <w:lang w:val="en-US"/>
        </w:rPr>
        <w:t xml:space="preserve"> chứng tỏ sự chênh lệch về đường kính giữa cây lớn nhất và cây nhỏ nhất trong ô tiêu chuẩ</w:t>
      </w:r>
      <w:r w:rsidR="00AE3CCC" w:rsidRPr="006B372C">
        <w:rPr>
          <w:rFonts w:cs="Times New Roman"/>
          <w:sz w:val="24"/>
          <w:szCs w:val="24"/>
          <w:lang w:val="en-US"/>
        </w:rPr>
        <w:t>n là cao.</w:t>
      </w:r>
    </w:p>
    <w:p w:rsidR="008375C2" w:rsidRPr="006B372C" w:rsidRDefault="008375C2" w:rsidP="00CD4EAE">
      <w:pPr>
        <w:ind w:firstLine="284"/>
        <w:jc w:val="both"/>
        <w:rPr>
          <w:rFonts w:cs="Times New Roman"/>
          <w:sz w:val="24"/>
          <w:szCs w:val="24"/>
          <w:lang w:val="en-US"/>
        </w:rPr>
      </w:pPr>
      <w:r w:rsidRPr="006B372C">
        <w:rPr>
          <w:rFonts w:cs="Times New Roman"/>
          <w:sz w:val="24"/>
          <w:szCs w:val="24"/>
          <w:lang w:val="en-US"/>
        </w:rPr>
        <w:t>Nhìn vào biểu đồ phân bố số cây theo D</w:t>
      </w:r>
      <w:r w:rsidRPr="006B372C">
        <w:rPr>
          <w:rFonts w:cs="Times New Roman"/>
          <w:sz w:val="24"/>
          <w:szCs w:val="24"/>
          <w:vertAlign w:val="subscript"/>
          <w:lang w:val="en-US"/>
        </w:rPr>
        <w:t>1.3</w:t>
      </w:r>
      <w:r w:rsidRPr="006B372C">
        <w:rPr>
          <w:rFonts w:cs="Times New Roman"/>
          <w:sz w:val="24"/>
          <w:szCs w:val="24"/>
          <w:lang w:val="en-US"/>
        </w:rPr>
        <w:t xml:space="preserve"> (N/D</w:t>
      </w:r>
      <w:r w:rsidRPr="006B372C">
        <w:rPr>
          <w:rFonts w:cs="Times New Roman"/>
          <w:sz w:val="24"/>
          <w:szCs w:val="24"/>
          <w:vertAlign w:val="subscript"/>
          <w:lang w:val="en-US"/>
        </w:rPr>
        <w:t>1.3</w:t>
      </w:r>
      <w:r w:rsidRPr="006B372C">
        <w:rPr>
          <w:rFonts w:cs="Times New Roman"/>
          <w:sz w:val="24"/>
          <w:szCs w:val="24"/>
          <w:lang w:val="en-US"/>
        </w:rPr>
        <w:t>) chúng ta nhận thấy trong ô tiêu chuẩn này số cây có đường kính nhỏ và trung bình chiếm nhiều, rất ít cây có đường kính vượt trội so với D</w:t>
      </w:r>
      <w:r w:rsidRPr="006B372C">
        <w:rPr>
          <w:rFonts w:cs="Times New Roman"/>
          <w:sz w:val="24"/>
          <w:szCs w:val="24"/>
          <w:vertAlign w:val="subscript"/>
          <w:lang w:val="en-US"/>
        </w:rPr>
        <w:t>TB</w:t>
      </w:r>
      <w:r w:rsidRPr="006B372C">
        <w:rPr>
          <w:rFonts w:cs="Times New Roman"/>
          <w:sz w:val="24"/>
          <w:szCs w:val="24"/>
          <w:lang w:val="en-US"/>
        </w:rPr>
        <w:t xml:space="preserve"> của ô tiêu chuẩn. </w:t>
      </w:r>
    </w:p>
    <w:p w:rsidR="008375C2" w:rsidRPr="006B372C" w:rsidRDefault="008375C2" w:rsidP="005E6598">
      <w:pPr>
        <w:pStyle w:val="ListParagraph"/>
        <w:numPr>
          <w:ilvl w:val="0"/>
          <w:numId w:val="27"/>
        </w:numPr>
        <w:ind w:left="284" w:hanging="284"/>
        <w:jc w:val="both"/>
        <w:rPr>
          <w:rFonts w:cs="Times New Roman"/>
          <w:i/>
          <w:sz w:val="24"/>
          <w:szCs w:val="24"/>
          <w:lang w:val="en-US"/>
        </w:rPr>
      </w:pPr>
      <w:r w:rsidRPr="006B372C">
        <w:rPr>
          <w:rFonts w:cs="Times New Roman"/>
          <w:i/>
          <w:sz w:val="24"/>
          <w:szCs w:val="24"/>
          <w:lang w:val="en-US"/>
        </w:rPr>
        <w:t>Với chỉ tiêu H</w:t>
      </w:r>
      <w:r w:rsidRPr="006B372C">
        <w:rPr>
          <w:rFonts w:cs="Times New Roman"/>
          <w:i/>
          <w:sz w:val="24"/>
          <w:szCs w:val="24"/>
          <w:vertAlign w:val="subscript"/>
          <w:lang w:val="en-US"/>
        </w:rPr>
        <w:t>vn</w:t>
      </w:r>
    </w:p>
    <w:p w:rsidR="008375C2" w:rsidRPr="006B372C" w:rsidRDefault="008375C2" w:rsidP="00CD4EAE">
      <w:pPr>
        <w:ind w:firstLine="284"/>
        <w:jc w:val="both"/>
        <w:rPr>
          <w:rFonts w:cs="Times New Roman"/>
          <w:sz w:val="24"/>
          <w:szCs w:val="24"/>
          <w:lang w:val="en-US"/>
        </w:rPr>
      </w:pPr>
      <w:r w:rsidRPr="006B372C">
        <w:rPr>
          <w:rFonts w:cs="Times New Roman"/>
          <w:sz w:val="24"/>
          <w:szCs w:val="24"/>
          <w:lang w:val="en-US"/>
        </w:rPr>
        <w:t>Chiều cao trung bình của các cây trong ô tiêu chuẩ</w:t>
      </w:r>
      <w:r w:rsidR="00AE3CCC" w:rsidRPr="006B372C">
        <w:rPr>
          <w:rFonts w:cs="Times New Roman"/>
          <w:sz w:val="24"/>
          <w:szCs w:val="24"/>
          <w:lang w:val="en-US"/>
        </w:rPr>
        <w:t>n này là 11,1</w:t>
      </w:r>
      <w:r w:rsidRPr="006B372C">
        <w:rPr>
          <w:rFonts w:cs="Times New Roman"/>
          <w:sz w:val="24"/>
          <w:szCs w:val="24"/>
          <w:lang w:val="en-US"/>
        </w:rPr>
        <w:t xml:space="preserve"> m (cao)</w:t>
      </w:r>
    </w:p>
    <w:p w:rsidR="008375C2" w:rsidRPr="006B372C" w:rsidRDefault="008375C2" w:rsidP="00CD4EAE">
      <w:pPr>
        <w:ind w:firstLine="284"/>
        <w:jc w:val="both"/>
        <w:rPr>
          <w:rFonts w:cs="Times New Roman"/>
          <w:sz w:val="24"/>
          <w:szCs w:val="24"/>
          <w:lang w:val="en-US"/>
        </w:rPr>
      </w:pPr>
      <w:r w:rsidRPr="006B372C">
        <w:rPr>
          <w:rFonts w:cs="Times New Roman"/>
          <w:sz w:val="24"/>
          <w:szCs w:val="24"/>
          <w:lang w:val="en-US"/>
        </w:rPr>
        <w:t>Sai tiêu chuẩ</w:t>
      </w:r>
      <w:r w:rsidR="00AE3CCC" w:rsidRPr="006B372C">
        <w:rPr>
          <w:rFonts w:cs="Times New Roman"/>
          <w:sz w:val="24"/>
          <w:szCs w:val="24"/>
          <w:lang w:val="en-US"/>
        </w:rPr>
        <w:t>n S = 11,1 cho thấy</w:t>
      </w:r>
      <w:r w:rsidRPr="006B372C">
        <w:rPr>
          <w:rFonts w:cs="Times New Roman"/>
          <w:sz w:val="24"/>
          <w:szCs w:val="24"/>
          <w:lang w:val="en-US"/>
        </w:rPr>
        <w:t xml:space="preserve"> mức độ phân hóa về chiề</w:t>
      </w:r>
      <w:r w:rsidR="00AE3CCC" w:rsidRPr="006B372C">
        <w:rPr>
          <w:rFonts w:cs="Times New Roman"/>
          <w:sz w:val="24"/>
          <w:szCs w:val="24"/>
          <w:lang w:val="en-US"/>
        </w:rPr>
        <w:t>u cao khá lớn</w:t>
      </w:r>
    </w:p>
    <w:p w:rsidR="008375C2" w:rsidRPr="006B372C" w:rsidRDefault="008375C2" w:rsidP="00CD4EAE">
      <w:pPr>
        <w:ind w:firstLine="284"/>
        <w:jc w:val="both"/>
        <w:rPr>
          <w:rFonts w:cs="Times New Roman"/>
          <w:sz w:val="24"/>
          <w:szCs w:val="24"/>
          <w:lang w:val="en-US"/>
        </w:rPr>
      </w:pPr>
      <w:r w:rsidRPr="006B372C">
        <w:rPr>
          <w:rFonts w:cs="Times New Roman"/>
          <w:sz w:val="24"/>
          <w:szCs w:val="24"/>
          <w:lang w:val="en-US"/>
        </w:rPr>
        <w:t>Hệ số biến độ</w:t>
      </w:r>
      <w:r w:rsidR="00AE3CCC" w:rsidRPr="006B372C">
        <w:rPr>
          <w:rFonts w:cs="Times New Roman"/>
          <w:sz w:val="24"/>
          <w:szCs w:val="24"/>
          <w:lang w:val="en-US"/>
        </w:rPr>
        <w:t>ng S% = 93,4</w:t>
      </w:r>
      <w:r w:rsidRPr="006B372C">
        <w:rPr>
          <w:rFonts w:cs="Times New Roman"/>
          <w:sz w:val="24"/>
          <w:szCs w:val="24"/>
          <w:lang w:val="en-US"/>
        </w:rPr>
        <w:t>%</w:t>
      </w:r>
    </w:p>
    <w:p w:rsidR="008375C2" w:rsidRPr="006B372C" w:rsidRDefault="008375C2" w:rsidP="00CD4EAE">
      <w:pPr>
        <w:ind w:firstLine="284"/>
        <w:jc w:val="both"/>
        <w:rPr>
          <w:rFonts w:cs="Times New Roman"/>
          <w:sz w:val="24"/>
          <w:szCs w:val="24"/>
          <w:lang w:val="en-US"/>
        </w:rPr>
      </w:pPr>
      <w:r w:rsidRPr="006B372C">
        <w:rPr>
          <w:rFonts w:cs="Times New Roman"/>
          <w:sz w:val="24"/>
          <w:szCs w:val="24"/>
          <w:lang w:val="en-US"/>
        </w:rPr>
        <w:t>Phạm vi biến độ</w:t>
      </w:r>
      <w:r w:rsidR="00AE3CCC" w:rsidRPr="006B372C">
        <w:rPr>
          <w:rFonts w:cs="Times New Roman"/>
          <w:sz w:val="24"/>
          <w:szCs w:val="24"/>
          <w:lang w:val="en-US"/>
        </w:rPr>
        <w:t>ng R = 10</w:t>
      </w:r>
    </w:p>
    <w:p w:rsidR="008375C2" w:rsidRPr="006B372C" w:rsidRDefault="008375C2" w:rsidP="00CD4EAE">
      <w:pPr>
        <w:ind w:firstLine="284"/>
        <w:jc w:val="both"/>
        <w:rPr>
          <w:rFonts w:cs="Times New Roman"/>
          <w:sz w:val="24"/>
          <w:szCs w:val="24"/>
          <w:lang w:val="en-US"/>
        </w:rPr>
      </w:pPr>
      <w:r w:rsidRPr="006B372C">
        <w:rPr>
          <w:rFonts w:cs="Times New Roman"/>
          <w:sz w:val="24"/>
          <w:szCs w:val="24"/>
          <w:lang w:val="en-US"/>
        </w:rPr>
        <w:t xml:space="preserve">Dựa vào biểu đồ phân bố số cây theo chiều cao nhận thấy chiều cao </w:t>
      </w:r>
      <w:r w:rsidR="00AE3CCC" w:rsidRPr="006B372C">
        <w:rPr>
          <w:rFonts w:cs="Times New Roman"/>
          <w:sz w:val="24"/>
          <w:szCs w:val="24"/>
          <w:lang w:val="en-US"/>
        </w:rPr>
        <w:t>của rừng trồng còn phân bố chưa đều, sự cách biệt giữa cây có đường kính cao và thấp là đáng kể.</w:t>
      </w:r>
    </w:p>
    <w:p w:rsidR="008375C2" w:rsidRPr="006B372C" w:rsidRDefault="008375C2" w:rsidP="00CD4EAE">
      <w:pPr>
        <w:ind w:firstLine="284"/>
        <w:jc w:val="both"/>
        <w:rPr>
          <w:rFonts w:cs="Times New Roman"/>
          <w:sz w:val="24"/>
          <w:szCs w:val="24"/>
          <w:lang w:val="en-US"/>
        </w:rPr>
      </w:pPr>
      <w:r w:rsidRPr="006B372C">
        <w:rPr>
          <w:rFonts w:cs="Times New Roman"/>
          <w:sz w:val="24"/>
          <w:szCs w:val="24"/>
          <w:lang w:val="en-US"/>
        </w:rPr>
        <w:t>Từ việc tính toán các chỉ tiêu và biểu đồ phân bố N/D, N/H là cơ sở giúp chúng ta có các biện pháp tác động, điều chỉnh dần dần khu rừng cho tiệm cận với trạng thái rừng chuẩn, đảm bảo phát triển bền vững.</w:t>
      </w:r>
    </w:p>
    <w:p w:rsidR="00AE3CCC" w:rsidRPr="006B372C" w:rsidRDefault="00AE3CCC" w:rsidP="005E6598">
      <w:pPr>
        <w:pStyle w:val="ListParagraph"/>
        <w:numPr>
          <w:ilvl w:val="0"/>
          <w:numId w:val="27"/>
        </w:numPr>
        <w:ind w:left="284" w:hanging="284"/>
        <w:jc w:val="both"/>
        <w:rPr>
          <w:rFonts w:cs="Times New Roman"/>
          <w:sz w:val="24"/>
          <w:szCs w:val="24"/>
          <w:lang w:val="en-US"/>
        </w:rPr>
      </w:pPr>
      <w:r w:rsidRPr="006B372C">
        <w:rPr>
          <w:rFonts w:cs="Times New Roman"/>
          <w:i/>
          <w:sz w:val="24"/>
          <w:szCs w:val="24"/>
          <w:lang w:val="en-US"/>
        </w:rPr>
        <w:t>Cấu trúc độ tàn che</w:t>
      </w:r>
    </w:p>
    <w:p w:rsidR="00AE3CCC" w:rsidRPr="006B372C" w:rsidRDefault="00AE3CCC" w:rsidP="00CD4EAE">
      <w:pPr>
        <w:ind w:firstLine="284"/>
        <w:jc w:val="both"/>
        <w:rPr>
          <w:rFonts w:cs="Times New Roman"/>
          <w:sz w:val="24"/>
          <w:szCs w:val="24"/>
          <w:lang w:val="en-US"/>
        </w:rPr>
      </w:pPr>
      <w:r w:rsidRPr="006B372C">
        <w:rPr>
          <w:rFonts w:cs="Times New Roman"/>
          <w:sz w:val="24"/>
          <w:szCs w:val="24"/>
          <w:lang w:val="en-US"/>
        </w:rPr>
        <w:t>Theo phương pháp cho điểm: xác định trên 100 điểm được tông điểm 51</w:t>
      </w:r>
      <w:r w:rsidRPr="006B372C">
        <w:rPr>
          <w:rFonts w:cs="Times New Roman"/>
          <w:position w:val="-6"/>
          <w:sz w:val="24"/>
          <w:szCs w:val="24"/>
        </w:rPr>
        <w:object w:dxaOrig="300" w:dyaOrig="240">
          <v:shape id="_x0000_i1047" type="#_x0000_t75" style="width:21.45pt;height:16.6pt" o:ole="">
            <v:imagedata r:id="rId28" o:title=""/>
          </v:shape>
          <o:OLEObject Type="Embed" ProgID="Equation.DSMT4" ShapeID="_x0000_i1047" DrawAspect="Content" ObjectID="_1484116471" r:id="rId51"/>
        </w:object>
      </w:r>
      <w:r w:rsidRPr="006B372C">
        <w:rPr>
          <w:rFonts w:cs="Times New Roman"/>
          <w:sz w:val="24"/>
          <w:szCs w:val="24"/>
          <w:lang w:val="en-US"/>
        </w:rPr>
        <w:t>độ tàn che là 51 /100 = 0,51. Theo chỉ tiêu đánh giá độ tàn che thì thuộc mức độ trung bình.</w:t>
      </w:r>
    </w:p>
    <w:p w:rsidR="000B2C07" w:rsidRPr="006B372C" w:rsidRDefault="000B2C07" w:rsidP="005E6598">
      <w:pPr>
        <w:pStyle w:val="ListParagraph"/>
        <w:numPr>
          <w:ilvl w:val="0"/>
          <w:numId w:val="31"/>
        </w:numPr>
        <w:ind w:left="284" w:hanging="284"/>
        <w:jc w:val="both"/>
        <w:rPr>
          <w:rFonts w:cs="Times New Roman"/>
          <w:i/>
          <w:sz w:val="24"/>
          <w:szCs w:val="24"/>
          <w:lang w:val="en-US"/>
        </w:rPr>
      </w:pPr>
      <w:r w:rsidRPr="006B372C">
        <w:rPr>
          <w:rFonts w:cs="Times New Roman"/>
          <w:i/>
          <w:sz w:val="24"/>
          <w:szCs w:val="24"/>
          <w:lang w:val="en-US"/>
        </w:rPr>
        <w:t>Kết quả đo tính với tầng cây bụi, thảm tươi.</w:t>
      </w:r>
    </w:p>
    <w:p w:rsidR="000B2C07" w:rsidRPr="006B372C" w:rsidRDefault="000B2C07" w:rsidP="00CD4EAE">
      <w:pPr>
        <w:ind w:firstLine="284"/>
        <w:jc w:val="both"/>
        <w:rPr>
          <w:rFonts w:cs="Times New Roman"/>
          <w:sz w:val="24"/>
          <w:szCs w:val="24"/>
          <w:lang w:val="en-US"/>
        </w:rPr>
      </w:pPr>
      <w:r w:rsidRPr="006B372C">
        <w:rPr>
          <w:rFonts w:cs="Times New Roman"/>
          <w:sz w:val="24"/>
          <w:szCs w:val="24"/>
          <w:lang w:val="en-US"/>
        </w:rPr>
        <w:t>Các loài cây chủ yếu: cỏ lá tre, dương xỉ..</w:t>
      </w:r>
    </w:p>
    <w:p w:rsidR="000B2C07" w:rsidRPr="006B372C" w:rsidRDefault="000B2C07" w:rsidP="00CD4EAE">
      <w:pPr>
        <w:ind w:firstLine="284"/>
        <w:jc w:val="both"/>
        <w:rPr>
          <w:rFonts w:cs="Times New Roman"/>
          <w:sz w:val="24"/>
          <w:szCs w:val="24"/>
          <w:lang w:val="en-US"/>
        </w:rPr>
      </w:pPr>
      <w:r w:rsidRPr="006B372C">
        <w:rPr>
          <w:rFonts w:cs="Times New Roman"/>
          <w:sz w:val="24"/>
          <w:szCs w:val="24"/>
          <w:lang w:val="en-US"/>
        </w:rPr>
        <w:t>Độ che phủ: 30,4%</w:t>
      </w:r>
    </w:p>
    <w:p w:rsidR="000B2C07" w:rsidRPr="006B372C" w:rsidRDefault="000B2C07" w:rsidP="00CD4EAE">
      <w:pPr>
        <w:ind w:firstLine="284"/>
        <w:jc w:val="both"/>
        <w:rPr>
          <w:rFonts w:cs="Times New Roman"/>
          <w:sz w:val="24"/>
          <w:szCs w:val="24"/>
          <w:lang w:val="en-US"/>
        </w:rPr>
      </w:pPr>
      <w:r w:rsidRPr="006B372C">
        <w:rPr>
          <w:rFonts w:cs="Times New Roman"/>
          <w:sz w:val="24"/>
          <w:szCs w:val="24"/>
          <w:lang w:val="en-US"/>
        </w:rPr>
        <w:t>Chiều cao bình quân: có chiều cao nhỏ hơn 1m là chủ yếu</w:t>
      </w:r>
    </w:p>
    <w:p w:rsidR="000B2C07" w:rsidRPr="006B372C" w:rsidRDefault="000B2C07" w:rsidP="00CD4EAE">
      <w:pPr>
        <w:ind w:firstLine="284"/>
        <w:jc w:val="both"/>
        <w:rPr>
          <w:rFonts w:cs="Times New Roman"/>
          <w:sz w:val="24"/>
          <w:szCs w:val="24"/>
          <w:lang w:val="en-US"/>
        </w:rPr>
      </w:pPr>
      <w:r w:rsidRPr="006B372C">
        <w:rPr>
          <w:rFonts w:cs="Times New Roman"/>
          <w:sz w:val="24"/>
          <w:szCs w:val="24"/>
          <w:lang w:val="en-US"/>
        </w:rPr>
        <w:t>Tình hình sinh trưởng: sinh trưởng trung bình  với tỉ lệ cây sinh trưởng trung bình chiếm 60%, còn lại 40% là cây sinh trưởng xấu.</w:t>
      </w:r>
    </w:p>
    <w:p w:rsidR="000B2C07" w:rsidRPr="006B372C" w:rsidRDefault="000B2C07" w:rsidP="00CD4EAE">
      <w:pPr>
        <w:jc w:val="both"/>
        <w:rPr>
          <w:rFonts w:cs="Times New Roman"/>
          <w:sz w:val="24"/>
          <w:szCs w:val="24"/>
          <w:lang w:val="en-US"/>
        </w:rPr>
      </w:pPr>
      <w:r w:rsidRPr="006B372C">
        <w:rPr>
          <w:rFonts w:cs="Times New Roman"/>
          <w:b/>
          <w:sz w:val="24"/>
          <w:szCs w:val="24"/>
          <w:u w:val="single"/>
          <w:lang w:val="en-US"/>
        </w:rPr>
        <w:lastRenderedPageBreak/>
        <w:t>Nhận xét:</w:t>
      </w:r>
      <w:r w:rsidRPr="006B372C">
        <w:rPr>
          <w:rFonts w:cs="Times New Roman"/>
          <w:sz w:val="24"/>
          <w:szCs w:val="24"/>
          <w:lang w:val="en-US"/>
        </w:rPr>
        <w:t xml:space="preserve"> Do địa hình ở đây rất dốc (độ dốc 30</w:t>
      </w:r>
      <w:r w:rsidRPr="006B372C">
        <w:rPr>
          <w:rFonts w:cs="Times New Roman"/>
          <w:sz w:val="24"/>
          <w:szCs w:val="24"/>
          <w:vertAlign w:val="superscript"/>
          <w:lang w:val="en-US"/>
        </w:rPr>
        <w:t>0</w:t>
      </w:r>
      <w:r w:rsidRPr="006B372C">
        <w:rPr>
          <w:rFonts w:cs="Times New Roman"/>
          <w:sz w:val="24"/>
          <w:szCs w:val="24"/>
          <w:lang w:val="en-US"/>
        </w:rPr>
        <w:t>) và nền đất ở đây có nhiều đá nên tầng cây bụi, thảm tươi ở đây phát triển không đều, độ che phủ là thấp.</w:t>
      </w:r>
    </w:p>
    <w:p w:rsidR="00AE3CCC" w:rsidRPr="006B372C" w:rsidRDefault="00AE3CCC" w:rsidP="00CD4EAE">
      <w:pPr>
        <w:jc w:val="both"/>
        <w:rPr>
          <w:rFonts w:cs="Times New Roman"/>
          <w:sz w:val="24"/>
          <w:szCs w:val="24"/>
          <w:lang w:val="en-US"/>
        </w:rPr>
      </w:pPr>
      <w:r w:rsidRPr="006B372C">
        <w:rPr>
          <w:rFonts w:cs="Times New Roman"/>
          <w:sz w:val="24"/>
          <w:szCs w:val="24"/>
          <w:lang w:val="en-US"/>
        </w:rPr>
        <w:br w:type="page"/>
      </w:r>
    </w:p>
    <w:p w:rsidR="00AE3CCC" w:rsidRPr="006B372C" w:rsidRDefault="00AE3CCC" w:rsidP="005E6598">
      <w:pPr>
        <w:ind w:firstLine="284"/>
        <w:jc w:val="center"/>
        <w:rPr>
          <w:rFonts w:cs="Times New Roman"/>
          <w:b/>
          <w:sz w:val="24"/>
          <w:szCs w:val="24"/>
          <w:lang w:val="en-US"/>
        </w:rPr>
      </w:pPr>
      <w:r w:rsidRPr="006B372C">
        <w:rPr>
          <w:rFonts w:cs="Times New Roman"/>
          <w:b/>
          <w:sz w:val="24"/>
          <w:szCs w:val="24"/>
          <w:lang w:val="en-US"/>
        </w:rPr>
        <w:lastRenderedPageBreak/>
        <w:t>KẾT LUẬN</w:t>
      </w:r>
    </w:p>
    <w:p w:rsidR="00AE3CCC" w:rsidRPr="006B372C" w:rsidRDefault="00AE3CCC" w:rsidP="00CD4EAE">
      <w:pPr>
        <w:ind w:firstLine="284"/>
        <w:jc w:val="both"/>
        <w:rPr>
          <w:rFonts w:cs="Times New Roman"/>
          <w:b/>
          <w:sz w:val="24"/>
          <w:szCs w:val="24"/>
          <w:lang w:val="en-US"/>
        </w:rPr>
      </w:pPr>
    </w:p>
    <w:p w:rsidR="008375C2" w:rsidRPr="006B372C" w:rsidRDefault="000B2C07" w:rsidP="005E6598">
      <w:pPr>
        <w:pStyle w:val="ListParagraph"/>
        <w:numPr>
          <w:ilvl w:val="0"/>
          <w:numId w:val="32"/>
        </w:numPr>
        <w:ind w:left="284" w:hanging="284"/>
        <w:jc w:val="both"/>
        <w:rPr>
          <w:rFonts w:cs="Times New Roman"/>
          <w:b/>
          <w:sz w:val="24"/>
          <w:szCs w:val="24"/>
          <w:lang w:val="en-US"/>
        </w:rPr>
      </w:pPr>
      <w:r w:rsidRPr="006B372C">
        <w:rPr>
          <w:rFonts w:cs="Times New Roman"/>
          <w:b/>
          <w:sz w:val="24"/>
          <w:szCs w:val="24"/>
          <w:lang w:val="en-US"/>
        </w:rPr>
        <w:t>Kết luận</w:t>
      </w:r>
    </w:p>
    <w:p w:rsidR="000B2C07" w:rsidRPr="006B372C" w:rsidRDefault="000B2C07" w:rsidP="00CD4EAE">
      <w:pPr>
        <w:ind w:firstLine="284"/>
        <w:jc w:val="both"/>
        <w:rPr>
          <w:rFonts w:cs="Times New Roman"/>
          <w:sz w:val="24"/>
          <w:szCs w:val="24"/>
          <w:lang w:val="en-US"/>
        </w:rPr>
      </w:pPr>
      <w:r w:rsidRPr="006B372C">
        <w:rPr>
          <w:rFonts w:cs="Times New Roman"/>
          <w:sz w:val="24"/>
          <w:szCs w:val="24"/>
          <w:lang w:val="en-US"/>
        </w:rPr>
        <w:t>Qua quá trình thực tập</w:t>
      </w:r>
      <w:r w:rsidR="002309E3" w:rsidRPr="006B372C">
        <w:rPr>
          <w:rFonts w:cs="Times New Roman"/>
          <w:sz w:val="24"/>
          <w:szCs w:val="24"/>
          <w:lang w:val="en-US"/>
        </w:rPr>
        <w:t>, đi khảo sát, điều tra ngoài thực địa em thu được khá nhiều:</w:t>
      </w:r>
    </w:p>
    <w:p w:rsidR="002309E3" w:rsidRPr="006B372C" w:rsidRDefault="002309E3" w:rsidP="00CD4EAE">
      <w:pPr>
        <w:ind w:firstLine="284"/>
        <w:jc w:val="both"/>
        <w:rPr>
          <w:rFonts w:cs="Times New Roman"/>
          <w:sz w:val="24"/>
          <w:szCs w:val="24"/>
          <w:lang w:val="en-US"/>
        </w:rPr>
      </w:pPr>
      <w:r w:rsidRPr="006B372C">
        <w:rPr>
          <w:rFonts w:cs="Times New Roman"/>
          <w:sz w:val="24"/>
          <w:szCs w:val="24"/>
          <w:lang w:val="en-US"/>
        </w:rPr>
        <w:t>Biết cách đo đếm, điều tra các nhân tố, khí hậu, nhân tố sinh trưởng...</w:t>
      </w:r>
    </w:p>
    <w:p w:rsidR="002309E3" w:rsidRPr="006B372C" w:rsidRDefault="002309E3" w:rsidP="00CD4EAE">
      <w:pPr>
        <w:ind w:firstLine="284"/>
        <w:jc w:val="both"/>
        <w:rPr>
          <w:rFonts w:cs="Times New Roman"/>
          <w:sz w:val="24"/>
          <w:szCs w:val="24"/>
          <w:lang w:val="en-US"/>
        </w:rPr>
      </w:pPr>
      <w:r w:rsidRPr="006B372C">
        <w:rPr>
          <w:rFonts w:cs="Times New Roman"/>
          <w:sz w:val="24"/>
          <w:szCs w:val="24"/>
          <w:lang w:val="en-US"/>
        </w:rPr>
        <w:t>Đánh giá được các chỉ tiêu sinh trưởng, độ tàn che của rừng...từ đó đề xuất, nhận xét về tình hình phát triển của khu rừng cũng như các biện pháp thúc đẩy sinh trưởng của cây rừng.</w:t>
      </w:r>
    </w:p>
    <w:p w:rsidR="002309E3" w:rsidRPr="006B372C" w:rsidRDefault="002309E3" w:rsidP="00CD4EAE">
      <w:pPr>
        <w:ind w:firstLine="284"/>
        <w:jc w:val="both"/>
        <w:rPr>
          <w:rFonts w:cs="Times New Roman"/>
          <w:sz w:val="24"/>
          <w:szCs w:val="24"/>
          <w:lang w:val="en-US"/>
        </w:rPr>
      </w:pPr>
      <w:r w:rsidRPr="006B372C">
        <w:rPr>
          <w:rFonts w:cs="Times New Roman"/>
          <w:sz w:val="24"/>
          <w:szCs w:val="24"/>
          <w:lang w:val="en-US"/>
        </w:rPr>
        <w:t>Nhận biết, so sánh, phân biệt được các hệ sinh thái rừng khác nhau: rừng tự nhiên và rừng trồng..</w:t>
      </w:r>
    </w:p>
    <w:p w:rsidR="002309E3" w:rsidRPr="006B372C" w:rsidRDefault="002309E3" w:rsidP="00CD4EAE">
      <w:pPr>
        <w:ind w:firstLine="284"/>
        <w:jc w:val="both"/>
        <w:rPr>
          <w:rFonts w:cs="Times New Roman"/>
          <w:sz w:val="24"/>
          <w:szCs w:val="24"/>
          <w:lang w:val="en-US"/>
        </w:rPr>
      </w:pPr>
      <w:r w:rsidRPr="006B372C">
        <w:rPr>
          <w:rFonts w:cs="Times New Roman"/>
          <w:sz w:val="24"/>
          <w:szCs w:val="24"/>
          <w:lang w:val="en-US"/>
        </w:rPr>
        <w:t>Tình hình sinh trưởng và phát triển của lớp câu tái sinh và lớp cây bụi thảm tươi, đề xuất các biện phấp để thu được những lớp cây tái sinh kế cận tầng cây cao 1 cách tốt nhất.</w:t>
      </w:r>
    </w:p>
    <w:p w:rsidR="002309E3" w:rsidRPr="006B372C" w:rsidRDefault="005E6598" w:rsidP="00CD4EAE">
      <w:pPr>
        <w:ind w:firstLine="284"/>
        <w:jc w:val="both"/>
        <w:rPr>
          <w:rFonts w:cs="Times New Roman"/>
          <w:sz w:val="24"/>
          <w:szCs w:val="24"/>
          <w:lang w:val="en-US"/>
        </w:rPr>
      </w:pPr>
      <w:r w:rsidRPr="006B372C">
        <w:rPr>
          <w:rFonts w:cs="Times New Roman"/>
          <w:sz w:val="24"/>
          <w:szCs w:val="24"/>
          <w:lang w:val="en-US"/>
        </w:rPr>
        <w:t>Trên đây là</w:t>
      </w:r>
      <w:r w:rsidR="002309E3" w:rsidRPr="006B372C">
        <w:rPr>
          <w:rFonts w:cs="Times New Roman"/>
          <w:sz w:val="24"/>
          <w:szCs w:val="24"/>
          <w:lang w:val="en-US"/>
        </w:rPr>
        <w:t xml:space="preserve"> những kết quả</w:t>
      </w:r>
      <w:r w:rsidRPr="006B372C">
        <w:rPr>
          <w:rFonts w:cs="Times New Roman"/>
          <w:sz w:val="24"/>
          <w:szCs w:val="24"/>
          <w:lang w:val="en-US"/>
        </w:rPr>
        <w:t xml:space="preserve"> chuyên môn</w:t>
      </w:r>
      <w:r w:rsidR="002309E3" w:rsidRPr="006B372C">
        <w:rPr>
          <w:rFonts w:cs="Times New Roman"/>
          <w:sz w:val="24"/>
          <w:szCs w:val="24"/>
          <w:lang w:val="en-US"/>
        </w:rPr>
        <w:t xml:space="preserve"> em đã thu được qua quá trình thực tập. Ngoài ra đợt thực tập này giúp chúng em rất nhiều cho nghề nghiệp và công việc sau này vì đã đưuọc làm quen với công tác ngoại nghiệp ngoài thực tế, nhận thức được những khó khăn, thiếu sót gặp phải để từ đó có nhwungx bước đi đúng đắn cho công việc. Củng cố thêm kiến thức lý thuyết đã được học, rèn luyện các kỹ năng cần thiết khi làm việc như làm việc theo nhóm..</w:t>
      </w:r>
    </w:p>
    <w:p w:rsidR="002309E3" w:rsidRPr="006B372C" w:rsidRDefault="002309E3" w:rsidP="005E6598">
      <w:pPr>
        <w:pStyle w:val="ListParagraph"/>
        <w:numPr>
          <w:ilvl w:val="0"/>
          <w:numId w:val="32"/>
        </w:numPr>
        <w:ind w:left="284" w:hanging="284"/>
        <w:jc w:val="both"/>
        <w:rPr>
          <w:rFonts w:cs="Times New Roman"/>
          <w:b/>
          <w:sz w:val="24"/>
          <w:szCs w:val="24"/>
          <w:lang w:val="en-US"/>
        </w:rPr>
      </w:pPr>
      <w:r w:rsidRPr="006B372C">
        <w:rPr>
          <w:rFonts w:cs="Times New Roman"/>
          <w:b/>
          <w:sz w:val="24"/>
          <w:szCs w:val="24"/>
          <w:lang w:val="en-US"/>
        </w:rPr>
        <w:t>Tồn tại</w:t>
      </w:r>
    </w:p>
    <w:p w:rsidR="002309E3" w:rsidRPr="006B372C" w:rsidRDefault="002309E3" w:rsidP="00CD4EAE">
      <w:pPr>
        <w:ind w:firstLine="284"/>
        <w:jc w:val="both"/>
        <w:rPr>
          <w:rFonts w:cs="Times New Roman"/>
          <w:sz w:val="24"/>
          <w:szCs w:val="24"/>
          <w:lang w:val="en-US"/>
        </w:rPr>
      </w:pPr>
      <w:r w:rsidRPr="006B372C">
        <w:rPr>
          <w:rFonts w:cs="Times New Roman"/>
          <w:sz w:val="24"/>
          <w:szCs w:val="24"/>
          <w:lang w:val="en-US"/>
        </w:rPr>
        <w:t>Do thời gian thực tập có hạn, còn ngắn cho nên không tránh khỏi những sai sót đối vớ</w:t>
      </w:r>
      <w:r w:rsidR="00FB3D3E" w:rsidRPr="006B372C">
        <w:rPr>
          <w:rFonts w:cs="Times New Roman"/>
          <w:sz w:val="24"/>
          <w:szCs w:val="24"/>
          <w:lang w:val="en-US"/>
        </w:rPr>
        <w:t>i sinh viên. S</w:t>
      </w:r>
      <w:r w:rsidRPr="006B372C">
        <w:rPr>
          <w:rFonts w:cs="Times New Roman"/>
          <w:sz w:val="24"/>
          <w:szCs w:val="24"/>
          <w:lang w:val="en-US"/>
        </w:rPr>
        <w:t>ự khó khăn trong công tác điều tra, thu thập khi bỡ ngỡ, phân tích số liệu còn sơ sài, các kết quả nghiên cứu chưa thật sự có tính địa diện cho toàn bộ khu vực nghiên cứu.</w:t>
      </w:r>
    </w:p>
    <w:p w:rsidR="002309E3" w:rsidRPr="006B372C" w:rsidRDefault="002309E3" w:rsidP="00CD4EAE">
      <w:pPr>
        <w:ind w:firstLine="284"/>
        <w:jc w:val="both"/>
        <w:rPr>
          <w:rFonts w:cs="Times New Roman"/>
          <w:sz w:val="24"/>
          <w:szCs w:val="24"/>
          <w:lang w:val="en-US"/>
        </w:rPr>
      </w:pPr>
      <w:r w:rsidRPr="006B372C">
        <w:rPr>
          <w:rFonts w:cs="Times New Roman"/>
          <w:sz w:val="24"/>
          <w:szCs w:val="24"/>
          <w:lang w:val="en-US"/>
        </w:rPr>
        <w:t>Các dụng cụ thiết bị còn hạn chế.</w:t>
      </w:r>
    </w:p>
    <w:p w:rsidR="002309E3" w:rsidRPr="006B372C" w:rsidRDefault="002309E3" w:rsidP="00CD4EAE">
      <w:pPr>
        <w:ind w:firstLine="284"/>
        <w:jc w:val="both"/>
        <w:rPr>
          <w:rFonts w:cs="Times New Roman"/>
          <w:sz w:val="24"/>
          <w:szCs w:val="24"/>
          <w:lang w:val="en-US"/>
        </w:rPr>
      </w:pPr>
      <w:r w:rsidRPr="006B372C">
        <w:rPr>
          <w:rFonts w:cs="Times New Roman"/>
          <w:sz w:val="24"/>
          <w:szCs w:val="24"/>
          <w:lang w:val="en-US"/>
        </w:rPr>
        <w:t>Địa điểm thực tập quá xa nên việc đi lại khó khăn và vất vả</w:t>
      </w:r>
    </w:p>
    <w:p w:rsidR="002309E3" w:rsidRPr="006B372C" w:rsidRDefault="002309E3" w:rsidP="005E6598">
      <w:pPr>
        <w:pStyle w:val="ListParagraph"/>
        <w:numPr>
          <w:ilvl w:val="0"/>
          <w:numId w:val="32"/>
        </w:numPr>
        <w:ind w:left="284" w:hanging="284"/>
        <w:jc w:val="both"/>
        <w:rPr>
          <w:rFonts w:cs="Times New Roman"/>
          <w:b/>
          <w:sz w:val="24"/>
          <w:szCs w:val="24"/>
          <w:lang w:val="en-US"/>
        </w:rPr>
      </w:pPr>
      <w:r w:rsidRPr="006B372C">
        <w:rPr>
          <w:rFonts w:cs="Times New Roman"/>
          <w:b/>
          <w:sz w:val="24"/>
          <w:szCs w:val="24"/>
          <w:lang w:val="en-US"/>
        </w:rPr>
        <w:t>Kiến nghị</w:t>
      </w:r>
    </w:p>
    <w:p w:rsidR="002309E3" w:rsidRPr="006B372C" w:rsidRDefault="002309E3" w:rsidP="00CD4EAE">
      <w:pPr>
        <w:ind w:firstLine="284"/>
        <w:jc w:val="both"/>
        <w:rPr>
          <w:rFonts w:cs="Times New Roman"/>
          <w:sz w:val="24"/>
          <w:szCs w:val="24"/>
          <w:lang w:val="en-US"/>
        </w:rPr>
      </w:pPr>
      <w:r w:rsidRPr="006B372C">
        <w:rPr>
          <w:rFonts w:cs="Times New Roman"/>
          <w:sz w:val="24"/>
          <w:szCs w:val="24"/>
          <w:lang w:val="en-US"/>
        </w:rPr>
        <w:t>Bộ môn có thể bố trí, sắp xếp thời gian thực tập cho hợ</w:t>
      </w:r>
      <w:r w:rsidR="00FB3D3E" w:rsidRPr="006B372C">
        <w:rPr>
          <w:rFonts w:cs="Times New Roman"/>
          <w:sz w:val="24"/>
          <w:szCs w:val="24"/>
          <w:lang w:val="en-US"/>
        </w:rPr>
        <w:t>p lý cũng như phân bổ dụng cụ hợp lý cho các nhóm sinh viên để thực hiện công việc hiệu quả và nhanh nhất.</w:t>
      </w:r>
    </w:p>
    <w:p w:rsidR="00FB3D3E" w:rsidRDefault="00FB3D3E" w:rsidP="00CD4EAE">
      <w:pPr>
        <w:ind w:firstLine="284"/>
        <w:jc w:val="both"/>
        <w:rPr>
          <w:rFonts w:cs="Times New Roman"/>
          <w:sz w:val="24"/>
          <w:szCs w:val="24"/>
          <w:lang w:val="en-US"/>
        </w:rPr>
      </w:pPr>
      <w:r w:rsidRPr="006B372C">
        <w:rPr>
          <w:rFonts w:cs="Times New Roman"/>
          <w:sz w:val="24"/>
          <w:szCs w:val="24"/>
          <w:lang w:val="en-US"/>
        </w:rPr>
        <w:t>Việc thực hiện công việc của các thành viên trong nhóm luôn mong được giáo viên hướng dẫn giúp đỡ để làm đúng việc cần làm.</w:t>
      </w:r>
    </w:p>
    <w:p w:rsidR="006B372C" w:rsidRDefault="006B372C" w:rsidP="00CD4EAE">
      <w:pPr>
        <w:ind w:firstLine="284"/>
        <w:jc w:val="both"/>
        <w:rPr>
          <w:rFonts w:cs="Times New Roman"/>
          <w:sz w:val="24"/>
          <w:szCs w:val="24"/>
          <w:lang w:val="en-US"/>
        </w:rPr>
      </w:pPr>
    </w:p>
    <w:p w:rsidR="006B372C" w:rsidRPr="006B372C" w:rsidRDefault="006B372C" w:rsidP="00CD4EAE">
      <w:pPr>
        <w:ind w:firstLine="284"/>
        <w:jc w:val="both"/>
        <w:rPr>
          <w:rFonts w:cs="Times New Roman"/>
          <w:sz w:val="24"/>
          <w:szCs w:val="24"/>
          <w:lang w:val="en-US"/>
        </w:rPr>
      </w:pPr>
      <w:r>
        <w:rPr>
          <w:rFonts w:cs="Times New Roman"/>
          <w:sz w:val="24"/>
          <w:szCs w:val="24"/>
          <w:lang w:val="en-US"/>
        </w:rPr>
        <w:t>Em xin chân thành cảm ơn.</w:t>
      </w:r>
    </w:p>
    <w:sectPr w:rsidR="006B372C" w:rsidRPr="006B372C" w:rsidSect="00024E57">
      <w:footerReference w:type="default" r:id="rId5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F25" w:rsidRDefault="00533F25" w:rsidP="00150BC8">
      <w:pPr>
        <w:spacing w:after="0" w:line="240" w:lineRule="auto"/>
      </w:pPr>
      <w:r>
        <w:separator/>
      </w:r>
    </w:p>
  </w:endnote>
  <w:endnote w:type="continuationSeparator" w:id="1">
    <w:p w:rsidR="00533F25" w:rsidRDefault="00533F25" w:rsidP="00150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965996"/>
      <w:docPartObj>
        <w:docPartGallery w:val="Page Numbers (Bottom of Page)"/>
        <w:docPartUnique/>
      </w:docPartObj>
    </w:sdtPr>
    <w:sdtEndPr>
      <w:rPr>
        <w:noProof/>
      </w:rPr>
    </w:sdtEndPr>
    <w:sdtContent>
      <w:p w:rsidR="00E01F94" w:rsidRDefault="00E01F94">
        <w:pPr>
          <w:pStyle w:val="Footer"/>
          <w:jc w:val="center"/>
        </w:pPr>
        <w:fldSimple w:instr=" PAGE   \* MERGEFORMAT ">
          <w:r w:rsidR="004436FE">
            <w:rPr>
              <w:noProof/>
            </w:rPr>
            <w:t>16</w:t>
          </w:r>
        </w:fldSimple>
      </w:p>
    </w:sdtContent>
  </w:sdt>
  <w:p w:rsidR="00E01F94" w:rsidRDefault="00E01F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F25" w:rsidRDefault="00533F25" w:rsidP="00150BC8">
      <w:pPr>
        <w:spacing w:after="0" w:line="240" w:lineRule="auto"/>
      </w:pPr>
      <w:r>
        <w:separator/>
      </w:r>
    </w:p>
  </w:footnote>
  <w:footnote w:type="continuationSeparator" w:id="1">
    <w:p w:rsidR="00533F25" w:rsidRDefault="00533F25" w:rsidP="00150B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13FF"/>
    <w:multiLevelType w:val="hybridMultilevel"/>
    <w:tmpl w:val="803ACAB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5926E1D"/>
    <w:multiLevelType w:val="hybridMultilevel"/>
    <w:tmpl w:val="2660AE10"/>
    <w:lvl w:ilvl="0" w:tplc="583A268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8BD792A"/>
    <w:multiLevelType w:val="hybridMultilevel"/>
    <w:tmpl w:val="02724A72"/>
    <w:lvl w:ilvl="0" w:tplc="583A2682">
      <w:start w:val="1"/>
      <w:numFmt w:val="bullet"/>
      <w:lvlText w:val=""/>
      <w:lvlJc w:val="left"/>
      <w:pPr>
        <w:ind w:left="1724" w:hanging="360"/>
      </w:pPr>
      <w:rPr>
        <w:rFonts w:ascii="Symbol" w:hAnsi="Symbol" w:hint="default"/>
      </w:rPr>
    </w:lvl>
    <w:lvl w:ilvl="1" w:tplc="042A0003" w:tentative="1">
      <w:start w:val="1"/>
      <w:numFmt w:val="bullet"/>
      <w:lvlText w:val="o"/>
      <w:lvlJc w:val="left"/>
      <w:pPr>
        <w:ind w:left="2444" w:hanging="360"/>
      </w:pPr>
      <w:rPr>
        <w:rFonts w:ascii="Courier New" w:hAnsi="Courier New" w:cs="Courier New" w:hint="default"/>
      </w:rPr>
    </w:lvl>
    <w:lvl w:ilvl="2" w:tplc="042A0005" w:tentative="1">
      <w:start w:val="1"/>
      <w:numFmt w:val="bullet"/>
      <w:lvlText w:val=""/>
      <w:lvlJc w:val="left"/>
      <w:pPr>
        <w:ind w:left="3164" w:hanging="360"/>
      </w:pPr>
      <w:rPr>
        <w:rFonts w:ascii="Wingdings" w:hAnsi="Wingdings" w:hint="default"/>
      </w:rPr>
    </w:lvl>
    <w:lvl w:ilvl="3" w:tplc="042A0001" w:tentative="1">
      <w:start w:val="1"/>
      <w:numFmt w:val="bullet"/>
      <w:lvlText w:val=""/>
      <w:lvlJc w:val="left"/>
      <w:pPr>
        <w:ind w:left="3884" w:hanging="360"/>
      </w:pPr>
      <w:rPr>
        <w:rFonts w:ascii="Symbol" w:hAnsi="Symbol" w:hint="default"/>
      </w:rPr>
    </w:lvl>
    <w:lvl w:ilvl="4" w:tplc="042A0003" w:tentative="1">
      <w:start w:val="1"/>
      <w:numFmt w:val="bullet"/>
      <w:lvlText w:val="o"/>
      <w:lvlJc w:val="left"/>
      <w:pPr>
        <w:ind w:left="4604" w:hanging="360"/>
      </w:pPr>
      <w:rPr>
        <w:rFonts w:ascii="Courier New" w:hAnsi="Courier New" w:cs="Courier New" w:hint="default"/>
      </w:rPr>
    </w:lvl>
    <w:lvl w:ilvl="5" w:tplc="042A0005" w:tentative="1">
      <w:start w:val="1"/>
      <w:numFmt w:val="bullet"/>
      <w:lvlText w:val=""/>
      <w:lvlJc w:val="left"/>
      <w:pPr>
        <w:ind w:left="5324" w:hanging="360"/>
      </w:pPr>
      <w:rPr>
        <w:rFonts w:ascii="Wingdings" w:hAnsi="Wingdings" w:hint="default"/>
      </w:rPr>
    </w:lvl>
    <w:lvl w:ilvl="6" w:tplc="042A0001" w:tentative="1">
      <w:start w:val="1"/>
      <w:numFmt w:val="bullet"/>
      <w:lvlText w:val=""/>
      <w:lvlJc w:val="left"/>
      <w:pPr>
        <w:ind w:left="6044" w:hanging="360"/>
      </w:pPr>
      <w:rPr>
        <w:rFonts w:ascii="Symbol" w:hAnsi="Symbol" w:hint="default"/>
      </w:rPr>
    </w:lvl>
    <w:lvl w:ilvl="7" w:tplc="042A0003" w:tentative="1">
      <w:start w:val="1"/>
      <w:numFmt w:val="bullet"/>
      <w:lvlText w:val="o"/>
      <w:lvlJc w:val="left"/>
      <w:pPr>
        <w:ind w:left="6764" w:hanging="360"/>
      </w:pPr>
      <w:rPr>
        <w:rFonts w:ascii="Courier New" w:hAnsi="Courier New" w:cs="Courier New" w:hint="default"/>
      </w:rPr>
    </w:lvl>
    <w:lvl w:ilvl="8" w:tplc="042A0005" w:tentative="1">
      <w:start w:val="1"/>
      <w:numFmt w:val="bullet"/>
      <w:lvlText w:val=""/>
      <w:lvlJc w:val="left"/>
      <w:pPr>
        <w:ind w:left="7484" w:hanging="360"/>
      </w:pPr>
      <w:rPr>
        <w:rFonts w:ascii="Wingdings" w:hAnsi="Wingdings" w:hint="default"/>
      </w:rPr>
    </w:lvl>
  </w:abstractNum>
  <w:abstractNum w:abstractNumId="3">
    <w:nsid w:val="105B2C09"/>
    <w:multiLevelType w:val="hybridMultilevel"/>
    <w:tmpl w:val="1930BEFC"/>
    <w:lvl w:ilvl="0" w:tplc="52DE5ECE">
      <w:start w:val="1"/>
      <w:numFmt w:val="bullet"/>
      <w:lvlText w:val=""/>
      <w:lvlJc w:val="left"/>
      <w:pPr>
        <w:ind w:left="2160" w:hanging="360"/>
      </w:pPr>
      <w:rPr>
        <w:rFonts w:ascii="Symbol" w:hAnsi="Symbol" w:hint="default"/>
      </w:rPr>
    </w:lvl>
    <w:lvl w:ilvl="1" w:tplc="042A0003">
      <w:start w:val="1"/>
      <w:numFmt w:val="bullet"/>
      <w:lvlText w:val="o"/>
      <w:lvlJc w:val="left"/>
      <w:pPr>
        <w:ind w:left="2880" w:hanging="360"/>
      </w:pPr>
      <w:rPr>
        <w:rFonts w:ascii="Courier New" w:hAnsi="Courier New" w:cs="Courier New" w:hint="default"/>
      </w:rPr>
    </w:lvl>
    <w:lvl w:ilvl="2" w:tplc="69D0C0EC">
      <w:start w:val="17"/>
      <w:numFmt w:val="bullet"/>
      <w:lvlText w:val=""/>
      <w:lvlJc w:val="left"/>
      <w:pPr>
        <w:ind w:left="3600" w:hanging="360"/>
      </w:pPr>
      <w:rPr>
        <w:rFonts w:ascii="Symbol" w:eastAsiaTheme="minorHAnsi" w:hAnsi="Symbol" w:cstheme="minorBidi"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4">
    <w:nsid w:val="11DE362F"/>
    <w:multiLevelType w:val="hybridMultilevel"/>
    <w:tmpl w:val="AC105072"/>
    <w:lvl w:ilvl="0" w:tplc="8104DC6E">
      <w:start w:val="1"/>
      <w:numFmt w:val="bullet"/>
      <w:lvlText w:val=""/>
      <w:lvlJc w:val="left"/>
      <w:pPr>
        <w:ind w:left="1004"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A596E24"/>
    <w:multiLevelType w:val="hybridMultilevel"/>
    <w:tmpl w:val="7DD61302"/>
    <w:lvl w:ilvl="0" w:tplc="EEC6A6DA">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6">
    <w:nsid w:val="1A684365"/>
    <w:multiLevelType w:val="hybridMultilevel"/>
    <w:tmpl w:val="F22C35C2"/>
    <w:lvl w:ilvl="0" w:tplc="BFD0270C">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EFA1D93"/>
    <w:multiLevelType w:val="hybridMultilevel"/>
    <w:tmpl w:val="95EAA490"/>
    <w:lvl w:ilvl="0" w:tplc="9AF4FDC2">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89D47B6"/>
    <w:multiLevelType w:val="hybridMultilevel"/>
    <w:tmpl w:val="BC8CB92E"/>
    <w:lvl w:ilvl="0" w:tplc="042A0003">
      <w:start w:val="1"/>
      <w:numFmt w:val="bullet"/>
      <w:lvlText w:val="o"/>
      <w:lvlJc w:val="left"/>
      <w:pPr>
        <w:ind w:left="1004" w:hanging="360"/>
      </w:pPr>
      <w:rPr>
        <w:rFonts w:ascii="Courier New" w:hAnsi="Courier New" w:cs="Courier New"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9">
    <w:nsid w:val="28EC1D26"/>
    <w:multiLevelType w:val="hybridMultilevel"/>
    <w:tmpl w:val="A82C0CA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A9E3A3E"/>
    <w:multiLevelType w:val="hybridMultilevel"/>
    <w:tmpl w:val="32D0DB4A"/>
    <w:lvl w:ilvl="0" w:tplc="042A0003">
      <w:start w:val="1"/>
      <w:numFmt w:val="bullet"/>
      <w:lvlText w:val="o"/>
      <w:lvlJc w:val="left"/>
      <w:pPr>
        <w:ind w:left="1724" w:hanging="360"/>
      </w:pPr>
      <w:rPr>
        <w:rFonts w:ascii="Courier New" w:hAnsi="Courier New" w:cs="Courier New" w:hint="default"/>
      </w:rPr>
    </w:lvl>
    <w:lvl w:ilvl="1" w:tplc="042A0003" w:tentative="1">
      <w:start w:val="1"/>
      <w:numFmt w:val="bullet"/>
      <w:lvlText w:val="o"/>
      <w:lvlJc w:val="left"/>
      <w:pPr>
        <w:ind w:left="2444" w:hanging="360"/>
      </w:pPr>
      <w:rPr>
        <w:rFonts w:ascii="Courier New" w:hAnsi="Courier New" w:cs="Courier New" w:hint="default"/>
      </w:rPr>
    </w:lvl>
    <w:lvl w:ilvl="2" w:tplc="042A0005" w:tentative="1">
      <w:start w:val="1"/>
      <w:numFmt w:val="bullet"/>
      <w:lvlText w:val=""/>
      <w:lvlJc w:val="left"/>
      <w:pPr>
        <w:ind w:left="3164" w:hanging="360"/>
      </w:pPr>
      <w:rPr>
        <w:rFonts w:ascii="Wingdings" w:hAnsi="Wingdings" w:hint="default"/>
      </w:rPr>
    </w:lvl>
    <w:lvl w:ilvl="3" w:tplc="042A0001" w:tentative="1">
      <w:start w:val="1"/>
      <w:numFmt w:val="bullet"/>
      <w:lvlText w:val=""/>
      <w:lvlJc w:val="left"/>
      <w:pPr>
        <w:ind w:left="3884" w:hanging="360"/>
      </w:pPr>
      <w:rPr>
        <w:rFonts w:ascii="Symbol" w:hAnsi="Symbol" w:hint="default"/>
      </w:rPr>
    </w:lvl>
    <w:lvl w:ilvl="4" w:tplc="042A0003" w:tentative="1">
      <w:start w:val="1"/>
      <w:numFmt w:val="bullet"/>
      <w:lvlText w:val="o"/>
      <w:lvlJc w:val="left"/>
      <w:pPr>
        <w:ind w:left="4604" w:hanging="360"/>
      </w:pPr>
      <w:rPr>
        <w:rFonts w:ascii="Courier New" w:hAnsi="Courier New" w:cs="Courier New" w:hint="default"/>
      </w:rPr>
    </w:lvl>
    <w:lvl w:ilvl="5" w:tplc="042A0005" w:tentative="1">
      <w:start w:val="1"/>
      <w:numFmt w:val="bullet"/>
      <w:lvlText w:val=""/>
      <w:lvlJc w:val="left"/>
      <w:pPr>
        <w:ind w:left="5324" w:hanging="360"/>
      </w:pPr>
      <w:rPr>
        <w:rFonts w:ascii="Wingdings" w:hAnsi="Wingdings" w:hint="default"/>
      </w:rPr>
    </w:lvl>
    <w:lvl w:ilvl="6" w:tplc="042A0001" w:tentative="1">
      <w:start w:val="1"/>
      <w:numFmt w:val="bullet"/>
      <w:lvlText w:val=""/>
      <w:lvlJc w:val="left"/>
      <w:pPr>
        <w:ind w:left="6044" w:hanging="360"/>
      </w:pPr>
      <w:rPr>
        <w:rFonts w:ascii="Symbol" w:hAnsi="Symbol" w:hint="default"/>
      </w:rPr>
    </w:lvl>
    <w:lvl w:ilvl="7" w:tplc="042A0003" w:tentative="1">
      <w:start w:val="1"/>
      <w:numFmt w:val="bullet"/>
      <w:lvlText w:val="o"/>
      <w:lvlJc w:val="left"/>
      <w:pPr>
        <w:ind w:left="6764" w:hanging="360"/>
      </w:pPr>
      <w:rPr>
        <w:rFonts w:ascii="Courier New" w:hAnsi="Courier New" w:cs="Courier New" w:hint="default"/>
      </w:rPr>
    </w:lvl>
    <w:lvl w:ilvl="8" w:tplc="042A0005" w:tentative="1">
      <w:start w:val="1"/>
      <w:numFmt w:val="bullet"/>
      <w:lvlText w:val=""/>
      <w:lvlJc w:val="left"/>
      <w:pPr>
        <w:ind w:left="7484" w:hanging="360"/>
      </w:pPr>
      <w:rPr>
        <w:rFonts w:ascii="Wingdings" w:hAnsi="Wingdings" w:hint="default"/>
      </w:rPr>
    </w:lvl>
  </w:abstractNum>
  <w:abstractNum w:abstractNumId="11">
    <w:nsid w:val="2C2370E3"/>
    <w:multiLevelType w:val="hybridMultilevel"/>
    <w:tmpl w:val="F75C466C"/>
    <w:lvl w:ilvl="0" w:tplc="91C240E4">
      <w:start w:val="1"/>
      <w:numFmt w:val="low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C340DCA"/>
    <w:multiLevelType w:val="hybridMultilevel"/>
    <w:tmpl w:val="E50233DC"/>
    <w:lvl w:ilvl="0" w:tplc="885A639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F691537"/>
    <w:multiLevelType w:val="hybridMultilevel"/>
    <w:tmpl w:val="C9A68F90"/>
    <w:lvl w:ilvl="0" w:tplc="33EC546A">
      <w:start w:val="1"/>
      <w:numFmt w:val="bullet"/>
      <w:lvlText w:val="-"/>
      <w:lvlJc w:val="left"/>
      <w:pPr>
        <w:ind w:left="644" w:hanging="360"/>
      </w:pPr>
      <w:rPr>
        <w:rFonts w:ascii="Times New Roman" w:eastAsiaTheme="minorHAnsi"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14">
    <w:nsid w:val="3778363C"/>
    <w:multiLevelType w:val="hybridMultilevel"/>
    <w:tmpl w:val="CD7EEBC0"/>
    <w:lvl w:ilvl="0" w:tplc="042A0003">
      <w:start w:val="1"/>
      <w:numFmt w:val="bullet"/>
      <w:lvlText w:val="o"/>
      <w:lvlJc w:val="left"/>
      <w:pPr>
        <w:ind w:left="1724" w:hanging="360"/>
      </w:pPr>
      <w:rPr>
        <w:rFonts w:ascii="Courier New" w:hAnsi="Courier New" w:cs="Courier New" w:hint="default"/>
      </w:rPr>
    </w:lvl>
    <w:lvl w:ilvl="1" w:tplc="042A0003" w:tentative="1">
      <w:start w:val="1"/>
      <w:numFmt w:val="bullet"/>
      <w:lvlText w:val="o"/>
      <w:lvlJc w:val="left"/>
      <w:pPr>
        <w:ind w:left="2444" w:hanging="360"/>
      </w:pPr>
      <w:rPr>
        <w:rFonts w:ascii="Courier New" w:hAnsi="Courier New" w:cs="Courier New" w:hint="default"/>
      </w:rPr>
    </w:lvl>
    <w:lvl w:ilvl="2" w:tplc="042A0005" w:tentative="1">
      <w:start w:val="1"/>
      <w:numFmt w:val="bullet"/>
      <w:lvlText w:val=""/>
      <w:lvlJc w:val="left"/>
      <w:pPr>
        <w:ind w:left="3164" w:hanging="360"/>
      </w:pPr>
      <w:rPr>
        <w:rFonts w:ascii="Wingdings" w:hAnsi="Wingdings" w:hint="default"/>
      </w:rPr>
    </w:lvl>
    <w:lvl w:ilvl="3" w:tplc="042A0001" w:tentative="1">
      <w:start w:val="1"/>
      <w:numFmt w:val="bullet"/>
      <w:lvlText w:val=""/>
      <w:lvlJc w:val="left"/>
      <w:pPr>
        <w:ind w:left="3884" w:hanging="360"/>
      </w:pPr>
      <w:rPr>
        <w:rFonts w:ascii="Symbol" w:hAnsi="Symbol" w:hint="default"/>
      </w:rPr>
    </w:lvl>
    <w:lvl w:ilvl="4" w:tplc="042A0003" w:tentative="1">
      <w:start w:val="1"/>
      <w:numFmt w:val="bullet"/>
      <w:lvlText w:val="o"/>
      <w:lvlJc w:val="left"/>
      <w:pPr>
        <w:ind w:left="4604" w:hanging="360"/>
      </w:pPr>
      <w:rPr>
        <w:rFonts w:ascii="Courier New" w:hAnsi="Courier New" w:cs="Courier New" w:hint="default"/>
      </w:rPr>
    </w:lvl>
    <w:lvl w:ilvl="5" w:tplc="042A0005" w:tentative="1">
      <w:start w:val="1"/>
      <w:numFmt w:val="bullet"/>
      <w:lvlText w:val=""/>
      <w:lvlJc w:val="left"/>
      <w:pPr>
        <w:ind w:left="5324" w:hanging="360"/>
      </w:pPr>
      <w:rPr>
        <w:rFonts w:ascii="Wingdings" w:hAnsi="Wingdings" w:hint="default"/>
      </w:rPr>
    </w:lvl>
    <w:lvl w:ilvl="6" w:tplc="042A0001" w:tentative="1">
      <w:start w:val="1"/>
      <w:numFmt w:val="bullet"/>
      <w:lvlText w:val=""/>
      <w:lvlJc w:val="left"/>
      <w:pPr>
        <w:ind w:left="6044" w:hanging="360"/>
      </w:pPr>
      <w:rPr>
        <w:rFonts w:ascii="Symbol" w:hAnsi="Symbol" w:hint="default"/>
      </w:rPr>
    </w:lvl>
    <w:lvl w:ilvl="7" w:tplc="042A0003" w:tentative="1">
      <w:start w:val="1"/>
      <w:numFmt w:val="bullet"/>
      <w:lvlText w:val="o"/>
      <w:lvlJc w:val="left"/>
      <w:pPr>
        <w:ind w:left="6764" w:hanging="360"/>
      </w:pPr>
      <w:rPr>
        <w:rFonts w:ascii="Courier New" w:hAnsi="Courier New" w:cs="Courier New" w:hint="default"/>
      </w:rPr>
    </w:lvl>
    <w:lvl w:ilvl="8" w:tplc="042A0005" w:tentative="1">
      <w:start w:val="1"/>
      <w:numFmt w:val="bullet"/>
      <w:lvlText w:val=""/>
      <w:lvlJc w:val="left"/>
      <w:pPr>
        <w:ind w:left="7484" w:hanging="360"/>
      </w:pPr>
      <w:rPr>
        <w:rFonts w:ascii="Wingdings" w:hAnsi="Wingdings" w:hint="default"/>
      </w:rPr>
    </w:lvl>
  </w:abstractNum>
  <w:abstractNum w:abstractNumId="15">
    <w:nsid w:val="39466716"/>
    <w:multiLevelType w:val="hybridMultilevel"/>
    <w:tmpl w:val="7F8A55F0"/>
    <w:lvl w:ilvl="0" w:tplc="A472174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CC46229"/>
    <w:multiLevelType w:val="hybridMultilevel"/>
    <w:tmpl w:val="B7B64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FFE3778"/>
    <w:multiLevelType w:val="hybridMultilevel"/>
    <w:tmpl w:val="5308C9F0"/>
    <w:lvl w:ilvl="0" w:tplc="52DE5ECE">
      <w:start w:val="1"/>
      <w:numFmt w:val="bullet"/>
      <w:lvlText w:val=""/>
      <w:lvlJc w:val="left"/>
      <w:pPr>
        <w:ind w:left="2138" w:hanging="360"/>
      </w:pPr>
      <w:rPr>
        <w:rFonts w:ascii="Symbol" w:hAnsi="Symbol" w:hint="default"/>
      </w:rPr>
    </w:lvl>
    <w:lvl w:ilvl="1" w:tplc="042A0003" w:tentative="1">
      <w:start w:val="1"/>
      <w:numFmt w:val="bullet"/>
      <w:lvlText w:val="o"/>
      <w:lvlJc w:val="left"/>
      <w:pPr>
        <w:ind w:left="2858" w:hanging="360"/>
      </w:pPr>
      <w:rPr>
        <w:rFonts w:ascii="Courier New" w:hAnsi="Courier New" w:cs="Courier New" w:hint="default"/>
      </w:rPr>
    </w:lvl>
    <w:lvl w:ilvl="2" w:tplc="042A0005" w:tentative="1">
      <w:start w:val="1"/>
      <w:numFmt w:val="bullet"/>
      <w:lvlText w:val=""/>
      <w:lvlJc w:val="left"/>
      <w:pPr>
        <w:ind w:left="3578" w:hanging="360"/>
      </w:pPr>
      <w:rPr>
        <w:rFonts w:ascii="Wingdings" w:hAnsi="Wingdings" w:hint="default"/>
      </w:rPr>
    </w:lvl>
    <w:lvl w:ilvl="3" w:tplc="042A0001" w:tentative="1">
      <w:start w:val="1"/>
      <w:numFmt w:val="bullet"/>
      <w:lvlText w:val=""/>
      <w:lvlJc w:val="left"/>
      <w:pPr>
        <w:ind w:left="4298" w:hanging="360"/>
      </w:pPr>
      <w:rPr>
        <w:rFonts w:ascii="Symbol" w:hAnsi="Symbol" w:hint="default"/>
      </w:rPr>
    </w:lvl>
    <w:lvl w:ilvl="4" w:tplc="042A0003" w:tentative="1">
      <w:start w:val="1"/>
      <w:numFmt w:val="bullet"/>
      <w:lvlText w:val="o"/>
      <w:lvlJc w:val="left"/>
      <w:pPr>
        <w:ind w:left="5018" w:hanging="360"/>
      </w:pPr>
      <w:rPr>
        <w:rFonts w:ascii="Courier New" w:hAnsi="Courier New" w:cs="Courier New" w:hint="default"/>
      </w:rPr>
    </w:lvl>
    <w:lvl w:ilvl="5" w:tplc="042A0005" w:tentative="1">
      <w:start w:val="1"/>
      <w:numFmt w:val="bullet"/>
      <w:lvlText w:val=""/>
      <w:lvlJc w:val="left"/>
      <w:pPr>
        <w:ind w:left="5738" w:hanging="360"/>
      </w:pPr>
      <w:rPr>
        <w:rFonts w:ascii="Wingdings" w:hAnsi="Wingdings" w:hint="default"/>
      </w:rPr>
    </w:lvl>
    <w:lvl w:ilvl="6" w:tplc="042A0001" w:tentative="1">
      <w:start w:val="1"/>
      <w:numFmt w:val="bullet"/>
      <w:lvlText w:val=""/>
      <w:lvlJc w:val="left"/>
      <w:pPr>
        <w:ind w:left="6458" w:hanging="360"/>
      </w:pPr>
      <w:rPr>
        <w:rFonts w:ascii="Symbol" w:hAnsi="Symbol" w:hint="default"/>
      </w:rPr>
    </w:lvl>
    <w:lvl w:ilvl="7" w:tplc="042A0003" w:tentative="1">
      <w:start w:val="1"/>
      <w:numFmt w:val="bullet"/>
      <w:lvlText w:val="o"/>
      <w:lvlJc w:val="left"/>
      <w:pPr>
        <w:ind w:left="7178" w:hanging="360"/>
      </w:pPr>
      <w:rPr>
        <w:rFonts w:ascii="Courier New" w:hAnsi="Courier New" w:cs="Courier New" w:hint="default"/>
      </w:rPr>
    </w:lvl>
    <w:lvl w:ilvl="8" w:tplc="042A0005" w:tentative="1">
      <w:start w:val="1"/>
      <w:numFmt w:val="bullet"/>
      <w:lvlText w:val=""/>
      <w:lvlJc w:val="left"/>
      <w:pPr>
        <w:ind w:left="7898" w:hanging="360"/>
      </w:pPr>
      <w:rPr>
        <w:rFonts w:ascii="Wingdings" w:hAnsi="Wingdings" w:hint="default"/>
      </w:rPr>
    </w:lvl>
  </w:abstractNum>
  <w:abstractNum w:abstractNumId="18">
    <w:nsid w:val="43705CF7"/>
    <w:multiLevelType w:val="hybridMultilevel"/>
    <w:tmpl w:val="F22C35C2"/>
    <w:lvl w:ilvl="0" w:tplc="BFD0270C">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64100A6"/>
    <w:multiLevelType w:val="hybridMultilevel"/>
    <w:tmpl w:val="44CE01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86928AA"/>
    <w:multiLevelType w:val="hybridMultilevel"/>
    <w:tmpl w:val="AC4A181C"/>
    <w:lvl w:ilvl="0" w:tplc="56DEFA02">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4A1F4570"/>
    <w:multiLevelType w:val="hybridMultilevel"/>
    <w:tmpl w:val="54BAB57E"/>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4F035B96"/>
    <w:multiLevelType w:val="hybridMultilevel"/>
    <w:tmpl w:val="8294CA74"/>
    <w:lvl w:ilvl="0" w:tplc="52DE5ECE">
      <w:start w:val="1"/>
      <w:numFmt w:val="bullet"/>
      <w:lvlText w:val=""/>
      <w:lvlJc w:val="left"/>
      <w:pPr>
        <w:ind w:left="1004"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5B220002"/>
    <w:multiLevelType w:val="multilevel"/>
    <w:tmpl w:val="77324148"/>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24">
    <w:nsid w:val="5FA4504E"/>
    <w:multiLevelType w:val="hybridMultilevel"/>
    <w:tmpl w:val="33689886"/>
    <w:lvl w:ilvl="0" w:tplc="52DE5ECE">
      <w:start w:val="1"/>
      <w:numFmt w:val="bullet"/>
      <w:lvlText w:val=""/>
      <w:lvlJc w:val="left"/>
      <w:pPr>
        <w:ind w:left="2160" w:hanging="360"/>
      </w:pPr>
      <w:rPr>
        <w:rFonts w:ascii="Symbol" w:hAnsi="Symbol"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25">
    <w:nsid w:val="5FB90390"/>
    <w:multiLevelType w:val="hybridMultilevel"/>
    <w:tmpl w:val="A2A082D0"/>
    <w:lvl w:ilvl="0" w:tplc="50367986">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FF61E0F"/>
    <w:multiLevelType w:val="hybridMultilevel"/>
    <w:tmpl w:val="D1A09D8A"/>
    <w:lvl w:ilvl="0" w:tplc="583A2682">
      <w:start w:val="1"/>
      <w:numFmt w:val="bullet"/>
      <w:lvlText w:val=""/>
      <w:lvlJc w:val="left"/>
      <w:pPr>
        <w:ind w:left="2138" w:hanging="360"/>
      </w:pPr>
      <w:rPr>
        <w:rFonts w:ascii="Symbol" w:hAnsi="Symbol" w:hint="default"/>
      </w:rPr>
    </w:lvl>
    <w:lvl w:ilvl="1" w:tplc="042A0003" w:tentative="1">
      <w:start w:val="1"/>
      <w:numFmt w:val="bullet"/>
      <w:lvlText w:val="o"/>
      <w:lvlJc w:val="left"/>
      <w:pPr>
        <w:ind w:left="2858" w:hanging="360"/>
      </w:pPr>
      <w:rPr>
        <w:rFonts w:ascii="Courier New" w:hAnsi="Courier New" w:cs="Courier New" w:hint="default"/>
      </w:rPr>
    </w:lvl>
    <w:lvl w:ilvl="2" w:tplc="042A0005" w:tentative="1">
      <w:start w:val="1"/>
      <w:numFmt w:val="bullet"/>
      <w:lvlText w:val=""/>
      <w:lvlJc w:val="left"/>
      <w:pPr>
        <w:ind w:left="3578" w:hanging="360"/>
      </w:pPr>
      <w:rPr>
        <w:rFonts w:ascii="Wingdings" w:hAnsi="Wingdings" w:hint="default"/>
      </w:rPr>
    </w:lvl>
    <w:lvl w:ilvl="3" w:tplc="042A0001" w:tentative="1">
      <w:start w:val="1"/>
      <w:numFmt w:val="bullet"/>
      <w:lvlText w:val=""/>
      <w:lvlJc w:val="left"/>
      <w:pPr>
        <w:ind w:left="4298" w:hanging="360"/>
      </w:pPr>
      <w:rPr>
        <w:rFonts w:ascii="Symbol" w:hAnsi="Symbol" w:hint="default"/>
      </w:rPr>
    </w:lvl>
    <w:lvl w:ilvl="4" w:tplc="042A0003" w:tentative="1">
      <w:start w:val="1"/>
      <w:numFmt w:val="bullet"/>
      <w:lvlText w:val="o"/>
      <w:lvlJc w:val="left"/>
      <w:pPr>
        <w:ind w:left="5018" w:hanging="360"/>
      </w:pPr>
      <w:rPr>
        <w:rFonts w:ascii="Courier New" w:hAnsi="Courier New" w:cs="Courier New" w:hint="default"/>
      </w:rPr>
    </w:lvl>
    <w:lvl w:ilvl="5" w:tplc="042A0005" w:tentative="1">
      <w:start w:val="1"/>
      <w:numFmt w:val="bullet"/>
      <w:lvlText w:val=""/>
      <w:lvlJc w:val="left"/>
      <w:pPr>
        <w:ind w:left="5738" w:hanging="360"/>
      </w:pPr>
      <w:rPr>
        <w:rFonts w:ascii="Wingdings" w:hAnsi="Wingdings" w:hint="default"/>
      </w:rPr>
    </w:lvl>
    <w:lvl w:ilvl="6" w:tplc="042A0001" w:tentative="1">
      <w:start w:val="1"/>
      <w:numFmt w:val="bullet"/>
      <w:lvlText w:val=""/>
      <w:lvlJc w:val="left"/>
      <w:pPr>
        <w:ind w:left="6458" w:hanging="360"/>
      </w:pPr>
      <w:rPr>
        <w:rFonts w:ascii="Symbol" w:hAnsi="Symbol" w:hint="default"/>
      </w:rPr>
    </w:lvl>
    <w:lvl w:ilvl="7" w:tplc="042A0003" w:tentative="1">
      <w:start w:val="1"/>
      <w:numFmt w:val="bullet"/>
      <w:lvlText w:val="o"/>
      <w:lvlJc w:val="left"/>
      <w:pPr>
        <w:ind w:left="7178" w:hanging="360"/>
      </w:pPr>
      <w:rPr>
        <w:rFonts w:ascii="Courier New" w:hAnsi="Courier New" w:cs="Courier New" w:hint="default"/>
      </w:rPr>
    </w:lvl>
    <w:lvl w:ilvl="8" w:tplc="042A0005" w:tentative="1">
      <w:start w:val="1"/>
      <w:numFmt w:val="bullet"/>
      <w:lvlText w:val=""/>
      <w:lvlJc w:val="left"/>
      <w:pPr>
        <w:ind w:left="7898" w:hanging="360"/>
      </w:pPr>
      <w:rPr>
        <w:rFonts w:ascii="Wingdings" w:hAnsi="Wingdings" w:hint="default"/>
      </w:rPr>
    </w:lvl>
  </w:abstractNum>
  <w:abstractNum w:abstractNumId="27">
    <w:nsid w:val="614B50C8"/>
    <w:multiLevelType w:val="hybridMultilevel"/>
    <w:tmpl w:val="6F14E2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679C11F7"/>
    <w:multiLevelType w:val="hybridMultilevel"/>
    <w:tmpl w:val="EEF489BE"/>
    <w:lvl w:ilvl="0" w:tplc="583A2682">
      <w:start w:val="1"/>
      <w:numFmt w:val="bullet"/>
      <w:lvlText w:val=""/>
      <w:lvlJc w:val="left"/>
      <w:pPr>
        <w:ind w:left="21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6EC12F71"/>
    <w:multiLevelType w:val="hybridMultilevel"/>
    <w:tmpl w:val="F1E8EE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728D6A7D"/>
    <w:multiLevelType w:val="hybridMultilevel"/>
    <w:tmpl w:val="F22C35C2"/>
    <w:lvl w:ilvl="0" w:tplc="BFD0270C">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4AB0487"/>
    <w:multiLevelType w:val="hybridMultilevel"/>
    <w:tmpl w:val="B454A4EA"/>
    <w:lvl w:ilvl="0" w:tplc="60981832">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2">
    <w:nsid w:val="74DF5722"/>
    <w:multiLevelType w:val="hybridMultilevel"/>
    <w:tmpl w:val="73B67FB8"/>
    <w:lvl w:ilvl="0" w:tplc="CAD02936">
      <w:start w:val="1"/>
      <w:numFmt w:val="upperRoman"/>
      <w:lvlText w:val="%1."/>
      <w:lvlJc w:val="left"/>
      <w:pPr>
        <w:ind w:left="1004" w:hanging="72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3">
    <w:nsid w:val="76A14687"/>
    <w:multiLevelType w:val="hybridMultilevel"/>
    <w:tmpl w:val="BEBCAE36"/>
    <w:lvl w:ilvl="0" w:tplc="FD1007CE">
      <w:start w:val="1"/>
      <w:numFmt w:val="bullet"/>
      <w:lvlText w:val=""/>
      <w:lvlJc w:val="left"/>
      <w:pPr>
        <w:ind w:left="3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7"/>
  </w:num>
  <w:num w:numId="4">
    <w:abstractNumId w:val="0"/>
  </w:num>
  <w:num w:numId="5">
    <w:abstractNumId w:val="22"/>
  </w:num>
  <w:num w:numId="6">
    <w:abstractNumId w:val="33"/>
  </w:num>
  <w:num w:numId="7">
    <w:abstractNumId w:val="4"/>
  </w:num>
  <w:num w:numId="8">
    <w:abstractNumId w:val="24"/>
  </w:num>
  <w:num w:numId="9">
    <w:abstractNumId w:val="3"/>
  </w:num>
  <w:num w:numId="10">
    <w:abstractNumId w:val="28"/>
  </w:num>
  <w:num w:numId="11">
    <w:abstractNumId w:val="26"/>
  </w:num>
  <w:num w:numId="12">
    <w:abstractNumId w:val="1"/>
  </w:num>
  <w:num w:numId="13">
    <w:abstractNumId w:val="17"/>
  </w:num>
  <w:num w:numId="14">
    <w:abstractNumId w:val="2"/>
  </w:num>
  <w:num w:numId="15">
    <w:abstractNumId w:val="10"/>
  </w:num>
  <w:num w:numId="16">
    <w:abstractNumId w:val="14"/>
  </w:num>
  <w:num w:numId="17">
    <w:abstractNumId w:val="31"/>
  </w:num>
  <w:num w:numId="18">
    <w:abstractNumId w:val="18"/>
  </w:num>
  <w:num w:numId="19">
    <w:abstractNumId w:val="8"/>
  </w:num>
  <w:num w:numId="20">
    <w:abstractNumId w:val="20"/>
  </w:num>
  <w:num w:numId="21">
    <w:abstractNumId w:val="11"/>
  </w:num>
  <w:num w:numId="22">
    <w:abstractNumId w:val="32"/>
  </w:num>
  <w:num w:numId="23">
    <w:abstractNumId w:val="25"/>
  </w:num>
  <w:num w:numId="24">
    <w:abstractNumId w:val="15"/>
  </w:num>
  <w:num w:numId="25">
    <w:abstractNumId w:val="5"/>
  </w:num>
  <w:num w:numId="26">
    <w:abstractNumId w:val="27"/>
  </w:num>
  <w:num w:numId="27">
    <w:abstractNumId w:val="6"/>
  </w:num>
  <w:num w:numId="28">
    <w:abstractNumId w:val="30"/>
  </w:num>
  <w:num w:numId="29">
    <w:abstractNumId w:val="12"/>
  </w:num>
  <w:num w:numId="30">
    <w:abstractNumId w:val="9"/>
  </w:num>
  <w:num w:numId="31">
    <w:abstractNumId w:val="16"/>
  </w:num>
  <w:num w:numId="32">
    <w:abstractNumId w:val="29"/>
  </w:num>
  <w:num w:numId="33">
    <w:abstractNumId w:val="19"/>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81AE3"/>
    <w:rsid w:val="00024E57"/>
    <w:rsid w:val="000656CA"/>
    <w:rsid w:val="00081AE3"/>
    <w:rsid w:val="000B2C07"/>
    <w:rsid w:val="000B6EE0"/>
    <w:rsid w:val="000C319A"/>
    <w:rsid w:val="000D4B42"/>
    <w:rsid w:val="00105764"/>
    <w:rsid w:val="00144303"/>
    <w:rsid w:val="00150BC8"/>
    <w:rsid w:val="001B7080"/>
    <w:rsid w:val="001C6355"/>
    <w:rsid w:val="00211D26"/>
    <w:rsid w:val="002309E3"/>
    <w:rsid w:val="002D2031"/>
    <w:rsid w:val="002E3184"/>
    <w:rsid w:val="002E3E2F"/>
    <w:rsid w:val="00324508"/>
    <w:rsid w:val="00343866"/>
    <w:rsid w:val="00367B97"/>
    <w:rsid w:val="00395AEF"/>
    <w:rsid w:val="003C3C61"/>
    <w:rsid w:val="00426E03"/>
    <w:rsid w:val="004436FE"/>
    <w:rsid w:val="0046371F"/>
    <w:rsid w:val="004B1C72"/>
    <w:rsid w:val="004D728E"/>
    <w:rsid w:val="004F25AF"/>
    <w:rsid w:val="00533F25"/>
    <w:rsid w:val="005E6598"/>
    <w:rsid w:val="006B372C"/>
    <w:rsid w:val="00715D01"/>
    <w:rsid w:val="007359A4"/>
    <w:rsid w:val="00747EA7"/>
    <w:rsid w:val="00781E77"/>
    <w:rsid w:val="007968DC"/>
    <w:rsid w:val="007D729E"/>
    <w:rsid w:val="007E558A"/>
    <w:rsid w:val="007F593D"/>
    <w:rsid w:val="008375C2"/>
    <w:rsid w:val="008876B0"/>
    <w:rsid w:val="008B124B"/>
    <w:rsid w:val="008D178E"/>
    <w:rsid w:val="008D71B9"/>
    <w:rsid w:val="00917494"/>
    <w:rsid w:val="009A3580"/>
    <w:rsid w:val="00A017C2"/>
    <w:rsid w:val="00A076DD"/>
    <w:rsid w:val="00A8206A"/>
    <w:rsid w:val="00AA48F2"/>
    <w:rsid w:val="00AB029D"/>
    <w:rsid w:val="00AD19AE"/>
    <w:rsid w:val="00AE3CCC"/>
    <w:rsid w:val="00B1391A"/>
    <w:rsid w:val="00B4083F"/>
    <w:rsid w:val="00B51CE2"/>
    <w:rsid w:val="00BD4CA8"/>
    <w:rsid w:val="00BF7233"/>
    <w:rsid w:val="00C351A5"/>
    <w:rsid w:val="00CA5283"/>
    <w:rsid w:val="00CB4BFC"/>
    <w:rsid w:val="00CD4EAE"/>
    <w:rsid w:val="00CE4677"/>
    <w:rsid w:val="00D22621"/>
    <w:rsid w:val="00D23F99"/>
    <w:rsid w:val="00D27287"/>
    <w:rsid w:val="00D43A73"/>
    <w:rsid w:val="00D53775"/>
    <w:rsid w:val="00DA414E"/>
    <w:rsid w:val="00DC417B"/>
    <w:rsid w:val="00DF4F7D"/>
    <w:rsid w:val="00E01F94"/>
    <w:rsid w:val="00E26C58"/>
    <w:rsid w:val="00E3045F"/>
    <w:rsid w:val="00E4121A"/>
    <w:rsid w:val="00EA59F7"/>
    <w:rsid w:val="00F267E9"/>
    <w:rsid w:val="00F3779B"/>
    <w:rsid w:val="00F7018A"/>
    <w:rsid w:val="00FB3D3E"/>
    <w:rsid w:val="00FC54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3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E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AE3"/>
    <w:pPr>
      <w:ind w:left="720"/>
      <w:contextualSpacing/>
    </w:pPr>
  </w:style>
  <w:style w:type="paragraph" w:styleId="BalloonText">
    <w:name w:val="Balloon Text"/>
    <w:basedOn w:val="Normal"/>
    <w:link w:val="BalloonTextChar"/>
    <w:uiPriority w:val="99"/>
    <w:semiHidden/>
    <w:unhideWhenUsed/>
    <w:rsid w:val="009A3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580"/>
    <w:rPr>
      <w:rFonts w:ascii="Tahoma" w:hAnsi="Tahoma" w:cs="Tahoma"/>
      <w:sz w:val="16"/>
      <w:szCs w:val="16"/>
    </w:rPr>
  </w:style>
  <w:style w:type="paragraph" w:styleId="Header">
    <w:name w:val="header"/>
    <w:basedOn w:val="Normal"/>
    <w:link w:val="HeaderChar"/>
    <w:uiPriority w:val="99"/>
    <w:unhideWhenUsed/>
    <w:rsid w:val="00150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BC8"/>
  </w:style>
  <w:style w:type="paragraph" w:styleId="Footer">
    <w:name w:val="footer"/>
    <w:basedOn w:val="Normal"/>
    <w:link w:val="FooterChar"/>
    <w:uiPriority w:val="99"/>
    <w:unhideWhenUsed/>
    <w:rsid w:val="00150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B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AE3"/>
    <w:pPr>
      <w:ind w:left="720"/>
      <w:contextualSpacing/>
    </w:pPr>
  </w:style>
  <w:style w:type="paragraph" w:styleId="BalloonText">
    <w:name w:val="Balloon Text"/>
    <w:basedOn w:val="Normal"/>
    <w:link w:val="BalloonTextChar"/>
    <w:uiPriority w:val="99"/>
    <w:semiHidden/>
    <w:unhideWhenUsed/>
    <w:rsid w:val="009A3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580"/>
    <w:rPr>
      <w:rFonts w:ascii="Tahoma" w:hAnsi="Tahoma" w:cs="Tahoma"/>
      <w:sz w:val="16"/>
      <w:szCs w:val="16"/>
    </w:rPr>
  </w:style>
  <w:style w:type="paragraph" w:styleId="Header">
    <w:name w:val="header"/>
    <w:basedOn w:val="Normal"/>
    <w:link w:val="HeaderChar"/>
    <w:uiPriority w:val="99"/>
    <w:unhideWhenUsed/>
    <w:rsid w:val="00150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BC8"/>
  </w:style>
  <w:style w:type="paragraph" w:styleId="Footer">
    <w:name w:val="footer"/>
    <w:basedOn w:val="Normal"/>
    <w:link w:val="FooterChar"/>
    <w:uiPriority w:val="99"/>
    <w:unhideWhenUsed/>
    <w:rsid w:val="00150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BC8"/>
  </w:style>
</w:styles>
</file>

<file path=word/webSettings.xml><?xml version="1.0" encoding="utf-8"?>
<w:webSettings xmlns:r="http://schemas.openxmlformats.org/officeDocument/2006/relationships" xmlns:w="http://schemas.openxmlformats.org/wordprocessingml/2006/main">
  <w:divs>
    <w:div w:id="14576972">
      <w:bodyDiv w:val="1"/>
      <w:marLeft w:val="0"/>
      <w:marRight w:val="0"/>
      <w:marTop w:val="0"/>
      <w:marBottom w:val="0"/>
      <w:divBdr>
        <w:top w:val="none" w:sz="0" w:space="0" w:color="auto"/>
        <w:left w:val="none" w:sz="0" w:space="0" w:color="auto"/>
        <w:bottom w:val="none" w:sz="0" w:space="0" w:color="auto"/>
        <w:right w:val="none" w:sz="0" w:space="0" w:color="auto"/>
      </w:divBdr>
    </w:div>
    <w:div w:id="84234236">
      <w:bodyDiv w:val="1"/>
      <w:marLeft w:val="0"/>
      <w:marRight w:val="0"/>
      <w:marTop w:val="0"/>
      <w:marBottom w:val="0"/>
      <w:divBdr>
        <w:top w:val="none" w:sz="0" w:space="0" w:color="auto"/>
        <w:left w:val="none" w:sz="0" w:space="0" w:color="auto"/>
        <w:bottom w:val="none" w:sz="0" w:space="0" w:color="auto"/>
        <w:right w:val="none" w:sz="0" w:space="0" w:color="auto"/>
      </w:divBdr>
    </w:div>
    <w:div w:id="168638047">
      <w:bodyDiv w:val="1"/>
      <w:marLeft w:val="0"/>
      <w:marRight w:val="0"/>
      <w:marTop w:val="0"/>
      <w:marBottom w:val="0"/>
      <w:divBdr>
        <w:top w:val="none" w:sz="0" w:space="0" w:color="auto"/>
        <w:left w:val="none" w:sz="0" w:space="0" w:color="auto"/>
        <w:bottom w:val="none" w:sz="0" w:space="0" w:color="auto"/>
        <w:right w:val="none" w:sz="0" w:space="0" w:color="auto"/>
      </w:divBdr>
    </w:div>
    <w:div w:id="252516900">
      <w:bodyDiv w:val="1"/>
      <w:marLeft w:val="0"/>
      <w:marRight w:val="0"/>
      <w:marTop w:val="0"/>
      <w:marBottom w:val="0"/>
      <w:divBdr>
        <w:top w:val="none" w:sz="0" w:space="0" w:color="auto"/>
        <w:left w:val="none" w:sz="0" w:space="0" w:color="auto"/>
        <w:bottom w:val="none" w:sz="0" w:space="0" w:color="auto"/>
        <w:right w:val="none" w:sz="0" w:space="0" w:color="auto"/>
      </w:divBdr>
    </w:div>
    <w:div w:id="388502915">
      <w:bodyDiv w:val="1"/>
      <w:marLeft w:val="0"/>
      <w:marRight w:val="0"/>
      <w:marTop w:val="0"/>
      <w:marBottom w:val="0"/>
      <w:divBdr>
        <w:top w:val="none" w:sz="0" w:space="0" w:color="auto"/>
        <w:left w:val="none" w:sz="0" w:space="0" w:color="auto"/>
        <w:bottom w:val="none" w:sz="0" w:space="0" w:color="auto"/>
        <w:right w:val="none" w:sz="0" w:space="0" w:color="auto"/>
      </w:divBdr>
    </w:div>
    <w:div w:id="524830652">
      <w:bodyDiv w:val="1"/>
      <w:marLeft w:val="0"/>
      <w:marRight w:val="0"/>
      <w:marTop w:val="0"/>
      <w:marBottom w:val="0"/>
      <w:divBdr>
        <w:top w:val="none" w:sz="0" w:space="0" w:color="auto"/>
        <w:left w:val="none" w:sz="0" w:space="0" w:color="auto"/>
        <w:bottom w:val="none" w:sz="0" w:space="0" w:color="auto"/>
        <w:right w:val="none" w:sz="0" w:space="0" w:color="auto"/>
      </w:divBdr>
    </w:div>
    <w:div w:id="652685089">
      <w:bodyDiv w:val="1"/>
      <w:marLeft w:val="0"/>
      <w:marRight w:val="0"/>
      <w:marTop w:val="0"/>
      <w:marBottom w:val="0"/>
      <w:divBdr>
        <w:top w:val="none" w:sz="0" w:space="0" w:color="auto"/>
        <w:left w:val="none" w:sz="0" w:space="0" w:color="auto"/>
        <w:bottom w:val="none" w:sz="0" w:space="0" w:color="auto"/>
        <w:right w:val="none" w:sz="0" w:space="0" w:color="auto"/>
      </w:divBdr>
    </w:div>
    <w:div w:id="669871513">
      <w:bodyDiv w:val="1"/>
      <w:marLeft w:val="0"/>
      <w:marRight w:val="0"/>
      <w:marTop w:val="0"/>
      <w:marBottom w:val="0"/>
      <w:divBdr>
        <w:top w:val="none" w:sz="0" w:space="0" w:color="auto"/>
        <w:left w:val="none" w:sz="0" w:space="0" w:color="auto"/>
        <w:bottom w:val="none" w:sz="0" w:space="0" w:color="auto"/>
        <w:right w:val="none" w:sz="0" w:space="0" w:color="auto"/>
      </w:divBdr>
    </w:div>
    <w:div w:id="926495194">
      <w:bodyDiv w:val="1"/>
      <w:marLeft w:val="0"/>
      <w:marRight w:val="0"/>
      <w:marTop w:val="0"/>
      <w:marBottom w:val="0"/>
      <w:divBdr>
        <w:top w:val="none" w:sz="0" w:space="0" w:color="auto"/>
        <w:left w:val="none" w:sz="0" w:space="0" w:color="auto"/>
        <w:bottom w:val="none" w:sz="0" w:space="0" w:color="auto"/>
        <w:right w:val="none" w:sz="0" w:space="0" w:color="auto"/>
      </w:divBdr>
    </w:div>
    <w:div w:id="1286619239">
      <w:bodyDiv w:val="1"/>
      <w:marLeft w:val="0"/>
      <w:marRight w:val="0"/>
      <w:marTop w:val="0"/>
      <w:marBottom w:val="0"/>
      <w:divBdr>
        <w:top w:val="none" w:sz="0" w:space="0" w:color="auto"/>
        <w:left w:val="none" w:sz="0" w:space="0" w:color="auto"/>
        <w:bottom w:val="none" w:sz="0" w:space="0" w:color="auto"/>
        <w:right w:val="none" w:sz="0" w:space="0" w:color="auto"/>
      </w:divBdr>
    </w:div>
    <w:div w:id="1337802100">
      <w:bodyDiv w:val="1"/>
      <w:marLeft w:val="0"/>
      <w:marRight w:val="0"/>
      <w:marTop w:val="0"/>
      <w:marBottom w:val="0"/>
      <w:divBdr>
        <w:top w:val="none" w:sz="0" w:space="0" w:color="auto"/>
        <w:left w:val="none" w:sz="0" w:space="0" w:color="auto"/>
        <w:bottom w:val="none" w:sz="0" w:space="0" w:color="auto"/>
        <w:right w:val="none" w:sz="0" w:space="0" w:color="auto"/>
      </w:divBdr>
    </w:div>
    <w:div w:id="1707868517">
      <w:bodyDiv w:val="1"/>
      <w:marLeft w:val="0"/>
      <w:marRight w:val="0"/>
      <w:marTop w:val="0"/>
      <w:marBottom w:val="0"/>
      <w:divBdr>
        <w:top w:val="none" w:sz="0" w:space="0" w:color="auto"/>
        <w:left w:val="none" w:sz="0" w:space="0" w:color="auto"/>
        <w:bottom w:val="none" w:sz="0" w:space="0" w:color="auto"/>
        <w:right w:val="none" w:sz="0" w:space="0" w:color="auto"/>
      </w:divBdr>
    </w:div>
    <w:div w:id="1721516700">
      <w:bodyDiv w:val="1"/>
      <w:marLeft w:val="0"/>
      <w:marRight w:val="0"/>
      <w:marTop w:val="0"/>
      <w:marBottom w:val="0"/>
      <w:divBdr>
        <w:top w:val="none" w:sz="0" w:space="0" w:color="auto"/>
        <w:left w:val="none" w:sz="0" w:space="0" w:color="auto"/>
        <w:bottom w:val="none" w:sz="0" w:space="0" w:color="auto"/>
        <w:right w:val="none" w:sz="0" w:space="0" w:color="auto"/>
      </w:divBdr>
    </w:div>
    <w:div w:id="1902250921">
      <w:bodyDiv w:val="1"/>
      <w:marLeft w:val="0"/>
      <w:marRight w:val="0"/>
      <w:marTop w:val="0"/>
      <w:marBottom w:val="0"/>
      <w:divBdr>
        <w:top w:val="none" w:sz="0" w:space="0" w:color="auto"/>
        <w:left w:val="none" w:sz="0" w:space="0" w:color="auto"/>
        <w:bottom w:val="none" w:sz="0" w:space="0" w:color="auto"/>
        <w:right w:val="none" w:sz="0" w:space="0" w:color="auto"/>
      </w:divBdr>
    </w:div>
    <w:div w:id="1905482279">
      <w:bodyDiv w:val="1"/>
      <w:marLeft w:val="0"/>
      <w:marRight w:val="0"/>
      <w:marTop w:val="0"/>
      <w:marBottom w:val="0"/>
      <w:divBdr>
        <w:top w:val="none" w:sz="0" w:space="0" w:color="auto"/>
        <w:left w:val="none" w:sz="0" w:space="0" w:color="auto"/>
        <w:bottom w:val="none" w:sz="0" w:space="0" w:color="auto"/>
        <w:right w:val="none" w:sz="0" w:space="0" w:color="auto"/>
      </w:divBdr>
    </w:div>
    <w:div w:id="191524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image" Target="media/image15.wmf"/><Relationship Id="rId47" Type="http://schemas.openxmlformats.org/officeDocument/2006/relationships/oleObject" Target="embeddings/oleObject21.bin"/><Relationship Id="rId50" Type="http://schemas.openxmlformats.org/officeDocument/2006/relationships/oleObject" Target="embeddings/oleObject22.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chart" Target="charts/chart2.xml"/><Relationship Id="rId33" Type="http://schemas.openxmlformats.org/officeDocument/2006/relationships/oleObject" Target="embeddings/oleObject13.bin"/><Relationship Id="rId38" Type="http://schemas.openxmlformats.org/officeDocument/2006/relationships/image" Target="media/image14.wmf"/><Relationship Id="rId46"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oleObject" Target="embeddings/oleObject18.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chart" Target="charts/chart1.xml"/><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chart" Target="charts/chart4.xml"/><Relationship Id="rId82" Type="http://schemas.microsoft.com/office/2007/relationships/stylesWithEffects" Target="stylesWithEffects.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1.wmf"/><Relationship Id="rId44" Type="http://schemas.openxmlformats.org/officeDocument/2006/relationships/image" Target="media/image16.wmf"/><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chart" Target="charts/chart3.xml"/><Relationship Id="rId8" Type="http://schemas.openxmlformats.org/officeDocument/2006/relationships/image" Target="media/image1.wmf"/><Relationship Id="rId51" Type="http://schemas.openxmlformats.org/officeDocument/2006/relationships/oleObject" Target="embeddings/oleObject23.bin"/><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oan_Huynh\Downloads\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oan_Huynh\Download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vi-VN"/>
          </a:pPr>
          <a:endParaRPr lang="en-US"/>
        </a:p>
      </c:txPr>
    </c:title>
    <c:plotArea>
      <c:layout/>
      <c:lineChart>
        <c:grouping val="standard"/>
        <c:ser>
          <c:idx val="0"/>
          <c:order val="0"/>
          <c:tx>
            <c:v>Phân bố số cây theo D1.3 (N/D1.3)</c:v>
          </c:tx>
          <c:marker>
            <c:symbol val="none"/>
          </c:marker>
          <c:cat>
            <c:numRef>
              <c:f>Sheet1!$H$5:$H$13</c:f>
              <c:numCache>
                <c:formatCode>General</c:formatCode>
                <c:ptCount val="9"/>
                <c:pt idx="0">
                  <c:v>8.1</c:v>
                </c:pt>
                <c:pt idx="1">
                  <c:v>12.1</c:v>
                </c:pt>
                <c:pt idx="2">
                  <c:v>16.100000000000001</c:v>
                </c:pt>
                <c:pt idx="3">
                  <c:v>20.100000000000001</c:v>
                </c:pt>
                <c:pt idx="4">
                  <c:v>24.1</c:v>
                </c:pt>
                <c:pt idx="5">
                  <c:v>28.1</c:v>
                </c:pt>
                <c:pt idx="6">
                  <c:v>32.1</c:v>
                </c:pt>
                <c:pt idx="7">
                  <c:v>36.1</c:v>
                </c:pt>
                <c:pt idx="8">
                  <c:v>40.1</c:v>
                </c:pt>
              </c:numCache>
            </c:numRef>
          </c:cat>
          <c:val>
            <c:numRef>
              <c:f>Sheet1!$I$5:$I$13</c:f>
              <c:numCache>
                <c:formatCode>General</c:formatCode>
                <c:ptCount val="9"/>
                <c:pt idx="0">
                  <c:v>19</c:v>
                </c:pt>
                <c:pt idx="1">
                  <c:v>15</c:v>
                </c:pt>
                <c:pt idx="2">
                  <c:v>6</c:v>
                </c:pt>
                <c:pt idx="3">
                  <c:v>4</c:v>
                </c:pt>
                <c:pt idx="4">
                  <c:v>4</c:v>
                </c:pt>
                <c:pt idx="5">
                  <c:v>1</c:v>
                </c:pt>
                <c:pt idx="6">
                  <c:v>0</c:v>
                </c:pt>
                <c:pt idx="7">
                  <c:v>1</c:v>
                </c:pt>
                <c:pt idx="8">
                  <c:v>1</c:v>
                </c:pt>
              </c:numCache>
            </c:numRef>
          </c:val>
        </c:ser>
        <c:marker val="1"/>
        <c:axId val="139250688"/>
        <c:axId val="141185792"/>
      </c:lineChart>
      <c:catAx>
        <c:axId val="139250688"/>
        <c:scaling>
          <c:orientation val="minMax"/>
        </c:scaling>
        <c:axPos val="b"/>
        <c:numFmt formatCode="General" sourceLinked="1"/>
        <c:tickLblPos val="nextTo"/>
        <c:txPr>
          <a:bodyPr/>
          <a:lstStyle/>
          <a:p>
            <a:pPr>
              <a:defRPr lang="vi-VN"/>
            </a:pPr>
            <a:endParaRPr lang="en-US"/>
          </a:p>
        </c:txPr>
        <c:crossAx val="141185792"/>
        <c:crosses val="autoZero"/>
        <c:auto val="1"/>
        <c:lblAlgn val="ctr"/>
        <c:lblOffset val="100"/>
      </c:catAx>
      <c:valAx>
        <c:axId val="141185792"/>
        <c:scaling>
          <c:orientation val="minMax"/>
        </c:scaling>
        <c:axPos val="l"/>
        <c:majorGridlines/>
        <c:numFmt formatCode="General" sourceLinked="1"/>
        <c:tickLblPos val="nextTo"/>
        <c:txPr>
          <a:bodyPr/>
          <a:lstStyle/>
          <a:p>
            <a:pPr>
              <a:defRPr lang="vi-VN"/>
            </a:pPr>
            <a:endParaRPr lang="en-US"/>
          </a:p>
        </c:txPr>
        <c:crossAx val="139250688"/>
        <c:crosses val="autoZero"/>
        <c:crossBetween val="between"/>
      </c:valAx>
    </c:plotArea>
    <c:legend>
      <c:legendPos val="r"/>
      <c:txPr>
        <a:bodyPr/>
        <a:lstStyle/>
        <a:p>
          <a:pPr>
            <a:defRPr lang="vi-VN"/>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vi-VN"/>
          </a:pPr>
          <a:endParaRPr lang="en-US"/>
        </a:p>
      </c:txPr>
    </c:title>
    <c:plotArea>
      <c:layout/>
      <c:lineChart>
        <c:grouping val="standard"/>
        <c:ser>
          <c:idx val="0"/>
          <c:order val="0"/>
          <c:tx>
            <c:v>Phân bố số cây theo Hvn (N/H)</c:v>
          </c:tx>
          <c:marker>
            <c:symbol val="none"/>
          </c:marker>
          <c:cat>
            <c:numRef>
              <c:f>Sheet2!$G$7:$G$15</c:f>
              <c:numCache>
                <c:formatCode>General</c:formatCode>
                <c:ptCount val="9"/>
                <c:pt idx="0">
                  <c:v>4.7</c:v>
                </c:pt>
                <c:pt idx="1">
                  <c:v>6.7</c:v>
                </c:pt>
                <c:pt idx="2">
                  <c:v>8.7000000000000011</c:v>
                </c:pt>
                <c:pt idx="3">
                  <c:v>10.7</c:v>
                </c:pt>
                <c:pt idx="4">
                  <c:v>12.7</c:v>
                </c:pt>
                <c:pt idx="5">
                  <c:v>14.7</c:v>
                </c:pt>
                <c:pt idx="6">
                  <c:v>16.7</c:v>
                </c:pt>
                <c:pt idx="7">
                  <c:v>18.7</c:v>
                </c:pt>
                <c:pt idx="8">
                  <c:v>20.7</c:v>
                </c:pt>
              </c:numCache>
            </c:numRef>
          </c:cat>
          <c:val>
            <c:numRef>
              <c:f>Sheet2!$H$7:$H$15</c:f>
              <c:numCache>
                <c:formatCode>General</c:formatCode>
                <c:ptCount val="9"/>
                <c:pt idx="0">
                  <c:v>4</c:v>
                </c:pt>
                <c:pt idx="1">
                  <c:v>7</c:v>
                </c:pt>
                <c:pt idx="2">
                  <c:v>13</c:v>
                </c:pt>
                <c:pt idx="3">
                  <c:v>6</c:v>
                </c:pt>
                <c:pt idx="4">
                  <c:v>6</c:v>
                </c:pt>
                <c:pt idx="5">
                  <c:v>4</c:v>
                </c:pt>
                <c:pt idx="6">
                  <c:v>4</c:v>
                </c:pt>
                <c:pt idx="7">
                  <c:v>2</c:v>
                </c:pt>
                <c:pt idx="8">
                  <c:v>5</c:v>
                </c:pt>
              </c:numCache>
            </c:numRef>
          </c:val>
        </c:ser>
        <c:marker val="1"/>
        <c:axId val="141201792"/>
        <c:axId val="141203328"/>
      </c:lineChart>
      <c:catAx>
        <c:axId val="141201792"/>
        <c:scaling>
          <c:orientation val="minMax"/>
        </c:scaling>
        <c:axPos val="b"/>
        <c:numFmt formatCode="General" sourceLinked="1"/>
        <c:tickLblPos val="nextTo"/>
        <c:txPr>
          <a:bodyPr/>
          <a:lstStyle/>
          <a:p>
            <a:pPr>
              <a:defRPr lang="vi-VN"/>
            </a:pPr>
            <a:endParaRPr lang="en-US"/>
          </a:p>
        </c:txPr>
        <c:crossAx val="141203328"/>
        <c:crosses val="autoZero"/>
        <c:auto val="1"/>
        <c:lblAlgn val="ctr"/>
        <c:lblOffset val="100"/>
      </c:catAx>
      <c:valAx>
        <c:axId val="141203328"/>
        <c:scaling>
          <c:orientation val="minMax"/>
        </c:scaling>
        <c:axPos val="l"/>
        <c:majorGridlines/>
        <c:numFmt formatCode="General" sourceLinked="1"/>
        <c:tickLblPos val="nextTo"/>
        <c:txPr>
          <a:bodyPr/>
          <a:lstStyle/>
          <a:p>
            <a:pPr>
              <a:defRPr lang="vi-VN"/>
            </a:pPr>
            <a:endParaRPr lang="en-US"/>
          </a:p>
        </c:txPr>
        <c:crossAx val="141201792"/>
        <c:crosses val="autoZero"/>
        <c:crossBetween val="between"/>
      </c:valAx>
    </c:plotArea>
    <c:legend>
      <c:legendPos val="r"/>
      <c:txPr>
        <a:bodyPr/>
        <a:lstStyle/>
        <a:p>
          <a:pPr>
            <a:defRPr lang="vi-VN"/>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vi-VN"/>
          </a:pPr>
          <a:endParaRPr lang="en-US"/>
        </a:p>
      </c:txPr>
    </c:title>
    <c:plotArea>
      <c:layout/>
      <c:lineChart>
        <c:grouping val="standard"/>
        <c:ser>
          <c:idx val="0"/>
          <c:order val="0"/>
          <c:tx>
            <c:v>Phân bố số cây theo D1.3 (N/D1.3)</c:v>
          </c:tx>
          <c:marker>
            <c:symbol val="none"/>
          </c:marker>
          <c:cat>
            <c:numRef>
              <c:f>Sheet5!$F$8:$F$16</c:f>
              <c:numCache>
                <c:formatCode>General</c:formatCode>
                <c:ptCount val="9"/>
                <c:pt idx="0">
                  <c:v>7.5</c:v>
                </c:pt>
                <c:pt idx="1">
                  <c:v>10.5</c:v>
                </c:pt>
                <c:pt idx="2">
                  <c:v>13.5</c:v>
                </c:pt>
                <c:pt idx="3">
                  <c:v>16.5</c:v>
                </c:pt>
                <c:pt idx="4">
                  <c:v>19.5</c:v>
                </c:pt>
                <c:pt idx="5">
                  <c:v>22.5</c:v>
                </c:pt>
                <c:pt idx="6">
                  <c:v>25.5</c:v>
                </c:pt>
                <c:pt idx="7">
                  <c:v>28.5</c:v>
                </c:pt>
                <c:pt idx="8">
                  <c:v>31.5</c:v>
                </c:pt>
              </c:numCache>
            </c:numRef>
          </c:cat>
          <c:val>
            <c:numRef>
              <c:f>Sheet5!$G$8:$G$16</c:f>
              <c:numCache>
                <c:formatCode>General</c:formatCode>
                <c:ptCount val="9"/>
                <c:pt idx="0">
                  <c:v>11</c:v>
                </c:pt>
                <c:pt idx="1">
                  <c:v>9</c:v>
                </c:pt>
                <c:pt idx="2">
                  <c:v>8</c:v>
                </c:pt>
                <c:pt idx="3">
                  <c:v>12</c:v>
                </c:pt>
                <c:pt idx="4">
                  <c:v>7</c:v>
                </c:pt>
                <c:pt idx="5">
                  <c:v>6</c:v>
                </c:pt>
                <c:pt idx="6">
                  <c:v>3</c:v>
                </c:pt>
                <c:pt idx="7">
                  <c:v>2</c:v>
                </c:pt>
                <c:pt idx="8">
                  <c:v>1</c:v>
                </c:pt>
              </c:numCache>
            </c:numRef>
          </c:val>
        </c:ser>
        <c:marker val="1"/>
        <c:axId val="141231616"/>
        <c:axId val="141233152"/>
      </c:lineChart>
      <c:catAx>
        <c:axId val="141231616"/>
        <c:scaling>
          <c:orientation val="minMax"/>
        </c:scaling>
        <c:axPos val="b"/>
        <c:numFmt formatCode="General" sourceLinked="1"/>
        <c:tickLblPos val="nextTo"/>
        <c:txPr>
          <a:bodyPr/>
          <a:lstStyle/>
          <a:p>
            <a:pPr>
              <a:defRPr lang="vi-VN"/>
            </a:pPr>
            <a:endParaRPr lang="en-US"/>
          </a:p>
        </c:txPr>
        <c:crossAx val="141233152"/>
        <c:crosses val="autoZero"/>
        <c:auto val="1"/>
        <c:lblAlgn val="ctr"/>
        <c:lblOffset val="100"/>
      </c:catAx>
      <c:valAx>
        <c:axId val="141233152"/>
        <c:scaling>
          <c:orientation val="minMax"/>
        </c:scaling>
        <c:axPos val="l"/>
        <c:majorGridlines/>
        <c:numFmt formatCode="General" sourceLinked="1"/>
        <c:tickLblPos val="nextTo"/>
        <c:txPr>
          <a:bodyPr/>
          <a:lstStyle/>
          <a:p>
            <a:pPr>
              <a:defRPr lang="vi-VN"/>
            </a:pPr>
            <a:endParaRPr lang="en-US"/>
          </a:p>
        </c:txPr>
        <c:crossAx val="141231616"/>
        <c:crosses val="autoZero"/>
        <c:crossBetween val="between"/>
      </c:valAx>
    </c:plotArea>
    <c:legend>
      <c:legendPos val="r"/>
      <c:txPr>
        <a:bodyPr/>
        <a:lstStyle/>
        <a:p>
          <a:pPr>
            <a:defRPr lang="vi-VN"/>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vi-VN"/>
          </a:pPr>
          <a:endParaRPr lang="en-US"/>
        </a:p>
      </c:txPr>
    </c:title>
    <c:plotArea>
      <c:layout/>
      <c:lineChart>
        <c:grouping val="standard"/>
        <c:ser>
          <c:idx val="0"/>
          <c:order val="0"/>
          <c:tx>
            <c:v>Phân bố số cây theo Hvn (N/H)</c:v>
          </c:tx>
          <c:marker>
            <c:symbol val="none"/>
          </c:marker>
          <c:cat>
            <c:numRef>
              <c:f>Sheet6!$F$7:$F$15</c:f>
              <c:numCache>
                <c:formatCode>General</c:formatCode>
                <c:ptCount val="9"/>
                <c:pt idx="0">
                  <c:v>7.5</c:v>
                </c:pt>
                <c:pt idx="1">
                  <c:v>8.6</c:v>
                </c:pt>
                <c:pt idx="2">
                  <c:v>9.7000000000000011</c:v>
                </c:pt>
                <c:pt idx="3">
                  <c:v>10.8</c:v>
                </c:pt>
                <c:pt idx="4">
                  <c:v>11.9</c:v>
                </c:pt>
                <c:pt idx="5">
                  <c:v>13</c:v>
                </c:pt>
                <c:pt idx="6">
                  <c:v>14.1</c:v>
                </c:pt>
                <c:pt idx="7">
                  <c:v>15.2</c:v>
                </c:pt>
                <c:pt idx="8">
                  <c:v>16.3</c:v>
                </c:pt>
              </c:numCache>
            </c:numRef>
          </c:cat>
          <c:val>
            <c:numRef>
              <c:f>Sheet6!$G$7:$G$15</c:f>
              <c:numCache>
                <c:formatCode>General</c:formatCode>
                <c:ptCount val="9"/>
                <c:pt idx="0">
                  <c:v>7</c:v>
                </c:pt>
                <c:pt idx="1">
                  <c:v>5</c:v>
                </c:pt>
                <c:pt idx="2">
                  <c:v>5</c:v>
                </c:pt>
                <c:pt idx="3">
                  <c:v>15</c:v>
                </c:pt>
                <c:pt idx="4">
                  <c:v>14</c:v>
                </c:pt>
                <c:pt idx="5">
                  <c:v>9</c:v>
                </c:pt>
                <c:pt idx="6">
                  <c:v>1</c:v>
                </c:pt>
                <c:pt idx="7">
                  <c:v>1</c:v>
                </c:pt>
                <c:pt idx="8">
                  <c:v>1</c:v>
                </c:pt>
              </c:numCache>
            </c:numRef>
          </c:val>
        </c:ser>
        <c:marker val="1"/>
        <c:axId val="141245056"/>
        <c:axId val="141250944"/>
      </c:lineChart>
      <c:catAx>
        <c:axId val="141245056"/>
        <c:scaling>
          <c:orientation val="minMax"/>
        </c:scaling>
        <c:axPos val="b"/>
        <c:numFmt formatCode="General" sourceLinked="1"/>
        <c:tickLblPos val="nextTo"/>
        <c:txPr>
          <a:bodyPr/>
          <a:lstStyle/>
          <a:p>
            <a:pPr>
              <a:defRPr lang="vi-VN"/>
            </a:pPr>
            <a:endParaRPr lang="en-US"/>
          </a:p>
        </c:txPr>
        <c:crossAx val="141250944"/>
        <c:crosses val="autoZero"/>
        <c:auto val="1"/>
        <c:lblAlgn val="ctr"/>
        <c:lblOffset val="100"/>
      </c:catAx>
      <c:valAx>
        <c:axId val="141250944"/>
        <c:scaling>
          <c:orientation val="minMax"/>
        </c:scaling>
        <c:axPos val="l"/>
        <c:majorGridlines/>
        <c:numFmt formatCode="General" sourceLinked="1"/>
        <c:tickLblPos val="nextTo"/>
        <c:txPr>
          <a:bodyPr/>
          <a:lstStyle/>
          <a:p>
            <a:pPr>
              <a:defRPr lang="vi-VN"/>
            </a:pPr>
            <a:endParaRPr lang="en-US"/>
          </a:p>
        </c:txPr>
        <c:crossAx val="141245056"/>
        <c:crosses val="autoZero"/>
        <c:crossBetween val="between"/>
      </c:valAx>
    </c:plotArea>
    <c:legend>
      <c:legendPos val="r"/>
      <c:txPr>
        <a:bodyPr/>
        <a:lstStyle/>
        <a:p>
          <a:pPr>
            <a:defRPr lang="vi-VN"/>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1E138-DD50-483D-A27E-9659D7DD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16</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Doan_Huynh</dc:creator>
  <cp:lastModifiedBy>NP-COMPUTER</cp:lastModifiedBy>
  <cp:revision>12</cp:revision>
  <dcterms:created xsi:type="dcterms:W3CDTF">2011-06-11T14:45:00Z</dcterms:created>
  <dcterms:modified xsi:type="dcterms:W3CDTF">2015-01-30T02:47:00Z</dcterms:modified>
</cp:coreProperties>
</file>